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622" w:rsidRDefault="00683622" w:rsidP="009C09E3">
      <w:pPr>
        <w:spacing w:after="0" w:line="240" w:lineRule="auto"/>
        <w:ind w:left="120"/>
        <w:jc w:val="center"/>
        <w:rPr>
          <w:rFonts w:ascii="Times New Roman" w:hAnsi="Times New Roman" w:cs="Times New Roman"/>
          <w:b/>
          <w:color w:val="000000"/>
          <w:sz w:val="24"/>
          <w:szCs w:val="24"/>
          <w:lang w:val="ru-RU"/>
        </w:rPr>
        <w:sectPr w:rsidR="00683622" w:rsidSect="00683622">
          <w:type w:val="nextColumn"/>
          <w:pgSz w:w="11906" w:h="16383"/>
          <w:pgMar w:top="0" w:right="0" w:bottom="0" w:left="0" w:header="720" w:footer="720" w:gutter="0"/>
          <w:cols w:space="720"/>
        </w:sectPr>
      </w:pPr>
      <w:bookmarkStart w:id="0" w:name="block-56177481"/>
      <w:r>
        <w:rPr>
          <w:rFonts w:ascii="Times New Roman" w:hAnsi="Times New Roman" w:cs="Times New Roman"/>
          <w:b/>
          <w:noProof/>
          <w:color w:val="000000"/>
          <w:sz w:val="24"/>
          <w:szCs w:val="24"/>
          <w:lang w:val="ru-RU" w:eastAsia="ru-RU"/>
        </w:rPr>
        <w:drawing>
          <wp:inline distT="0" distB="0" distL="0" distR="0" wp14:anchorId="17693AD8" wp14:editId="3B031FE6">
            <wp:extent cx="7506118" cy="10400044"/>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0574" cy="10406218"/>
                    </a:xfrm>
                    <a:prstGeom prst="rect">
                      <a:avLst/>
                    </a:prstGeom>
                    <a:noFill/>
                    <a:ln>
                      <a:noFill/>
                    </a:ln>
                  </pic:spPr>
                </pic:pic>
              </a:graphicData>
            </a:graphic>
          </wp:inline>
        </w:drawing>
      </w:r>
    </w:p>
    <w:p w:rsidR="00A66D49" w:rsidRPr="007F6FAA" w:rsidRDefault="00526E62" w:rsidP="007F6FAA">
      <w:pPr>
        <w:spacing w:after="0" w:line="240" w:lineRule="auto"/>
        <w:ind w:left="120"/>
        <w:jc w:val="center"/>
        <w:rPr>
          <w:rFonts w:ascii="Times New Roman" w:hAnsi="Times New Roman" w:cs="Times New Roman"/>
          <w:sz w:val="24"/>
          <w:szCs w:val="24"/>
          <w:lang w:val="ru-RU"/>
        </w:rPr>
      </w:pPr>
      <w:bookmarkStart w:id="1" w:name="block-56177482"/>
      <w:bookmarkStart w:id="2" w:name="_GoBack"/>
      <w:bookmarkEnd w:id="0"/>
      <w:bookmarkEnd w:id="2"/>
      <w:r w:rsidRPr="007F6FAA">
        <w:rPr>
          <w:rFonts w:ascii="Times New Roman" w:hAnsi="Times New Roman" w:cs="Times New Roman"/>
          <w:b/>
          <w:color w:val="000000"/>
          <w:sz w:val="24"/>
          <w:szCs w:val="24"/>
          <w:lang w:val="ru-RU"/>
        </w:rPr>
        <w:lastRenderedPageBreak/>
        <w:t>ПОЯСНИТЕЛЬНАЯ ЗАПИСКА</w:t>
      </w:r>
    </w:p>
    <w:p w:rsidR="00A66D49" w:rsidRPr="007F6FAA" w:rsidRDefault="00A66D49" w:rsidP="007F6FAA">
      <w:pPr>
        <w:spacing w:after="0" w:line="240" w:lineRule="auto"/>
        <w:ind w:left="120"/>
        <w:jc w:val="both"/>
        <w:rPr>
          <w:rFonts w:ascii="Times New Roman" w:hAnsi="Times New Roman" w:cs="Times New Roman"/>
          <w:sz w:val="24"/>
          <w:szCs w:val="24"/>
          <w:lang w:val="ru-RU"/>
        </w:rPr>
      </w:pP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A66D49" w:rsidRPr="007F6FAA" w:rsidRDefault="00526E62" w:rsidP="007F6FAA">
      <w:pPr>
        <w:numPr>
          <w:ilvl w:val="0"/>
          <w:numId w:val="1"/>
        </w:numPr>
        <w:spacing w:after="0" w:line="240" w:lineRule="auto"/>
        <w:ind w:left="567" w:hanging="567"/>
        <w:jc w:val="both"/>
        <w:rPr>
          <w:rFonts w:ascii="Times New Roman" w:hAnsi="Times New Roman" w:cs="Times New Roman"/>
          <w:sz w:val="24"/>
          <w:szCs w:val="24"/>
        </w:rPr>
      </w:pPr>
      <w:r w:rsidRPr="007F6FAA">
        <w:rPr>
          <w:rFonts w:ascii="Times New Roman" w:hAnsi="Times New Roman" w:cs="Times New Roman"/>
          <w:color w:val="000000"/>
          <w:sz w:val="24"/>
          <w:szCs w:val="24"/>
        </w:rPr>
        <w:t>научно объяснять явления;</w:t>
      </w:r>
    </w:p>
    <w:p w:rsidR="00A66D49" w:rsidRPr="007F6FAA" w:rsidRDefault="00526E62" w:rsidP="007F6FAA">
      <w:pPr>
        <w:numPr>
          <w:ilvl w:val="0"/>
          <w:numId w:val="1"/>
        </w:numPr>
        <w:spacing w:after="0" w:line="240" w:lineRule="auto"/>
        <w:ind w:left="567" w:hanging="567"/>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оценивать и понимать особенности научного исследования;</w:t>
      </w:r>
    </w:p>
    <w:p w:rsidR="00A66D49" w:rsidRPr="007F6FAA" w:rsidRDefault="00526E62" w:rsidP="007F6FAA">
      <w:pPr>
        <w:numPr>
          <w:ilvl w:val="0"/>
          <w:numId w:val="1"/>
        </w:numPr>
        <w:spacing w:after="0" w:line="240" w:lineRule="auto"/>
        <w:ind w:left="567" w:hanging="567"/>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интерпретировать данные и использовать научные доказательства для получения выводов.</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color w:val="000000"/>
          <w:sz w:val="24"/>
          <w:szCs w:val="24"/>
        </w:rPr>
        <w:t>Цели изучения физики:</w:t>
      </w:r>
    </w:p>
    <w:p w:rsidR="00A66D49" w:rsidRPr="007F6FAA" w:rsidRDefault="00526E62" w:rsidP="007F6FAA">
      <w:pPr>
        <w:numPr>
          <w:ilvl w:val="0"/>
          <w:numId w:val="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A66D49" w:rsidRPr="007F6FAA" w:rsidRDefault="00526E62" w:rsidP="007F6FAA">
      <w:pPr>
        <w:numPr>
          <w:ilvl w:val="0"/>
          <w:numId w:val="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A66D49" w:rsidRPr="007F6FAA" w:rsidRDefault="00526E62" w:rsidP="007F6FAA">
      <w:pPr>
        <w:numPr>
          <w:ilvl w:val="0"/>
          <w:numId w:val="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A66D49" w:rsidRPr="007F6FAA" w:rsidRDefault="00526E62" w:rsidP="007F6FAA">
      <w:pPr>
        <w:numPr>
          <w:ilvl w:val="0"/>
          <w:numId w:val="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A66D49" w:rsidRPr="007F6FAA" w:rsidRDefault="00526E62" w:rsidP="007F6FAA">
      <w:pPr>
        <w:numPr>
          <w:ilvl w:val="0"/>
          <w:numId w:val="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7F6FAA">
        <w:rPr>
          <w:rFonts w:ascii="Times New Roman" w:hAnsi="Times New Roman" w:cs="Times New Roman"/>
          <w:b/>
          <w:color w:val="000000"/>
          <w:sz w:val="24"/>
          <w:szCs w:val="24"/>
          <w:lang w:val="ru-RU"/>
        </w:rPr>
        <w:t>задач</w:t>
      </w:r>
      <w:r w:rsidRPr="007F6FAA">
        <w:rPr>
          <w:rFonts w:ascii="Times New Roman" w:hAnsi="Times New Roman" w:cs="Times New Roman"/>
          <w:color w:val="000000"/>
          <w:sz w:val="24"/>
          <w:szCs w:val="24"/>
          <w:lang w:val="ru-RU"/>
        </w:rPr>
        <w:t>:</w:t>
      </w:r>
    </w:p>
    <w:p w:rsidR="00A66D49" w:rsidRPr="007F6FAA" w:rsidRDefault="00526E62" w:rsidP="007F6FAA">
      <w:pPr>
        <w:numPr>
          <w:ilvl w:val="0"/>
          <w:numId w:val="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A66D49" w:rsidRPr="007F6FAA" w:rsidRDefault="00526E62" w:rsidP="007F6FAA">
      <w:pPr>
        <w:numPr>
          <w:ilvl w:val="0"/>
          <w:numId w:val="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A66D49" w:rsidRPr="007F6FAA" w:rsidRDefault="00526E62" w:rsidP="007F6FAA">
      <w:pPr>
        <w:numPr>
          <w:ilvl w:val="0"/>
          <w:numId w:val="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A66D49" w:rsidRPr="007F6FAA" w:rsidRDefault="00526E62" w:rsidP="007F6FAA">
      <w:pPr>
        <w:numPr>
          <w:ilvl w:val="0"/>
          <w:numId w:val="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66D49" w:rsidRPr="007F6FAA" w:rsidRDefault="00526E62" w:rsidP="007F6FAA">
      <w:pPr>
        <w:numPr>
          <w:ilvl w:val="0"/>
          <w:numId w:val="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66D49" w:rsidRPr="007F6FAA" w:rsidRDefault="00526E62" w:rsidP="007F6FAA">
      <w:pPr>
        <w:numPr>
          <w:ilvl w:val="0"/>
          <w:numId w:val="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Start w:id="3" w:name="8ddfe65f-f659-49ad-9159-952bb7a2712d"/>
      <w:bookmarkEnd w:id="3"/>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F6FAA" w:rsidRDefault="007F6FAA" w:rsidP="007F6FAA">
      <w:pPr>
        <w:spacing w:after="0" w:line="240" w:lineRule="auto"/>
        <w:ind w:left="120"/>
        <w:jc w:val="both"/>
        <w:rPr>
          <w:rFonts w:ascii="Times New Roman" w:hAnsi="Times New Roman" w:cs="Times New Roman"/>
          <w:b/>
          <w:color w:val="000000"/>
          <w:sz w:val="24"/>
          <w:szCs w:val="24"/>
          <w:lang w:val="ru-RU"/>
        </w:rPr>
      </w:pPr>
      <w:bookmarkStart w:id="4" w:name="_Toc124426195"/>
      <w:bookmarkStart w:id="5" w:name="block-56177483"/>
      <w:bookmarkEnd w:id="1"/>
      <w:bookmarkEnd w:id="4"/>
    </w:p>
    <w:p w:rsidR="00A66D49" w:rsidRPr="007F6FAA" w:rsidRDefault="00526E62" w:rsidP="007F6FAA">
      <w:pPr>
        <w:spacing w:after="0" w:line="240" w:lineRule="auto"/>
        <w:ind w:left="120"/>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СОДЕРЖАНИЕ ОБУЧЕНИЯ</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7 КЛАСС</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bookmarkStart w:id="6" w:name="_Toc124426200"/>
      <w:bookmarkEnd w:id="6"/>
      <w:r w:rsidRPr="007F6FAA">
        <w:rPr>
          <w:rFonts w:ascii="Times New Roman" w:hAnsi="Times New Roman" w:cs="Times New Roman"/>
          <w:b/>
          <w:color w:val="000000"/>
          <w:sz w:val="24"/>
          <w:szCs w:val="24"/>
          <w:lang w:val="ru-RU"/>
        </w:rPr>
        <w:t>Раздел 1. Физика и её роль в познании окружающего мира.</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7F6FAA">
        <w:rPr>
          <w:rFonts w:ascii="Times New Roman" w:hAnsi="Times New Roman" w:cs="Times New Roman"/>
          <w:color w:val="000000"/>
          <w:sz w:val="24"/>
          <w:szCs w:val="24"/>
        </w:rPr>
        <w:t xml:space="preserve">Описание физических явлений с помощью моделей.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Механические, тепловые, электрические, магнитные, световые явления. </w:t>
      </w:r>
    </w:p>
    <w:p w:rsidR="00A66D49" w:rsidRPr="007F6FAA" w:rsidRDefault="00526E62" w:rsidP="007F6FAA">
      <w:pPr>
        <w:numPr>
          <w:ilvl w:val="0"/>
          <w:numId w:val="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Физические приборы и процедура прямых измерений аналоговым и цифровым прибором.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цены деления шкалы измерительного прибора. </w:t>
      </w:r>
    </w:p>
    <w:p w:rsidR="00A66D49" w:rsidRPr="007F6FAA" w:rsidRDefault="00526E62" w:rsidP="007F6FAA">
      <w:pPr>
        <w:numPr>
          <w:ilvl w:val="0"/>
          <w:numId w:val="5"/>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Измерение расстояний. </w:t>
      </w:r>
    </w:p>
    <w:p w:rsidR="00A66D49" w:rsidRPr="007F6FAA" w:rsidRDefault="00526E62" w:rsidP="007F6FAA">
      <w:pPr>
        <w:numPr>
          <w:ilvl w:val="0"/>
          <w:numId w:val="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Измерение объёма жидкости и твёрдого тела. </w:t>
      </w:r>
    </w:p>
    <w:p w:rsidR="00A66D49" w:rsidRPr="007F6FAA" w:rsidRDefault="00526E62" w:rsidP="007F6FAA">
      <w:pPr>
        <w:numPr>
          <w:ilvl w:val="0"/>
          <w:numId w:val="5"/>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Определение размеров малых тел. </w:t>
      </w:r>
    </w:p>
    <w:p w:rsidR="00A66D49" w:rsidRPr="007F6FAA" w:rsidRDefault="00526E62" w:rsidP="007F6FAA">
      <w:pPr>
        <w:numPr>
          <w:ilvl w:val="0"/>
          <w:numId w:val="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Измерение температуры при помощи жидкостного термометра и датчика температуры. </w:t>
      </w:r>
    </w:p>
    <w:p w:rsidR="00A66D49" w:rsidRPr="007F6FAA" w:rsidRDefault="00526E62" w:rsidP="007F6FAA">
      <w:pPr>
        <w:numPr>
          <w:ilvl w:val="0"/>
          <w:numId w:val="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2. Первоначальные сведения о строении вещества.</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422779" w:rsidRPr="007F6FAA" w:rsidRDefault="00526E62" w:rsidP="007F6FAA">
      <w:pPr>
        <w:spacing w:after="0" w:line="240" w:lineRule="auto"/>
        <w:ind w:firstLine="600"/>
        <w:jc w:val="both"/>
        <w:rPr>
          <w:rFonts w:ascii="Times New Roman" w:hAnsi="Times New Roman" w:cs="Times New Roman"/>
          <w:color w:val="000000"/>
          <w:sz w:val="24"/>
          <w:szCs w:val="24"/>
          <w:lang w:val="ru-RU"/>
        </w:rPr>
      </w:pPr>
      <w:r w:rsidRPr="007F6FAA">
        <w:rPr>
          <w:rFonts w:ascii="Times New Roman" w:hAnsi="Times New Roman" w:cs="Times New Roman"/>
          <w:b/>
          <w:i/>
          <w:color w:val="000000"/>
          <w:sz w:val="24"/>
          <w:szCs w:val="24"/>
          <w:lang w:val="ru-RU"/>
        </w:rPr>
        <w:t>Демонстрации</w:t>
      </w:r>
      <w:r w:rsidRPr="007F6FAA">
        <w:rPr>
          <w:rFonts w:ascii="Times New Roman" w:hAnsi="Times New Roman" w:cs="Times New Roman"/>
          <w:b/>
          <w:color w:val="000000"/>
          <w:sz w:val="24"/>
          <w:szCs w:val="24"/>
          <w:lang w:val="ru-RU"/>
        </w:rPr>
        <w:t>.</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8"/>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Наблюдение механического движения тела. </w:t>
      </w:r>
    </w:p>
    <w:p w:rsidR="00A66D49" w:rsidRPr="007F6FAA" w:rsidRDefault="00526E62" w:rsidP="007F6FAA">
      <w:pPr>
        <w:numPr>
          <w:ilvl w:val="0"/>
          <w:numId w:val="8"/>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Измерение скорости прямолинейного движения.</w:t>
      </w:r>
    </w:p>
    <w:p w:rsidR="00A66D49" w:rsidRPr="007F6FAA" w:rsidRDefault="00526E62" w:rsidP="007F6FAA">
      <w:pPr>
        <w:numPr>
          <w:ilvl w:val="0"/>
          <w:numId w:val="8"/>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Наблюдение явления инерции. </w:t>
      </w:r>
    </w:p>
    <w:p w:rsidR="00A66D49" w:rsidRPr="007F6FAA" w:rsidRDefault="00526E62" w:rsidP="007F6FAA">
      <w:pPr>
        <w:numPr>
          <w:ilvl w:val="0"/>
          <w:numId w:val="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Наблюдение изменения скорости при взаимодействии тел. </w:t>
      </w:r>
    </w:p>
    <w:p w:rsidR="00A66D49" w:rsidRPr="007F6FAA" w:rsidRDefault="00526E62" w:rsidP="007F6FAA">
      <w:pPr>
        <w:numPr>
          <w:ilvl w:val="0"/>
          <w:numId w:val="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Сравнение масс по взаимодействию тел. </w:t>
      </w:r>
    </w:p>
    <w:p w:rsidR="00A66D49" w:rsidRPr="007F6FAA" w:rsidRDefault="00526E62" w:rsidP="007F6FAA">
      <w:pPr>
        <w:numPr>
          <w:ilvl w:val="0"/>
          <w:numId w:val="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 xml:space="preserve">Сложение сил, направленных по одной прямой.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A66D49" w:rsidRPr="007F6FAA" w:rsidRDefault="00526E62" w:rsidP="007F6FAA">
      <w:pPr>
        <w:numPr>
          <w:ilvl w:val="0"/>
          <w:numId w:val="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средней скорости скольжения бруска или шарика по наклонной плоскости. </w:t>
      </w:r>
    </w:p>
    <w:p w:rsidR="00A66D49" w:rsidRPr="007F6FAA" w:rsidRDefault="00526E62" w:rsidP="007F6FAA">
      <w:pPr>
        <w:numPr>
          <w:ilvl w:val="0"/>
          <w:numId w:val="9"/>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Определение плотности твёрдого тела. </w:t>
      </w:r>
    </w:p>
    <w:p w:rsidR="00A66D49" w:rsidRPr="007F6FAA" w:rsidRDefault="00526E62" w:rsidP="007F6FAA">
      <w:pPr>
        <w:numPr>
          <w:ilvl w:val="0"/>
          <w:numId w:val="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демонстрирующие зависимость растяжения (деформации) пружины от приложенной силы. </w:t>
      </w:r>
    </w:p>
    <w:p w:rsidR="00A66D49" w:rsidRPr="007F6FAA" w:rsidRDefault="00526E62" w:rsidP="007F6FAA">
      <w:pPr>
        <w:numPr>
          <w:ilvl w:val="0"/>
          <w:numId w:val="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4. Давление твёрдых тел, жидкостей и газов.</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7F6FAA">
        <w:rPr>
          <w:rFonts w:ascii="Times New Roman" w:hAnsi="Times New Roman" w:cs="Times New Roman"/>
          <w:color w:val="000000"/>
          <w:sz w:val="24"/>
          <w:szCs w:val="24"/>
        </w:rPr>
        <w:t xml:space="preserve">Плавание тел. Воздухоплавание.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1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Зависимость давления газа от температуры.</w:t>
      </w:r>
    </w:p>
    <w:p w:rsidR="00A66D49" w:rsidRPr="007F6FAA" w:rsidRDefault="00526E62" w:rsidP="007F6FAA">
      <w:pPr>
        <w:numPr>
          <w:ilvl w:val="0"/>
          <w:numId w:val="1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Передача давления жидкостью и газом. </w:t>
      </w:r>
    </w:p>
    <w:p w:rsidR="00A66D49" w:rsidRPr="007F6FAA" w:rsidRDefault="00526E62" w:rsidP="007F6FAA">
      <w:pPr>
        <w:numPr>
          <w:ilvl w:val="0"/>
          <w:numId w:val="10"/>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Сообщающиеся сосуды. </w:t>
      </w:r>
    </w:p>
    <w:p w:rsidR="00A66D49" w:rsidRPr="007F6FAA" w:rsidRDefault="00526E62" w:rsidP="007F6FAA">
      <w:pPr>
        <w:numPr>
          <w:ilvl w:val="0"/>
          <w:numId w:val="10"/>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Гидравлический пресс. </w:t>
      </w:r>
    </w:p>
    <w:p w:rsidR="00A66D49" w:rsidRPr="007F6FAA" w:rsidRDefault="00526E62" w:rsidP="007F6FAA">
      <w:pPr>
        <w:numPr>
          <w:ilvl w:val="0"/>
          <w:numId w:val="10"/>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Проявление действия атмосферного давления. </w:t>
      </w:r>
    </w:p>
    <w:p w:rsidR="00A66D49" w:rsidRPr="007F6FAA" w:rsidRDefault="00526E62" w:rsidP="007F6FAA">
      <w:pPr>
        <w:numPr>
          <w:ilvl w:val="0"/>
          <w:numId w:val="1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Зависимость выталкивающей силы от объёма погружённой части тела и плотности жидкости. </w:t>
      </w:r>
    </w:p>
    <w:p w:rsidR="00A66D49" w:rsidRPr="007F6FAA" w:rsidRDefault="00526E62" w:rsidP="007F6FAA">
      <w:pPr>
        <w:numPr>
          <w:ilvl w:val="0"/>
          <w:numId w:val="1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Равенство выталкивающей силы весу вытесненной жидкости. </w:t>
      </w:r>
    </w:p>
    <w:p w:rsidR="00A66D49" w:rsidRPr="007F6FAA" w:rsidRDefault="00526E62" w:rsidP="007F6FAA">
      <w:pPr>
        <w:numPr>
          <w:ilvl w:val="0"/>
          <w:numId w:val="1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1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Исследование зависимости веса тела в воде от объёма погружённой в жидкость части тела.</w:t>
      </w:r>
    </w:p>
    <w:p w:rsidR="00A66D49" w:rsidRPr="007F6FAA" w:rsidRDefault="00526E62" w:rsidP="007F6FAA">
      <w:pPr>
        <w:numPr>
          <w:ilvl w:val="0"/>
          <w:numId w:val="1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выталкивающей силы, действующей на тело, погружённое в жидкость. </w:t>
      </w:r>
    </w:p>
    <w:p w:rsidR="00A66D49" w:rsidRPr="007F6FAA" w:rsidRDefault="00526E62" w:rsidP="007F6FAA">
      <w:pPr>
        <w:numPr>
          <w:ilvl w:val="0"/>
          <w:numId w:val="1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Проверка независимости выталкивающей силы, действующей на тело в жидкости, от массы тела.</w:t>
      </w:r>
    </w:p>
    <w:p w:rsidR="00A66D49" w:rsidRPr="007F6FAA" w:rsidRDefault="00526E62" w:rsidP="007F6FAA">
      <w:pPr>
        <w:numPr>
          <w:ilvl w:val="0"/>
          <w:numId w:val="1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66D49" w:rsidRPr="007F6FAA" w:rsidRDefault="00526E62" w:rsidP="007F6FAA">
      <w:pPr>
        <w:numPr>
          <w:ilvl w:val="0"/>
          <w:numId w:val="1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5. Работа и мощность. Энергия.</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Механическая работа. Мощность.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7F6FAA">
        <w:rPr>
          <w:rFonts w:ascii="Times New Roman" w:hAnsi="Times New Roman" w:cs="Times New Roman"/>
          <w:color w:val="000000"/>
          <w:sz w:val="24"/>
          <w:szCs w:val="24"/>
        </w:rPr>
        <w:t xml:space="preserve">Закон сохранения энергии в механике.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12"/>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Примеры простых механизмов.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1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A66D49" w:rsidRPr="007F6FAA" w:rsidRDefault="00526E62" w:rsidP="007F6FAA">
      <w:pPr>
        <w:numPr>
          <w:ilvl w:val="0"/>
          <w:numId w:val="13"/>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Исследование условий равновесия рычага.</w:t>
      </w:r>
    </w:p>
    <w:p w:rsidR="00A66D49" w:rsidRPr="007F6FAA" w:rsidRDefault="00526E62" w:rsidP="007F6FAA">
      <w:pPr>
        <w:numPr>
          <w:ilvl w:val="0"/>
          <w:numId w:val="13"/>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Измерение КПД наклонной плоскости. </w:t>
      </w:r>
    </w:p>
    <w:p w:rsidR="00A66D49" w:rsidRPr="007F6FAA" w:rsidRDefault="00526E62" w:rsidP="007F6FAA">
      <w:pPr>
        <w:numPr>
          <w:ilvl w:val="0"/>
          <w:numId w:val="1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Изучение закона сохранения механической энергии.</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8 КЛАСС</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6. Тепловые явления</w:t>
      </w:r>
      <w:r w:rsidRPr="007F6FAA">
        <w:rPr>
          <w:rFonts w:ascii="Times New Roman" w:hAnsi="Times New Roman" w:cs="Times New Roman"/>
          <w:color w:val="000000"/>
          <w:sz w:val="24"/>
          <w:szCs w:val="24"/>
          <w:lang w:val="ru-RU"/>
        </w:rPr>
        <w:t>.</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Влажность воздуха.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Энергия топлива. Удельная теплота сгорания.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Закон сохранения и превращения энергии в тепловых процессах.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r w:rsidRPr="007F6FAA">
        <w:rPr>
          <w:rFonts w:ascii="Times New Roman" w:hAnsi="Times New Roman" w:cs="Times New Roman"/>
          <w:b/>
          <w:color w:val="000000"/>
          <w:sz w:val="24"/>
          <w:szCs w:val="24"/>
        </w:rPr>
        <w:t>.</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Наблюдение броуновского движения.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Наблюдение диффузии.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Наблюдение явлений смачивания и капиллярных явлений.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Наблюдение теплового расширения тел.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Изменение давления газа при изменении объёма и нагревании или охлаждении.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Правила измерения температуры.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Виды теплопередачи.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Охлаждение при совершении работы.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Нагревание при совершении работы внешними силами.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Сравнение теплоёмкостей различных веществ.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Наблюдение кипения. </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Наблюдение постоянства температуры при плавлении.</w:t>
      </w:r>
    </w:p>
    <w:p w:rsidR="00A66D49" w:rsidRPr="007F6FAA" w:rsidRDefault="00526E62" w:rsidP="007F6FAA">
      <w:pPr>
        <w:numPr>
          <w:ilvl w:val="0"/>
          <w:numId w:val="1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Модели тепловых двигателей.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по обнаружению действия сил молекулярного притяжения.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по выращиванию кристаллов поваренной соли или сахара.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давления воздуха в баллоне шприца.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Определение удельной теплоёмкости вещества.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Исследование процесса испарения.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Определение относительной влажности воздуха. </w:t>
      </w:r>
    </w:p>
    <w:p w:rsidR="00A66D49" w:rsidRPr="007F6FAA" w:rsidRDefault="00526E62" w:rsidP="007F6FAA">
      <w:pPr>
        <w:numPr>
          <w:ilvl w:val="0"/>
          <w:numId w:val="1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удельной теплоты плавления льда.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7. Электрические и магнитные явления.</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Электризация тел.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Два рода электрических зарядов и взаимодействие заряженных тел.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Устройство и действие электроскопа.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Электростатическая индукция.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Закон сохранения электрических зарядов.</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Проводники и диэлектрики.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Моделирование силовых линий электрического поля.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Источники постоянного тока.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Действия электрического тока.</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Электрический ток в жидкости.</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Газовый разряд.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Измерение силы тока амперметром.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Измерение электрического напряжения вольтметром.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Реостат и магазин сопротивлений.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Взаимодействие постоянных магнитов.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Моделирование невозможности разделения полюсов магнита.</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Моделирование магнитных полей постоянных магнитов.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Опыт Эрстеда.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Магнитное поле тока. Электромагнит.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Действие магнитного поля на проводник с током.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Электродвигатель постоянного тока.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Исследование явления электромагнитной индукции.</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Опыты Фарадея.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Зависимость направления индукционного тока от условий его возникновения. </w:t>
      </w:r>
    </w:p>
    <w:p w:rsidR="00A66D49" w:rsidRPr="007F6FAA" w:rsidRDefault="00526E62" w:rsidP="007F6FAA">
      <w:pPr>
        <w:numPr>
          <w:ilvl w:val="0"/>
          <w:numId w:val="1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Электрогенератор постоянного тока.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Измерение и регулирование силы тока.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Измерение и регулирование напряжения.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 xml:space="preserve">Исследование зависимости силы тока, идущего через резистор, от сопротивления резистора и напряжения на резисторе.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Проверка правила для силы тока при параллельном соединении резисторов.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работы электрического тока, идущего через резистор.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мощности электрического тока, выделяемой на резисторе.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зависимости силы тока, идущего через лампочку, от напряжения на ней.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Определение КПД нагревателя.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магнитного взаимодействия постоянных магнитов.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Изучение магнитного поля постоянных магнитов при их объединении и разделении.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действия электрического тока на магнитную стрелку.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Изучение действия магнитного поля на проводник с током.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Конструирование и изучение работы электродвигателя.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Измерение КПД электродвигательной установки. </w:t>
      </w:r>
    </w:p>
    <w:p w:rsidR="00A66D49" w:rsidRPr="007F6FAA" w:rsidRDefault="00526E62" w:rsidP="007F6FAA">
      <w:pPr>
        <w:numPr>
          <w:ilvl w:val="0"/>
          <w:numId w:val="1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9 КЛАСС</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8. Механические явления.</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Ускорение. Равноускоренное прямолинейное движение. Свободное падение. Опыты Галилея.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7F6FAA">
        <w:rPr>
          <w:rFonts w:ascii="Times New Roman" w:hAnsi="Times New Roman" w:cs="Times New Roman"/>
          <w:color w:val="000000"/>
          <w:sz w:val="24"/>
          <w:szCs w:val="24"/>
        </w:rPr>
        <w:t xml:space="preserve">Закон сохранения механической энергии.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Наблюдение механического движения тела относительно разных тел отсчёта.</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Сравнение путей и траекторий движения одного и того же тела относительно разных тел отсчёта.</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Измерение скорости и ускорения прямолинейного движения.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Исследование признаков равноускоренного движения.</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Наблюдение движения тела по окружности.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Зависимость ускорения тела от массы тела и действующей на него силы.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Наблюдение равенства сил при взаимодействии тел.</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 xml:space="preserve">Изменение веса тела при ускоренном движении.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Передача импульса при взаимодействии тел.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Преобразования энергии при взаимодействии тел.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Сохранение импульса при неупругом взаимодействии.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Сохранение импульса при абсолютно упругом взаимодействии.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Наблюдение реактивного движения.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Сохранение механической энергии при свободном падении. </w:t>
      </w:r>
    </w:p>
    <w:p w:rsidR="00A66D49" w:rsidRPr="007F6FAA" w:rsidRDefault="00526E62" w:rsidP="007F6FAA">
      <w:pPr>
        <w:numPr>
          <w:ilvl w:val="0"/>
          <w:numId w:val="1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Сохранение механической энергии при движении тела под действием пружины.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ускорения тела при равноускоренном движении по наклонной плоскости.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зависимости силы трения скольжения от силы нормального давления.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Определение коэффициента трения скольжения.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Определение жёсткости пружины.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A66D49" w:rsidRPr="007F6FAA" w:rsidRDefault="00526E62" w:rsidP="007F6FAA">
      <w:pPr>
        <w:numPr>
          <w:ilvl w:val="0"/>
          <w:numId w:val="19"/>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Изучение закона сохранения энергии.</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9. Механические колебания и волны.</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Звук. Громкость звука и высота тона. Отражение звука. Инфразвук и ультразвук.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2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Наблюдение колебаний тел под действием силы тяжести и силы упругости. </w:t>
      </w:r>
    </w:p>
    <w:p w:rsidR="00A66D49" w:rsidRPr="007F6FAA" w:rsidRDefault="00526E62" w:rsidP="007F6FAA">
      <w:pPr>
        <w:numPr>
          <w:ilvl w:val="0"/>
          <w:numId w:val="2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Наблюдение колебаний груза на нити и на пружине.</w:t>
      </w:r>
    </w:p>
    <w:p w:rsidR="00A66D49" w:rsidRPr="007F6FAA" w:rsidRDefault="00526E62" w:rsidP="007F6FAA">
      <w:pPr>
        <w:numPr>
          <w:ilvl w:val="0"/>
          <w:numId w:val="2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Наблюдение вынужденных колебаний и резонанса. </w:t>
      </w:r>
    </w:p>
    <w:p w:rsidR="00A66D49" w:rsidRPr="007F6FAA" w:rsidRDefault="00526E62" w:rsidP="007F6FAA">
      <w:pPr>
        <w:numPr>
          <w:ilvl w:val="0"/>
          <w:numId w:val="2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Распространение продольных и поперечных волн (на модели). </w:t>
      </w:r>
    </w:p>
    <w:p w:rsidR="00A66D49" w:rsidRPr="007F6FAA" w:rsidRDefault="00526E62" w:rsidP="007F6FAA">
      <w:pPr>
        <w:numPr>
          <w:ilvl w:val="0"/>
          <w:numId w:val="2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Наблюдение зависимости высоты звука от частоты. </w:t>
      </w:r>
    </w:p>
    <w:p w:rsidR="00A66D49" w:rsidRPr="007F6FAA" w:rsidRDefault="00526E62" w:rsidP="007F6FAA">
      <w:pPr>
        <w:numPr>
          <w:ilvl w:val="0"/>
          <w:numId w:val="20"/>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Акустический резонанс.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2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A66D49" w:rsidRPr="007F6FAA" w:rsidRDefault="00526E62" w:rsidP="007F6FAA">
      <w:pPr>
        <w:numPr>
          <w:ilvl w:val="0"/>
          <w:numId w:val="2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Определение частоты и периода колебаний пружинного маятника.</w:t>
      </w:r>
      <w:r w:rsidRPr="007F6FAA">
        <w:rPr>
          <w:rFonts w:ascii="Times New Roman" w:hAnsi="Times New Roman" w:cs="Times New Roman"/>
          <w:color w:val="FF0000"/>
          <w:sz w:val="24"/>
          <w:szCs w:val="24"/>
          <w:lang w:val="ru-RU"/>
        </w:rPr>
        <w:t xml:space="preserve"> </w:t>
      </w:r>
    </w:p>
    <w:p w:rsidR="00A66D49" w:rsidRPr="007F6FAA" w:rsidRDefault="00526E62" w:rsidP="007F6FAA">
      <w:pPr>
        <w:numPr>
          <w:ilvl w:val="0"/>
          <w:numId w:val="2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зависимости периода колебаний подвешенного к нити груза от длины нити. </w:t>
      </w:r>
    </w:p>
    <w:p w:rsidR="00A66D49" w:rsidRPr="007F6FAA" w:rsidRDefault="00526E62" w:rsidP="007F6FAA">
      <w:pPr>
        <w:numPr>
          <w:ilvl w:val="0"/>
          <w:numId w:val="2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зависимости периода колебаний пружинного маятника от массы груза. </w:t>
      </w:r>
    </w:p>
    <w:p w:rsidR="00A66D49" w:rsidRPr="007F6FAA" w:rsidRDefault="00526E62" w:rsidP="007F6FAA">
      <w:pPr>
        <w:numPr>
          <w:ilvl w:val="0"/>
          <w:numId w:val="2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Проверка независимости периода колебаний груза, подвешенного к нити, от массы груза. </w:t>
      </w:r>
    </w:p>
    <w:p w:rsidR="00A66D49" w:rsidRPr="007F6FAA" w:rsidRDefault="00526E62" w:rsidP="007F6FAA">
      <w:pPr>
        <w:numPr>
          <w:ilvl w:val="0"/>
          <w:numId w:val="2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A66D49" w:rsidRPr="007F6FAA" w:rsidRDefault="00526E62" w:rsidP="007F6FAA">
      <w:pPr>
        <w:numPr>
          <w:ilvl w:val="0"/>
          <w:numId w:val="21"/>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Измерение ускорения свободного падения.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10. Электромагнитное поле и электромагнитные волны.</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Электромагнитная природа света. Скорость света. Волновые свойства света.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22"/>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lastRenderedPageBreak/>
        <w:t xml:space="preserve">Свойства электромагнитных волн. </w:t>
      </w:r>
    </w:p>
    <w:p w:rsidR="00A66D49" w:rsidRPr="007F6FAA" w:rsidRDefault="00526E62" w:rsidP="007F6FAA">
      <w:pPr>
        <w:numPr>
          <w:ilvl w:val="0"/>
          <w:numId w:val="22"/>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 xml:space="preserve">Волновые свойства света. </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2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Изучение свойств электромагнитных волн с помощью мобильного телефона.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11. Световые явления.</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7F6FAA">
        <w:rPr>
          <w:rFonts w:ascii="Times New Roman" w:hAnsi="Times New Roman" w:cs="Times New Roman"/>
          <w:color w:val="000000"/>
          <w:sz w:val="24"/>
          <w:szCs w:val="24"/>
        </w:rPr>
        <w:t>Дисперсия света.</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Прямолинейное распространение света.</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Отражение света.</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Получение изображений в плоском, вогнутом и выпуклом зеркалах.</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Преломление света.</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Оптический световод.</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Ход лучей в собирающей линзе.</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Ход лучей в рассеивающей линзе.</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Получение изображений с помощью линз.</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Принцип действия фотоаппарата, микроскопа и телескопа.</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Модель глаза.</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Разложение белого света в спектр.</w:t>
      </w:r>
    </w:p>
    <w:p w:rsidR="00A66D49" w:rsidRPr="007F6FAA" w:rsidRDefault="00526E62" w:rsidP="007F6FAA">
      <w:pPr>
        <w:numPr>
          <w:ilvl w:val="0"/>
          <w:numId w:val="2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Получение белого света при сложении света разных цветов.</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2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A66D49" w:rsidRPr="007F6FAA" w:rsidRDefault="00526E62" w:rsidP="007F6FAA">
      <w:pPr>
        <w:numPr>
          <w:ilvl w:val="0"/>
          <w:numId w:val="2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Изучение характеристик изображения предмета в плоском зеркале.</w:t>
      </w:r>
    </w:p>
    <w:p w:rsidR="00A66D49" w:rsidRPr="007F6FAA" w:rsidRDefault="00526E62" w:rsidP="007F6FAA">
      <w:pPr>
        <w:numPr>
          <w:ilvl w:val="0"/>
          <w:numId w:val="2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A66D49" w:rsidRPr="007F6FAA" w:rsidRDefault="00526E62" w:rsidP="007F6FAA">
      <w:pPr>
        <w:numPr>
          <w:ilvl w:val="0"/>
          <w:numId w:val="2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Получение изображений с помощью собирающей линзы.</w:t>
      </w:r>
    </w:p>
    <w:p w:rsidR="00A66D49" w:rsidRPr="007F6FAA" w:rsidRDefault="00526E62" w:rsidP="007F6FAA">
      <w:pPr>
        <w:numPr>
          <w:ilvl w:val="0"/>
          <w:numId w:val="2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A66D49" w:rsidRPr="007F6FAA" w:rsidRDefault="00526E62" w:rsidP="007F6FAA">
      <w:pPr>
        <w:numPr>
          <w:ilvl w:val="0"/>
          <w:numId w:val="2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Опыты по разложению белого света в спектр.</w:t>
      </w:r>
    </w:p>
    <w:p w:rsidR="00A66D49" w:rsidRPr="007F6FAA" w:rsidRDefault="00526E62" w:rsidP="007F6FAA">
      <w:pPr>
        <w:numPr>
          <w:ilvl w:val="0"/>
          <w:numId w:val="2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12. Квантовые явления.</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Ядерная энергетика. Действия радиоактивных излучений на живые организмы.</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Демонстрации.</w:t>
      </w:r>
    </w:p>
    <w:p w:rsidR="00A66D49" w:rsidRPr="007F6FAA" w:rsidRDefault="00526E62" w:rsidP="007F6FAA">
      <w:pPr>
        <w:numPr>
          <w:ilvl w:val="0"/>
          <w:numId w:val="2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Спектры излучения и поглощения.</w:t>
      </w:r>
    </w:p>
    <w:p w:rsidR="00A66D49" w:rsidRPr="007F6FAA" w:rsidRDefault="00526E62" w:rsidP="007F6FAA">
      <w:pPr>
        <w:numPr>
          <w:ilvl w:val="0"/>
          <w:numId w:val="2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Спектры различных газов.</w:t>
      </w:r>
    </w:p>
    <w:p w:rsidR="00A66D49" w:rsidRPr="007F6FAA" w:rsidRDefault="00526E62" w:rsidP="007F6FAA">
      <w:pPr>
        <w:numPr>
          <w:ilvl w:val="0"/>
          <w:numId w:val="2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Спектр водорода.</w:t>
      </w:r>
    </w:p>
    <w:p w:rsidR="00A66D49" w:rsidRPr="007F6FAA" w:rsidRDefault="00526E62" w:rsidP="007F6FAA">
      <w:pPr>
        <w:numPr>
          <w:ilvl w:val="0"/>
          <w:numId w:val="2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Наблюдение треков в камере Вильсона.</w:t>
      </w:r>
    </w:p>
    <w:p w:rsidR="00A66D49" w:rsidRPr="007F6FAA" w:rsidRDefault="00526E62" w:rsidP="007F6FAA">
      <w:pPr>
        <w:numPr>
          <w:ilvl w:val="0"/>
          <w:numId w:val="26"/>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Работа счётчика ионизирующих излучений.</w:t>
      </w:r>
    </w:p>
    <w:p w:rsidR="00A66D49" w:rsidRPr="007F6FAA" w:rsidRDefault="00526E62" w:rsidP="007F6FAA">
      <w:pPr>
        <w:numPr>
          <w:ilvl w:val="0"/>
          <w:numId w:val="2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Регистрация излучения природных минералов и продуктов.</w:t>
      </w:r>
    </w:p>
    <w:p w:rsidR="00A66D49" w:rsidRPr="007F6FAA" w:rsidRDefault="00526E62" w:rsidP="007F6FAA">
      <w:pPr>
        <w:spacing w:after="0" w:line="240" w:lineRule="auto"/>
        <w:ind w:firstLine="600"/>
        <w:jc w:val="both"/>
        <w:rPr>
          <w:rFonts w:ascii="Times New Roman" w:hAnsi="Times New Roman" w:cs="Times New Roman"/>
          <w:sz w:val="24"/>
          <w:szCs w:val="24"/>
        </w:rPr>
      </w:pPr>
      <w:r w:rsidRPr="007F6FAA">
        <w:rPr>
          <w:rFonts w:ascii="Times New Roman" w:hAnsi="Times New Roman" w:cs="Times New Roman"/>
          <w:b/>
          <w:i/>
          <w:color w:val="000000"/>
          <w:sz w:val="24"/>
          <w:szCs w:val="24"/>
        </w:rPr>
        <w:t>Лабораторные работы и опыты.</w:t>
      </w:r>
    </w:p>
    <w:p w:rsidR="00A66D49" w:rsidRPr="007F6FAA" w:rsidRDefault="00526E62" w:rsidP="007F6FAA">
      <w:pPr>
        <w:numPr>
          <w:ilvl w:val="0"/>
          <w:numId w:val="2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Наблюдение сплошных и линейчатых спектров излучения.</w:t>
      </w:r>
    </w:p>
    <w:p w:rsidR="00A66D49" w:rsidRPr="007F6FAA" w:rsidRDefault="00526E62" w:rsidP="007F6FAA">
      <w:pPr>
        <w:numPr>
          <w:ilvl w:val="0"/>
          <w:numId w:val="2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A66D49" w:rsidRPr="007F6FAA" w:rsidRDefault="00526E62" w:rsidP="007F6FAA">
      <w:pPr>
        <w:numPr>
          <w:ilvl w:val="0"/>
          <w:numId w:val="27"/>
        </w:numPr>
        <w:spacing w:after="0" w:line="240" w:lineRule="auto"/>
        <w:jc w:val="both"/>
        <w:rPr>
          <w:rFonts w:ascii="Times New Roman" w:hAnsi="Times New Roman" w:cs="Times New Roman"/>
          <w:sz w:val="24"/>
          <w:szCs w:val="24"/>
        </w:rPr>
      </w:pPr>
      <w:r w:rsidRPr="007F6FAA">
        <w:rPr>
          <w:rFonts w:ascii="Times New Roman" w:hAnsi="Times New Roman" w:cs="Times New Roman"/>
          <w:color w:val="000000"/>
          <w:sz w:val="24"/>
          <w:szCs w:val="24"/>
        </w:rPr>
        <w:t>Измерение радиоактивного фона.</w:t>
      </w:r>
    </w:p>
    <w:p w:rsidR="00A66D49" w:rsidRPr="00683622" w:rsidRDefault="00526E62" w:rsidP="007F6FAA">
      <w:pPr>
        <w:spacing w:after="0" w:line="240" w:lineRule="auto"/>
        <w:ind w:firstLine="600"/>
        <w:jc w:val="both"/>
        <w:rPr>
          <w:rFonts w:ascii="Times New Roman" w:hAnsi="Times New Roman" w:cs="Times New Roman"/>
          <w:sz w:val="24"/>
          <w:szCs w:val="24"/>
          <w:lang w:val="ru-RU"/>
        </w:rPr>
      </w:pPr>
      <w:r w:rsidRPr="00683622">
        <w:rPr>
          <w:rFonts w:ascii="Times New Roman" w:hAnsi="Times New Roman" w:cs="Times New Roman"/>
          <w:b/>
          <w:color w:val="000000"/>
          <w:sz w:val="24"/>
          <w:szCs w:val="24"/>
          <w:lang w:val="ru-RU"/>
        </w:rPr>
        <w:lastRenderedPageBreak/>
        <w:t>Повторительно-обобщающий модуль.</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F6FAA">
        <w:rPr>
          <w:rFonts w:ascii="Times New Roman" w:hAnsi="Times New Roman" w:cs="Times New Roman"/>
          <w:color w:val="FF0000"/>
          <w:sz w:val="24"/>
          <w:szCs w:val="24"/>
          <w:lang w:val="ru-RU"/>
        </w:rPr>
        <w:t xml:space="preserve"> </w:t>
      </w:r>
      <w:r w:rsidRPr="007F6FAA">
        <w:rPr>
          <w:rFonts w:ascii="Times New Roman" w:hAnsi="Times New Roman" w:cs="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F6FAA" w:rsidRDefault="007F6FAA" w:rsidP="007F6FAA">
      <w:pPr>
        <w:spacing w:after="0" w:line="240" w:lineRule="auto"/>
        <w:ind w:left="120"/>
        <w:jc w:val="both"/>
        <w:rPr>
          <w:rFonts w:ascii="Times New Roman" w:hAnsi="Times New Roman" w:cs="Times New Roman"/>
          <w:b/>
          <w:color w:val="000000"/>
          <w:sz w:val="24"/>
          <w:szCs w:val="24"/>
          <w:lang w:val="ru-RU"/>
        </w:rPr>
      </w:pPr>
      <w:bookmarkStart w:id="7" w:name="_Toc124426206"/>
      <w:bookmarkStart w:id="8" w:name="block-56177480"/>
      <w:bookmarkEnd w:id="5"/>
      <w:bookmarkEnd w:id="7"/>
    </w:p>
    <w:p w:rsidR="00A66D49" w:rsidRPr="007F6FAA" w:rsidRDefault="00526E62" w:rsidP="007F6FAA">
      <w:pPr>
        <w:spacing w:after="0" w:line="240" w:lineRule="auto"/>
        <w:ind w:left="120"/>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ПЛАНИРУЕМЫЕ РЕЗУЛЬТАТЫ ОСВОЕНИЯ ПРОГРАММЫ ПО ФИЗИКЕ НА УРОВНЕ ОСНОВНОГО ОБЩЕГО ОБРАЗОВАНИЯ</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bookmarkStart w:id="9" w:name="_Toc124412006"/>
      <w:bookmarkEnd w:id="9"/>
      <w:r w:rsidRPr="007F6FAA">
        <w:rPr>
          <w:rFonts w:ascii="Times New Roman" w:hAnsi="Times New Roman" w:cs="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rPr>
      </w:pPr>
      <w:r w:rsidRPr="007F6FAA">
        <w:rPr>
          <w:rFonts w:ascii="Times New Roman" w:hAnsi="Times New Roman" w:cs="Times New Roman"/>
          <w:b/>
          <w:color w:val="000000"/>
          <w:sz w:val="24"/>
          <w:szCs w:val="24"/>
        </w:rPr>
        <w:t>1) патриотического воспитания:</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проявление интереса к истории и современному состоянию российской физической науки;</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ценностное отношение к достижениям российских учёных-физиков;</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2) гражданского и духовно-нравственного воспитания:</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готовность к активному участию в обсуждении общественно</w:t>
      </w:r>
      <w:r w:rsidRPr="007F6FAA">
        <w:rPr>
          <w:rFonts w:ascii="Times New Roman" w:hAnsi="Times New Roman" w:cs="Times New Roman"/>
          <w:color w:val="FF0000"/>
          <w:sz w:val="24"/>
          <w:szCs w:val="24"/>
          <w:lang w:val="ru-RU"/>
        </w:rPr>
        <w:t xml:space="preserve"> </w:t>
      </w:r>
      <w:r w:rsidRPr="007F6FAA">
        <w:rPr>
          <w:rFonts w:ascii="Times New Roman" w:hAnsi="Times New Roman" w:cs="Times New Roman"/>
          <w:color w:val="000000"/>
          <w:sz w:val="24"/>
          <w:szCs w:val="24"/>
          <w:lang w:val="ru-RU"/>
        </w:rPr>
        <w:t>значимых</w:t>
      </w:r>
      <w:r w:rsidRPr="007F6FAA">
        <w:rPr>
          <w:rFonts w:ascii="Times New Roman" w:hAnsi="Times New Roman" w:cs="Times New Roman"/>
          <w:color w:val="FF0000"/>
          <w:sz w:val="24"/>
          <w:szCs w:val="24"/>
          <w:lang w:val="ru-RU"/>
        </w:rPr>
        <w:t xml:space="preserve"> </w:t>
      </w:r>
      <w:r w:rsidRPr="007F6FAA">
        <w:rPr>
          <w:rFonts w:ascii="Times New Roman" w:hAnsi="Times New Roman" w:cs="Times New Roman"/>
          <w:color w:val="000000"/>
          <w:sz w:val="24"/>
          <w:szCs w:val="24"/>
          <w:lang w:val="ru-RU"/>
        </w:rPr>
        <w:t>и этических проблем, связанных с практическим применением достижений физики;</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осознание важности морально-этических принципов в деятельности учёного;</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rPr>
      </w:pPr>
      <w:r w:rsidRPr="007F6FAA">
        <w:rPr>
          <w:rFonts w:ascii="Times New Roman" w:hAnsi="Times New Roman" w:cs="Times New Roman"/>
          <w:b/>
          <w:color w:val="000000"/>
          <w:sz w:val="24"/>
          <w:szCs w:val="24"/>
        </w:rPr>
        <w:t>3) эстетического воспитания:</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восприятие эстетических качеств физической науки: её гармоничного построения, строгости, точности, лаконичности;</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rPr>
      </w:pPr>
      <w:r w:rsidRPr="007F6FAA">
        <w:rPr>
          <w:rFonts w:ascii="Times New Roman" w:hAnsi="Times New Roman" w:cs="Times New Roman"/>
          <w:b/>
          <w:color w:val="000000"/>
          <w:sz w:val="24"/>
          <w:szCs w:val="24"/>
        </w:rPr>
        <w:t>4) ценности научного познания:</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развитие научной любознательности, интереса к исследовательской деятельности;</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5) формирования культуры здоровья и эмоционального благополучия:</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сформированность навыка рефлексии, признание своего права на ошибку и такого же права у другого человека;</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rPr>
      </w:pPr>
      <w:r w:rsidRPr="007F6FAA">
        <w:rPr>
          <w:rFonts w:ascii="Times New Roman" w:hAnsi="Times New Roman" w:cs="Times New Roman"/>
          <w:b/>
          <w:color w:val="000000"/>
          <w:sz w:val="24"/>
          <w:szCs w:val="24"/>
        </w:rPr>
        <w:t>6) трудового воспитания:</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интерес к практическому изучению профессий, связанных с физикой;</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rPr>
      </w:pPr>
      <w:r w:rsidRPr="007F6FAA">
        <w:rPr>
          <w:rFonts w:ascii="Times New Roman" w:hAnsi="Times New Roman" w:cs="Times New Roman"/>
          <w:b/>
          <w:color w:val="000000"/>
          <w:sz w:val="24"/>
          <w:szCs w:val="24"/>
        </w:rPr>
        <w:t>7) экологического воспитания:</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 осознание глобального характера экологических проблем и путей их решения;</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8) адаптации к изменяющимся условиям социальной и природной среды:</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повышение уровня своей компетентности через практическую деятельность;</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потребность в формировании новых знаний, в том числе формулировать идеи, понятия, гипотезы о физических объектах и явлениях;</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осознание дефицитов собственных знаний и компетентностей в области физики;</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планирование своего развития в приобретении новых физических знаний;</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стремление анализировать и выявлять взаимосвязи природы, общества и экономики, в том числе с использованием физических знаний;</w:t>
      </w:r>
    </w:p>
    <w:p w:rsidR="00A66D49" w:rsidRPr="007F6FAA" w:rsidRDefault="00526E62" w:rsidP="007F6FAA">
      <w:pPr>
        <w:numPr>
          <w:ilvl w:val="0"/>
          <w:numId w:val="28"/>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оценка своих действий с учётом влияния на окружающую среду, возможных глобальных последствий.</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МЕТАПРЕДМЕТНЫЕ РЕЗУЛЬТАТЫ</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7F6FAA">
        <w:rPr>
          <w:rFonts w:ascii="Times New Roman" w:hAnsi="Times New Roman" w:cs="Times New Roman"/>
          <w:b/>
          <w:color w:val="000000"/>
          <w:sz w:val="24"/>
          <w:szCs w:val="24"/>
          <w:lang w:val="ru-RU"/>
        </w:rPr>
        <w:t>метапредметные результаты</w:t>
      </w:r>
      <w:r w:rsidRPr="007F6FAA">
        <w:rPr>
          <w:rFonts w:ascii="Times New Roman" w:hAnsi="Times New Roman" w:cs="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Познавательные универсальные учебные действия</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Базовые логические действия:</w:t>
      </w:r>
    </w:p>
    <w:p w:rsidR="00A66D49" w:rsidRPr="007F6FAA" w:rsidRDefault="00526E62" w:rsidP="007F6FAA">
      <w:pPr>
        <w:numPr>
          <w:ilvl w:val="0"/>
          <w:numId w:val="2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A66D49" w:rsidRPr="007F6FAA" w:rsidRDefault="00526E62" w:rsidP="007F6FAA">
      <w:pPr>
        <w:numPr>
          <w:ilvl w:val="0"/>
          <w:numId w:val="2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w:t>
      </w:r>
    </w:p>
    <w:p w:rsidR="00A66D49" w:rsidRPr="007F6FAA" w:rsidRDefault="00526E62" w:rsidP="007F6FAA">
      <w:pPr>
        <w:numPr>
          <w:ilvl w:val="0"/>
          <w:numId w:val="2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A66D49" w:rsidRPr="007F6FAA" w:rsidRDefault="00526E62" w:rsidP="007F6FAA">
      <w:pPr>
        <w:numPr>
          <w:ilvl w:val="0"/>
          <w:numId w:val="2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66D49" w:rsidRPr="007F6FAA" w:rsidRDefault="00526E62" w:rsidP="007F6FAA">
      <w:pPr>
        <w:numPr>
          <w:ilvl w:val="0"/>
          <w:numId w:val="29"/>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66D49" w:rsidRPr="007F6FAA" w:rsidRDefault="00526E62" w:rsidP="007F6FAA">
      <w:pPr>
        <w:spacing w:after="0" w:line="240" w:lineRule="auto"/>
        <w:ind w:left="120"/>
        <w:jc w:val="both"/>
        <w:rPr>
          <w:rFonts w:ascii="Times New Roman" w:hAnsi="Times New Roman" w:cs="Times New Roman"/>
          <w:sz w:val="24"/>
          <w:szCs w:val="24"/>
        </w:rPr>
      </w:pPr>
      <w:r w:rsidRPr="007F6FAA">
        <w:rPr>
          <w:rFonts w:ascii="Times New Roman" w:hAnsi="Times New Roman" w:cs="Times New Roman"/>
          <w:b/>
          <w:color w:val="000000"/>
          <w:sz w:val="24"/>
          <w:szCs w:val="24"/>
        </w:rPr>
        <w:t>Базовые исследовательские действия</w:t>
      </w:r>
      <w:r w:rsidRPr="007F6FAA">
        <w:rPr>
          <w:rFonts w:ascii="Times New Roman" w:hAnsi="Times New Roman" w:cs="Times New Roman"/>
          <w:color w:val="000000"/>
          <w:sz w:val="24"/>
          <w:szCs w:val="24"/>
        </w:rPr>
        <w:t>:</w:t>
      </w:r>
    </w:p>
    <w:p w:rsidR="00A66D49" w:rsidRPr="007F6FAA" w:rsidRDefault="00526E62" w:rsidP="007F6FAA">
      <w:pPr>
        <w:numPr>
          <w:ilvl w:val="0"/>
          <w:numId w:val="3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A66D49" w:rsidRPr="007F6FAA" w:rsidRDefault="00526E62" w:rsidP="007F6FAA">
      <w:pPr>
        <w:numPr>
          <w:ilvl w:val="0"/>
          <w:numId w:val="3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A66D49" w:rsidRPr="007F6FAA" w:rsidRDefault="00526E62" w:rsidP="007F6FAA">
      <w:pPr>
        <w:numPr>
          <w:ilvl w:val="0"/>
          <w:numId w:val="3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A66D49" w:rsidRPr="007F6FAA" w:rsidRDefault="00526E62" w:rsidP="007F6FAA">
      <w:pPr>
        <w:numPr>
          <w:ilvl w:val="0"/>
          <w:numId w:val="3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A66D49" w:rsidRPr="007F6FAA" w:rsidRDefault="00526E62" w:rsidP="007F6FAA">
      <w:pPr>
        <w:numPr>
          <w:ilvl w:val="0"/>
          <w:numId w:val="30"/>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66D49" w:rsidRPr="007F6FAA" w:rsidRDefault="00526E62" w:rsidP="007F6FAA">
      <w:pPr>
        <w:spacing w:after="0" w:line="240" w:lineRule="auto"/>
        <w:ind w:left="120"/>
        <w:jc w:val="both"/>
        <w:rPr>
          <w:rFonts w:ascii="Times New Roman" w:hAnsi="Times New Roman" w:cs="Times New Roman"/>
          <w:sz w:val="24"/>
          <w:szCs w:val="24"/>
        </w:rPr>
      </w:pPr>
      <w:r w:rsidRPr="007F6FAA">
        <w:rPr>
          <w:rFonts w:ascii="Times New Roman" w:hAnsi="Times New Roman" w:cs="Times New Roman"/>
          <w:b/>
          <w:color w:val="000000"/>
          <w:sz w:val="24"/>
          <w:szCs w:val="24"/>
        </w:rPr>
        <w:t>Работа с информацией:</w:t>
      </w:r>
    </w:p>
    <w:p w:rsidR="00A66D49" w:rsidRPr="007F6FAA" w:rsidRDefault="00526E62" w:rsidP="007F6FAA">
      <w:pPr>
        <w:numPr>
          <w:ilvl w:val="0"/>
          <w:numId w:val="3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66D49" w:rsidRPr="007F6FAA" w:rsidRDefault="00526E62" w:rsidP="007F6FAA">
      <w:pPr>
        <w:numPr>
          <w:ilvl w:val="0"/>
          <w:numId w:val="3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A66D49" w:rsidRPr="007F6FAA" w:rsidRDefault="00526E62" w:rsidP="007F6FAA">
      <w:pPr>
        <w:numPr>
          <w:ilvl w:val="0"/>
          <w:numId w:val="31"/>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66D49" w:rsidRPr="007F6FAA" w:rsidRDefault="00526E62" w:rsidP="007F6FAA">
      <w:pPr>
        <w:spacing w:after="0" w:line="240" w:lineRule="auto"/>
        <w:ind w:left="120"/>
        <w:jc w:val="both"/>
        <w:rPr>
          <w:rFonts w:ascii="Times New Roman" w:hAnsi="Times New Roman" w:cs="Times New Roman"/>
          <w:sz w:val="24"/>
          <w:szCs w:val="24"/>
        </w:rPr>
      </w:pPr>
      <w:r w:rsidRPr="007F6FAA">
        <w:rPr>
          <w:rFonts w:ascii="Times New Roman" w:hAnsi="Times New Roman" w:cs="Times New Roman"/>
          <w:b/>
          <w:color w:val="000000"/>
          <w:sz w:val="24"/>
          <w:szCs w:val="24"/>
        </w:rPr>
        <w:t>Коммуникативные универсальные учебные действия:</w:t>
      </w:r>
    </w:p>
    <w:p w:rsidR="00A66D49" w:rsidRPr="007F6FAA" w:rsidRDefault="00526E62" w:rsidP="007F6FAA">
      <w:pPr>
        <w:numPr>
          <w:ilvl w:val="0"/>
          <w:numId w:val="3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66D49" w:rsidRPr="007F6FAA" w:rsidRDefault="00526E62" w:rsidP="007F6FAA">
      <w:pPr>
        <w:numPr>
          <w:ilvl w:val="0"/>
          <w:numId w:val="3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A66D49" w:rsidRPr="007F6FAA" w:rsidRDefault="00526E62" w:rsidP="007F6FAA">
      <w:pPr>
        <w:numPr>
          <w:ilvl w:val="0"/>
          <w:numId w:val="3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выражать свою точку зрения в устных и письменных текстах;</w:t>
      </w:r>
    </w:p>
    <w:p w:rsidR="00A66D49" w:rsidRPr="007F6FAA" w:rsidRDefault="00526E62" w:rsidP="007F6FAA">
      <w:pPr>
        <w:numPr>
          <w:ilvl w:val="0"/>
          <w:numId w:val="3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A66D49" w:rsidRPr="007F6FAA" w:rsidRDefault="00526E62" w:rsidP="007F6FAA">
      <w:pPr>
        <w:numPr>
          <w:ilvl w:val="0"/>
          <w:numId w:val="3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A66D49" w:rsidRPr="007F6FAA" w:rsidRDefault="00526E62" w:rsidP="007F6FAA">
      <w:pPr>
        <w:numPr>
          <w:ilvl w:val="0"/>
          <w:numId w:val="3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66D49" w:rsidRPr="007F6FAA" w:rsidRDefault="00526E62" w:rsidP="007F6FAA">
      <w:pPr>
        <w:numPr>
          <w:ilvl w:val="0"/>
          <w:numId w:val="3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66D49" w:rsidRPr="007F6FAA" w:rsidRDefault="00526E62" w:rsidP="007F6FAA">
      <w:pPr>
        <w:numPr>
          <w:ilvl w:val="0"/>
          <w:numId w:val="32"/>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Регулятивные универсальные учебные действия</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Самоорганизация:</w:t>
      </w:r>
    </w:p>
    <w:p w:rsidR="00A66D49" w:rsidRPr="007F6FAA" w:rsidRDefault="00526E62" w:rsidP="007F6FAA">
      <w:pPr>
        <w:numPr>
          <w:ilvl w:val="0"/>
          <w:numId w:val="3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выявлять проблемы в жизненных и учебных ситуациях, требующих для решения физических знаний;</w:t>
      </w:r>
    </w:p>
    <w:p w:rsidR="00A66D49" w:rsidRPr="007F6FAA" w:rsidRDefault="00526E62" w:rsidP="007F6FAA">
      <w:pPr>
        <w:numPr>
          <w:ilvl w:val="0"/>
          <w:numId w:val="3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A66D49" w:rsidRPr="007F6FAA" w:rsidRDefault="00526E62" w:rsidP="007F6FAA">
      <w:pPr>
        <w:numPr>
          <w:ilvl w:val="0"/>
          <w:numId w:val="3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66D49" w:rsidRPr="007F6FAA" w:rsidRDefault="00526E62" w:rsidP="007F6FAA">
      <w:pPr>
        <w:numPr>
          <w:ilvl w:val="0"/>
          <w:numId w:val="33"/>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делать выбор и брать ответственность за решение.</w:t>
      </w:r>
    </w:p>
    <w:p w:rsidR="00A66D49" w:rsidRPr="007F6FAA" w:rsidRDefault="00526E62" w:rsidP="007F6FAA">
      <w:pPr>
        <w:spacing w:after="0" w:line="240" w:lineRule="auto"/>
        <w:ind w:left="120"/>
        <w:jc w:val="both"/>
        <w:rPr>
          <w:rFonts w:ascii="Times New Roman" w:hAnsi="Times New Roman" w:cs="Times New Roman"/>
          <w:sz w:val="24"/>
          <w:szCs w:val="24"/>
        </w:rPr>
      </w:pPr>
      <w:r w:rsidRPr="007F6FAA">
        <w:rPr>
          <w:rFonts w:ascii="Times New Roman" w:hAnsi="Times New Roman" w:cs="Times New Roman"/>
          <w:b/>
          <w:color w:val="000000"/>
          <w:sz w:val="24"/>
          <w:szCs w:val="24"/>
        </w:rPr>
        <w:t>Самоконтроль, эмоциональный интеллект:</w:t>
      </w:r>
    </w:p>
    <w:p w:rsidR="00A66D49" w:rsidRPr="007F6FAA" w:rsidRDefault="00526E62" w:rsidP="007F6FAA">
      <w:pPr>
        <w:numPr>
          <w:ilvl w:val="0"/>
          <w:numId w:val="3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давать адекватную оценку ситуации и предлагать план её изменения;</w:t>
      </w:r>
    </w:p>
    <w:p w:rsidR="00A66D49" w:rsidRPr="007F6FAA" w:rsidRDefault="00526E62" w:rsidP="007F6FAA">
      <w:pPr>
        <w:numPr>
          <w:ilvl w:val="0"/>
          <w:numId w:val="3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A66D49" w:rsidRPr="007F6FAA" w:rsidRDefault="00526E62" w:rsidP="007F6FAA">
      <w:pPr>
        <w:numPr>
          <w:ilvl w:val="0"/>
          <w:numId w:val="3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66D49" w:rsidRPr="007F6FAA" w:rsidRDefault="00526E62" w:rsidP="007F6FAA">
      <w:pPr>
        <w:numPr>
          <w:ilvl w:val="0"/>
          <w:numId w:val="3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оценивать соответствие результата цели и условиям;</w:t>
      </w:r>
    </w:p>
    <w:p w:rsidR="00A66D49" w:rsidRPr="007F6FAA" w:rsidRDefault="00526E62" w:rsidP="007F6FAA">
      <w:pPr>
        <w:numPr>
          <w:ilvl w:val="0"/>
          <w:numId w:val="3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A66D49" w:rsidRPr="007F6FAA" w:rsidRDefault="00526E62" w:rsidP="007F6FAA">
      <w:pPr>
        <w:numPr>
          <w:ilvl w:val="0"/>
          <w:numId w:val="34"/>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A66D49" w:rsidRPr="007F6FAA" w:rsidRDefault="00526E62" w:rsidP="007F6FAA">
      <w:pPr>
        <w:spacing w:after="0" w:line="240" w:lineRule="auto"/>
        <w:ind w:left="120"/>
        <w:jc w:val="both"/>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 xml:space="preserve">ПРЕДМЕТНЫЕ РЕЗУЛЬТАТЫ </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К концу обучения </w:t>
      </w:r>
      <w:r w:rsidRPr="007F6FAA">
        <w:rPr>
          <w:rFonts w:ascii="Times New Roman" w:hAnsi="Times New Roman" w:cs="Times New Roman"/>
          <w:b/>
          <w:color w:val="000000"/>
          <w:sz w:val="24"/>
          <w:szCs w:val="24"/>
          <w:lang w:val="ru-RU"/>
        </w:rPr>
        <w:t>в 7 классе</w:t>
      </w:r>
      <w:r w:rsidRPr="007F6FA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w:t>
      </w:r>
      <w:r w:rsidRPr="007F6FAA">
        <w:rPr>
          <w:rFonts w:ascii="Times New Roman" w:hAnsi="Times New Roman" w:cs="Times New Roman"/>
          <w:color w:val="000000"/>
          <w:sz w:val="24"/>
          <w:szCs w:val="24"/>
          <w:lang w:val="ru-RU"/>
        </w:rPr>
        <w:lastRenderedPageBreak/>
        <w:t>этом переводить практическую задачу в учебную, выделять существенные свойства (признаки) физических явлений;</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66D49" w:rsidRPr="007F6FAA" w:rsidRDefault="00526E62" w:rsidP="007F6FAA">
      <w:pPr>
        <w:numPr>
          <w:ilvl w:val="0"/>
          <w:numId w:val="35"/>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К концу обучения </w:t>
      </w:r>
      <w:r w:rsidRPr="007F6FAA">
        <w:rPr>
          <w:rFonts w:ascii="Times New Roman" w:hAnsi="Times New Roman" w:cs="Times New Roman"/>
          <w:b/>
          <w:color w:val="000000"/>
          <w:sz w:val="24"/>
          <w:szCs w:val="24"/>
          <w:lang w:val="ru-RU"/>
        </w:rPr>
        <w:t>в 8 классе</w:t>
      </w:r>
      <w:r w:rsidRPr="007F6FA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w:t>
      </w:r>
      <w:r w:rsidRPr="007F6FAA">
        <w:rPr>
          <w:rFonts w:ascii="Times New Roman" w:hAnsi="Times New Roman" w:cs="Times New Roman"/>
          <w:color w:val="000000"/>
          <w:sz w:val="24"/>
          <w:szCs w:val="24"/>
          <w:lang w:val="ru-RU"/>
        </w:rPr>
        <w:lastRenderedPageBreak/>
        <w:t>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w:t>
      </w:r>
      <w:r w:rsidRPr="007F6FAA">
        <w:rPr>
          <w:rFonts w:ascii="Times New Roman" w:hAnsi="Times New Roman" w:cs="Times New Roman"/>
          <w:color w:val="000000"/>
          <w:sz w:val="24"/>
          <w:szCs w:val="24"/>
          <w:lang w:val="ru-RU"/>
        </w:rPr>
        <w:lastRenderedPageBreak/>
        <w:t>электромагнит, электродвигатель постоянного тока), используя знания о свойствах физических явлений и необходимые физические закономерности;</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66D49" w:rsidRPr="007F6FAA" w:rsidRDefault="00526E62" w:rsidP="007F6FAA">
      <w:pPr>
        <w:numPr>
          <w:ilvl w:val="0"/>
          <w:numId w:val="36"/>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66D49" w:rsidRPr="007F6FAA" w:rsidRDefault="00526E62" w:rsidP="007F6FAA">
      <w:pPr>
        <w:spacing w:after="0" w:line="240" w:lineRule="auto"/>
        <w:ind w:firstLine="600"/>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К концу обучения </w:t>
      </w:r>
      <w:r w:rsidRPr="007F6FAA">
        <w:rPr>
          <w:rFonts w:ascii="Times New Roman" w:hAnsi="Times New Roman" w:cs="Times New Roman"/>
          <w:b/>
          <w:color w:val="000000"/>
          <w:sz w:val="24"/>
          <w:szCs w:val="24"/>
          <w:lang w:val="ru-RU"/>
        </w:rPr>
        <w:t>в 9 классе</w:t>
      </w:r>
      <w:r w:rsidRPr="007F6FAA">
        <w:rPr>
          <w:rFonts w:ascii="Times New Roman" w:hAnsi="Times New Roman" w:cs="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w:t>
      </w:r>
      <w:r w:rsidRPr="007F6FAA">
        <w:rPr>
          <w:rFonts w:ascii="Times New Roman" w:hAnsi="Times New Roman" w:cs="Times New Roman"/>
          <w:color w:val="000000"/>
          <w:sz w:val="24"/>
          <w:szCs w:val="24"/>
          <w:lang w:val="ru-RU"/>
        </w:rPr>
        <w:lastRenderedPageBreak/>
        <w:t>человека), при этом переводить практическую задачу в учебную, выделять существенные свойства (признаки) физических явлений;</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w:t>
      </w:r>
      <w:r w:rsidRPr="007F6FAA">
        <w:rPr>
          <w:rFonts w:ascii="Times New Roman" w:hAnsi="Times New Roman" w:cs="Times New Roman"/>
          <w:color w:val="000000"/>
          <w:sz w:val="24"/>
          <w:szCs w:val="24"/>
          <w:lang w:val="ru-RU"/>
        </w:rPr>
        <w:lastRenderedPageBreak/>
        <w:t>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66D49" w:rsidRPr="007F6FAA" w:rsidRDefault="00526E62" w:rsidP="007F6FAA">
      <w:pPr>
        <w:numPr>
          <w:ilvl w:val="0"/>
          <w:numId w:val="37"/>
        </w:numPr>
        <w:spacing w:after="0" w:line="240" w:lineRule="auto"/>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66D49" w:rsidRDefault="00A66D49" w:rsidP="007F6FAA">
      <w:pPr>
        <w:spacing w:after="0" w:line="240" w:lineRule="auto"/>
        <w:rPr>
          <w:rFonts w:ascii="Times New Roman" w:hAnsi="Times New Roman" w:cs="Times New Roman"/>
          <w:sz w:val="24"/>
          <w:szCs w:val="24"/>
          <w:lang w:val="ru-RU"/>
        </w:rPr>
      </w:pPr>
    </w:p>
    <w:p w:rsidR="007F6FAA" w:rsidRDefault="007F6FAA" w:rsidP="007F6FAA">
      <w:pPr>
        <w:spacing w:after="0" w:line="240" w:lineRule="auto"/>
        <w:rPr>
          <w:rFonts w:ascii="Times New Roman" w:hAnsi="Times New Roman" w:cs="Times New Roman"/>
          <w:sz w:val="24"/>
          <w:szCs w:val="24"/>
          <w:lang w:val="ru-RU"/>
        </w:rPr>
      </w:pPr>
    </w:p>
    <w:p w:rsidR="007F6FAA" w:rsidRPr="007F6FAA" w:rsidRDefault="007F6FAA" w:rsidP="007F6FAA">
      <w:pPr>
        <w:spacing w:after="0" w:line="240" w:lineRule="auto"/>
        <w:rPr>
          <w:rFonts w:ascii="Times New Roman" w:hAnsi="Times New Roman" w:cs="Times New Roman"/>
          <w:sz w:val="24"/>
          <w:szCs w:val="24"/>
          <w:lang w:val="ru-RU"/>
        </w:rPr>
        <w:sectPr w:rsidR="007F6FAA" w:rsidRPr="007F6FAA" w:rsidSect="00683622">
          <w:pgSz w:w="11906" w:h="16383"/>
          <w:pgMar w:top="567" w:right="567" w:bottom="567" w:left="1134" w:header="720" w:footer="720" w:gutter="0"/>
          <w:cols w:space="720"/>
        </w:sectPr>
      </w:pPr>
    </w:p>
    <w:p w:rsidR="00A66D49" w:rsidRPr="007F6FAA" w:rsidRDefault="00526E62" w:rsidP="007F6FAA">
      <w:pPr>
        <w:spacing w:after="0" w:line="240" w:lineRule="auto"/>
        <w:ind w:left="120"/>
        <w:rPr>
          <w:rFonts w:ascii="Times New Roman" w:hAnsi="Times New Roman" w:cs="Times New Roman"/>
          <w:sz w:val="24"/>
          <w:szCs w:val="24"/>
        </w:rPr>
      </w:pPr>
      <w:bookmarkStart w:id="10" w:name="block-56177484"/>
      <w:bookmarkEnd w:id="8"/>
      <w:r w:rsidRPr="007F6FAA">
        <w:rPr>
          <w:rFonts w:ascii="Times New Roman" w:hAnsi="Times New Roman" w:cs="Times New Roman"/>
          <w:b/>
          <w:color w:val="000000"/>
          <w:sz w:val="24"/>
          <w:szCs w:val="24"/>
          <w:lang w:val="ru-RU"/>
        </w:rPr>
        <w:lastRenderedPageBreak/>
        <w:t xml:space="preserve"> </w:t>
      </w:r>
      <w:r w:rsidRPr="007F6FAA">
        <w:rPr>
          <w:rFonts w:ascii="Times New Roman" w:hAnsi="Times New Roman" w:cs="Times New Roman"/>
          <w:b/>
          <w:color w:val="000000"/>
          <w:sz w:val="24"/>
          <w:szCs w:val="24"/>
        </w:rPr>
        <w:t xml:space="preserve">ТЕМАТИЧЕСКОЕ ПЛАНИРОВАНИЕ </w:t>
      </w: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1"/>
        <w:gridCol w:w="22"/>
        <w:gridCol w:w="6498"/>
        <w:gridCol w:w="993"/>
        <w:gridCol w:w="1842"/>
        <w:gridCol w:w="1985"/>
        <w:gridCol w:w="3118"/>
      </w:tblGrid>
      <w:tr w:rsidR="00A66D49" w:rsidRPr="007F6FAA" w:rsidTr="007F6FAA">
        <w:trPr>
          <w:trHeight w:val="144"/>
          <w:tblCellSpacing w:w="20" w:type="nil"/>
        </w:trPr>
        <w:tc>
          <w:tcPr>
            <w:tcW w:w="951" w:type="dxa"/>
            <w:vMerge w:val="restart"/>
            <w:tcMar>
              <w:top w:w="50" w:type="dxa"/>
              <w:left w:w="100" w:type="dxa"/>
            </w:tcMar>
            <w:vAlign w:val="cente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b/>
                <w:color w:val="000000"/>
                <w:sz w:val="24"/>
                <w:szCs w:val="24"/>
              </w:rPr>
              <w:t xml:space="preserve">№ п/п </w:t>
            </w:r>
          </w:p>
          <w:p w:rsidR="00A66D49" w:rsidRPr="007F6FAA" w:rsidRDefault="00A66D49" w:rsidP="007F6FAA">
            <w:pPr>
              <w:spacing w:after="0" w:line="240" w:lineRule="auto"/>
              <w:ind w:left="135"/>
              <w:rPr>
                <w:rFonts w:ascii="Times New Roman" w:hAnsi="Times New Roman" w:cs="Times New Roman"/>
                <w:sz w:val="24"/>
                <w:szCs w:val="24"/>
              </w:rPr>
            </w:pPr>
          </w:p>
        </w:tc>
        <w:tc>
          <w:tcPr>
            <w:tcW w:w="6520" w:type="dxa"/>
            <w:gridSpan w:val="2"/>
            <w:vMerge w:val="restart"/>
            <w:tcMar>
              <w:top w:w="50" w:type="dxa"/>
              <w:left w:w="100" w:type="dxa"/>
            </w:tcMar>
            <w:vAlign w:val="cente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b/>
                <w:color w:val="000000"/>
                <w:sz w:val="24"/>
                <w:szCs w:val="24"/>
              </w:rPr>
              <w:t xml:space="preserve">Наименование разделов и тем программы </w:t>
            </w:r>
          </w:p>
          <w:p w:rsidR="00A66D49" w:rsidRPr="007F6FAA" w:rsidRDefault="00A66D49" w:rsidP="007F6FAA">
            <w:pPr>
              <w:spacing w:after="0" w:line="240" w:lineRule="auto"/>
              <w:ind w:left="135"/>
              <w:rPr>
                <w:rFonts w:ascii="Times New Roman" w:hAnsi="Times New Roman" w:cs="Times New Roman"/>
                <w:sz w:val="24"/>
                <w:szCs w:val="24"/>
              </w:rPr>
            </w:pPr>
          </w:p>
        </w:tc>
        <w:tc>
          <w:tcPr>
            <w:tcW w:w="4820" w:type="dxa"/>
            <w:gridSpan w:val="3"/>
            <w:tcMar>
              <w:top w:w="50" w:type="dxa"/>
              <w:left w:w="100" w:type="dxa"/>
            </w:tcMar>
            <w:vAlign w:val="cente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b/>
                <w:color w:val="000000"/>
                <w:sz w:val="24"/>
                <w:szCs w:val="24"/>
              </w:rPr>
              <w:t xml:space="preserve">Электронные (цифровые) образовательные ресурсы </w:t>
            </w:r>
          </w:p>
          <w:p w:rsidR="00A66D49" w:rsidRPr="007F6FAA" w:rsidRDefault="00A66D49" w:rsidP="007F6FAA">
            <w:pPr>
              <w:spacing w:after="0" w:line="240" w:lineRule="auto"/>
              <w:ind w:left="135"/>
              <w:rPr>
                <w:rFonts w:ascii="Times New Roman" w:hAnsi="Times New Roman" w:cs="Times New Roman"/>
                <w:sz w:val="24"/>
                <w:szCs w:val="24"/>
              </w:rPr>
            </w:pPr>
          </w:p>
        </w:tc>
      </w:tr>
      <w:tr w:rsidR="00A66D49" w:rsidRPr="007F6FAA" w:rsidTr="007F6FAA">
        <w:trPr>
          <w:trHeight w:val="144"/>
          <w:tblCellSpacing w:w="20" w:type="nil"/>
        </w:trPr>
        <w:tc>
          <w:tcPr>
            <w:tcW w:w="951"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6520" w:type="dxa"/>
            <w:gridSpan w:val="2"/>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993" w:type="dxa"/>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Всего</w:t>
            </w:r>
          </w:p>
          <w:p w:rsidR="00A66D49" w:rsidRPr="007F6FAA" w:rsidRDefault="00A66D49" w:rsidP="007F6FAA">
            <w:pPr>
              <w:spacing w:after="0" w:line="240" w:lineRule="auto"/>
              <w:ind w:left="135"/>
              <w:jc w:val="center"/>
              <w:rPr>
                <w:rFonts w:ascii="Times New Roman" w:hAnsi="Times New Roman" w:cs="Times New Roman"/>
                <w:sz w:val="24"/>
                <w:szCs w:val="24"/>
              </w:rPr>
            </w:pPr>
          </w:p>
        </w:tc>
        <w:tc>
          <w:tcPr>
            <w:tcW w:w="1842" w:type="dxa"/>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rPr>
              <w:t>Контрольные работы</w:t>
            </w:r>
          </w:p>
        </w:tc>
        <w:tc>
          <w:tcPr>
            <w:tcW w:w="1985" w:type="dxa"/>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rPr>
              <w:t>Практические работы</w:t>
            </w:r>
          </w:p>
        </w:tc>
        <w:tc>
          <w:tcPr>
            <w:tcW w:w="3118"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683622" w:rsidTr="007F6FAA">
        <w:trPr>
          <w:trHeight w:val="144"/>
          <w:tblCellSpacing w:w="20" w:type="nil"/>
        </w:trPr>
        <w:tc>
          <w:tcPr>
            <w:tcW w:w="15409" w:type="dxa"/>
            <w:gridSpan w:val="7"/>
            <w:tcMar>
              <w:top w:w="50" w:type="dxa"/>
              <w:left w:w="100" w:type="dxa"/>
            </w:tcMar>
            <w:vAlign w:val="cente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1.</w:t>
            </w: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b/>
                <w:color w:val="000000"/>
                <w:sz w:val="24"/>
                <w:szCs w:val="24"/>
                <w:lang w:val="ru-RU"/>
              </w:rPr>
              <w:t>Физика и её роль в познании окружающего мира</w:t>
            </w:r>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Физика - наука о природе</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Физические величины</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Естественнонаучный метод познания</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7F6FAA" w:rsidTr="007F6FAA">
        <w:trPr>
          <w:trHeight w:val="144"/>
          <w:tblCellSpacing w:w="20" w:type="nil"/>
        </w:trPr>
        <w:tc>
          <w:tcPr>
            <w:tcW w:w="7471" w:type="dxa"/>
            <w:gridSpan w:val="3"/>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6 </w:t>
            </w:r>
          </w:p>
        </w:tc>
        <w:tc>
          <w:tcPr>
            <w:tcW w:w="6945" w:type="dxa"/>
            <w:gridSpan w:val="3"/>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683622" w:rsidTr="007F6FAA">
        <w:trPr>
          <w:trHeight w:val="144"/>
          <w:tblCellSpacing w:w="20" w:type="nil"/>
        </w:trPr>
        <w:tc>
          <w:tcPr>
            <w:tcW w:w="15409" w:type="dxa"/>
            <w:gridSpan w:val="7"/>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2.</w:t>
            </w: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b/>
                <w:color w:val="000000"/>
                <w:sz w:val="24"/>
                <w:szCs w:val="24"/>
                <w:lang w:val="ru-RU"/>
              </w:rPr>
              <w:t>Первоначальные сведения о строении вещества</w:t>
            </w:r>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2.1</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Строение вещества</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2.2</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Движение и взаимодействие частиц вещества</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2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2.3</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Агрегатные состояния вещества</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7F6FAA" w:rsidTr="007F6FAA">
        <w:trPr>
          <w:trHeight w:val="144"/>
          <w:tblCellSpacing w:w="20" w:type="nil"/>
        </w:trPr>
        <w:tc>
          <w:tcPr>
            <w:tcW w:w="7471" w:type="dxa"/>
            <w:gridSpan w:val="3"/>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5 </w:t>
            </w:r>
          </w:p>
        </w:tc>
        <w:tc>
          <w:tcPr>
            <w:tcW w:w="6945" w:type="dxa"/>
            <w:gridSpan w:val="3"/>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683622" w:rsidTr="007F6FAA">
        <w:trPr>
          <w:trHeight w:val="144"/>
          <w:tblCellSpacing w:w="20" w:type="nil"/>
        </w:trPr>
        <w:tc>
          <w:tcPr>
            <w:tcW w:w="15409" w:type="dxa"/>
            <w:gridSpan w:val="7"/>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3.</w:t>
            </w: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b/>
                <w:color w:val="000000"/>
                <w:sz w:val="24"/>
                <w:szCs w:val="24"/>
                <w:lang w:val="ru-RU"/>
              </w:rPr>
              <w:t>Движение и взаимодействие тел</w:t>
            </w:r>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3.1</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Механическое движение</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3.2</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Инерция, масса, плотность</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4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3.3</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Сила. Виды сил</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 </w:t>
            </w:r>
          </w:p>
        </w:tc>
        <w:tc>
          <w:tcPr>
            <w:tcW w:w="1842"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7F6FAA" w:rsidTr="007F6FAA">
        <w:trPr>
          <w:trHeight w:val="144"/>
          <w:tblCellSpacing w:w="20" w:type="nil"/>
        </w:trPr>
        <w:tc>
          <w:tcPr>
            <w:tcW w:w="7471" w:type="dxa"/>
            <w:gridSpan w:val="3"/>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 </w:t>
            </w:r>
          </w:p>
        </w:tc>
        <w:tc>
          <w:tcPr>
            <w:tcW w:w="6945" w:type="dxa"/>
            <w:gridSpan w:val="3"/>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683622" w:rsidTr="007F6FAA">
        <w:trPr>
          <w:trHeight w:val="144"/>
          <w:tblCellSpacing w:w="20" w:type="nil"/>
        </w:trPr>
        <w:tc>
          <w:tcPr>
            <w:tcW w:w="15409" w:type="dxa"/>
            <w:gridSpan w:val="7"/>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4.</w:t>
            </w: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b/>
                <w:color w:val="000000"/>
                <w:sz w:val="24"/>
                <w:szCs w:val="24"/>
                <w:lang w:val="ru-RU"/>
              </w:rPr>
              <w:t>Давление твёрдых тел, жидкостей и газов</w:t>
            </w:r>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4.1</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Давление. Передача давления твёрдыми телами, жидкостями и газами</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3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4.2</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Давление жидкости</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5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4.3</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Атмосферное давление</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6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4.4</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Действие жидкости и газа на погружённое в них тело</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7 </w:t>
            </w:r>
          </w:p>
        </w:tc>
        <w:tc>
          <w:tcPr>
            <w:tcW w:w="1842"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7F6FAA" w:rsidTr="007F6FAA">
        <w:trPr>
          <w:trHeight w:val="144"/>
          <w:tblCellSpacing w:w="20" w:type="nil"/>
        </w:trPr>
        <w:tc>
          <w:tcPr>
            <w:tcW w:w="7471" w:type="dxa"/>
            <w:gridSpan w:val="3"/>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 </w:t>
            </w:r>
          </w:p>
        </w:tc>
        <w:tc>
          <w:tcPr>
            <w:tcW w:w="6945" w:type="dxa"/>
            <w:gridSpan w:val="3"/>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683622" w:rsidTr="007F6FAA">
        <w:trPr>
          <w:trHeight w:val="144"/>
          <w:tblCellSpacing w:w="20" w:type="nil"/>
        </w:trPr>
        <w:tc>
          <w:tcPr>
            <w:tcW w:w="15409" w:type="dxa"/>
            <w:gridSpan w:val="7"/>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5.</w:t>
            </w: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b/>
                <w:color w:val="000000"/>
                <w:sz w:val="24"/>
                <w:szCs w:val="24"/>
                <w:lang w:val="ru-RU"/>
              </w:rPr>
              <w:t>Работа и мощность. Энергия</w:t>
            </w:r>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5.1</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Работа и мощность</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5.2</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Простые механизмы</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5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683622" w:rsidTr="007F6FAA">
        <w:trPr>
          <w:trHeight w:val="144"/>
          <w:tblCellSpacing w:w="20" w:type="nil"/>
        </w:trPr>
        <w:tc>
          <w:tcPr>
            <w:tcW w:w="973" w:type="dxa"/>
            <w:gridSpan w:val="2"/>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5.3</w:t>
            </w:r>
          </w:p>
        </w:tc>
        <w:tc>
          <w:tcPr>
            <w:tcW w:w="649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Механическая энергия</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4 </w:t>
            </w:r>
          </w:p>
        </w:tc>
        <w:tc>
          <w:tcPr>
            <w:tcW w:w="1842"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416194</w:t>
              </w:r>
            </w:hyperlink>
          </w:p>
        </w:tc>
      </w:tr>
      <w:tr w:rsidR="00A66D49" w:rsidRPr="007F6FAA" w:rsidTr="007F6FAA">
        <w:trPr>
          <w:trHeight w:val="144"/>
          <w:tblCellSpacing w:w="20" w:type="nil"/>
        </w:trPr>
        <w:tc>
          <w:tcPr>
            <w:tcW w:w="7471" w:type="dxa"/>
            <w:gridSpan w:val="3"/>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12 </w:t>
            </w:r>
          </w:p>
        </w:tc>
        <w:tc>
          <w:tcPr>
            <w:tcW w:w="6945" w:type="dxa"/>
            <w:gridSpan w:val="3"/>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7F6FAA">
        <w:trPr>
          <w:trHeight w:val="144"/>
          <w:tblCellSpacing w:w="20" w:type="nil"/>
        </w:trPr>
        <w:tc>
          <w:tcPr>
            <w:tcW w:w="7471" w:type="dxa"/>
            <w:gridSpan w:val="3"/>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Резервное время</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r>
      <w:tr w:rsidR="00A66D49" w:rsidRPr="007F6FAA" w:rsidTr="007F6FAA">
        <w:trPr>
          <w:trHeight w:val="144"/>
          <w:tblCellSpacing w:w="20" w:type="nil"/>
        </w:trPr>
        <w:tc>
          <w:tcPr>
            <w:tcW w:w="7471" w:type="dxa"/>
            <w:gridSpan w:val="3"/>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lang w:val="ru-RU"/>
              </w:rPr>
            </w:pPr>
            <w:r w:rsidRPr="007F6FAA">
              <w:rPr>
                <w:rFonts w:ascii="Times New Roman" w:hAnsi="Times New Roman" w:cs="Times New Roman"/>
                <w:b/>
                <w:color w:val="000000"/>
                <w:sz w:val="24"/>
                <w:szCs w:val="24"/>
                <w:lang w:val="ru-RU"/>
              </w:rPr>
              <w:t>ОБЩЕЕ КОЛИЧЕСТВО ЧАСОВ ПО ПРОГРАММЕ</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rPr>
            </w:pPr>
            <w:r w:rsidRPr="007F6FAA">
              <w:rPr>
                <w:rFonts w:ascii="Times New Roman" w:hAnsi="Times New Roman" w:cs="Times New Roman"/>
                <w:b/>
                <w:color w:val="000000"/>
                <w:sz w:val="24"/>
                <w:szCs w:val="24"/>
                <w:lang w:val="ru-RU"/>
              </w:rPr>
              <w:t xml:space="preserve"> </w:t>
            </w:r>
            <w:r w:rsidRPr="007F6FAA">
              <w:rPr>
                <w:rFonts w:ascii="Times New Roman" w:hAnsi="Times New Roman" w:cs="Times New Roman"/>
                <w:b/>
                <w:color w:val="000000"/>
                <w:sz w:val="24"/>
                <w:szCs w:val="24"/>
              </w:rPr>
              <w:t xml:space="preserve">68 </w:t>
            </w:r>
          </w:p>
        </w:tc>
        <w:tc>
          <w:tcPr>
            <w:tcW w:w="1842" w:type="dxa"/>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rPr>
            </w:pPr>
            <w:r w:rsidRPr="007F6FAA">
              <w:rPr>
                <w:rFonts w:ascii="Times New Roman" w:hAnsi="Times New Roman" w:cs="Times New Roman"/>
                <w:b/>
                <w:color w:val="000000"/>
                <w:sz w:val="24"/>
                <w:szCs w:val="24"/>
              </w:rPr>
              <w:t xml:space="preserve"> 4 </w:t>
            </w: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rPr>
            </w:pPr>
            <w:r w:rsidRPr="007F6FAA">
              <w:rPr>
                <w:rFonts w:ascii="Times New Roman" w:hAnsi="Times New Roman" w:cs="Times New Roman"/>
                <w:b/>
                <w:color w:val="000000"/>
                <w:sz w:val="24"/>
                <w:szCs w:val="24"/>
              </w:rPr>
              <w:t xml:space="preserve"> 12 </w:t>
            </w:r>
          </w:p>
        </w:tc>
        <w:tc>
          <w:tcPr>
            <w:tcW w:w="3118" w:type="dxa"/>
            <w:tcMar>
              <w:top w:w="50" w:type="dxa"/>
              <w:left w:w="100" w:type="dxa"/>
            </w:tcMar>
          </w:tcPr>
          <w:p w:rsidR="00A66D49" w:rsidRPr="007F6FAA" w:rsidRDefault="00A66D49" w:rsidP="007F6FAA">
            <w:pPr>
              <w:spacing w:after="0" w:line="240" w:lineRule="auto"/>
              <w:rPr>
                <w:rFonts w:ascii="Times New Roman" w:hAnsi="Times New Roman" w:cs="Times New Roman"/>
                <w:b/>
                <w:sz w:val="24"/>
                <w:szCs w:val="24"/>
              </w:rPr>
            </w:pPr>
          </w:p>
        </w:tc>
      </w:tr>
    </w:tbl>
    <w:p w:rsidR="007F6FAA" w:rsidRDefault="007F6FAA" w:rsidP="007F6FAA">
      <w:pPr>
        <w:spacing w:after="0" w:line="240" w:lineRule="auto"/>
        <w:ind w:left="120"/>
        <w:rPr>
          <w:rFonts w:ascii="Times New Roman" w:hAnsi="Times New Roman" w:cs="Times New Roman"/>
          <w:b/>
          <w:color w:val="000000"/>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66"/>
        <w:gridCol w:w="6405"/>
        <w:gridCol w:w="993"/>
        <w:gridCol w:w="1842"/>
        <w:gridCol w:w="1985"/>
        <w:gridCol w:w="3118"/>
      </w:tblGrid>
      <w:tr w:rsidR="00A66D49" w:rsidRPr="007F6FAA" w:rsidTr="007F6FAA">
        <w:trPr>
          <w:trHeight w:val="144"/>
          <w:tblCellSpacing w:w="20" w:type="nil"/>
        </w:trPr>
        <w:tc>
          <w:tcPr>
            <w:tcW w:w="1066" w:type="dxa"/>
            <w:vMerge w:val="restart"/>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 п/п</w:t>
            </w:r>
          </w:p>
          <w:p w:rsidR="00A66D49" w:rsidRPr="007F6FAA" w:rsidRDefault="00A66D49" w:rsidP="007F6FAA">
            <w:pPr>
              <w:spacing w:after="0" w:line="240" w:lineRule="auto"/>
              <w:ind w:left="135"/>
              <w:jc w:val="center"/>
              <w:rPr>
                <w:rFonts w:ascii="Times New Roman" w:hAnsi="Times New Roman" w:cs="Times New Roman"/>
                <w:sz w:val="24"/>
                <w:szCs w:val="24"/>
              </w:rPr>
            </w:pPr>
          </w:p>
        </w:tc>
        <w:tc>
          <w:tcPr>
            <w:tcW w:w="6405" w:type="dxa"/>
            <w:vMerge w:val="restart"/>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Наименование разделов и тем программы</w:t>
            </w:r>
          </w:p>
          <w:p w:rsidR="00A66D49" w:rsidRPr="007F6FAA" w:rsidRDefault="00A66D49" w:rsidP="007F6FAA">
            <w:pPr>
              <w:spacing w:after="0" w:line="240" w:lineRule="auto"/>
              <w:ind w:left="135"/>
              <w:jc w:val="center"/>
              <w:rPr>
                <w:rFonts w:ascii="Times New Roman" w:hAnsi="Times New Roman" w:cs="Times New Roman"/>
                <w:sz w:val="24"/>
                <w:szCs w:val="24"/>
              </w:rPr>
            </w:pPr>
          </w:p>
        </w:tc>
        <w:tc>
          <w:tcPr>
            <w:tcW w:w="4820" w:type="dxa"/>
            <w:gridSpan w:val="3"/>
            <w:tcMar>
              <w:top w:w="50" w:type="dxa"/>
              <w:left w:w="100" w:type="dxa"/>
            </w:tcMar>
            <w:vAlign w:val="center"/>
          </w:tcPr>
          <w:p w:rsidR="00A66D49" w:rsidRPr="007F6FAA" w:rsidRDefault="00526E62" w:rsidP="007F6FAA">
            <w:pPr>
              <w:spacing w:after="0" w:line="240" w:lineRule="auto"/>
              <w:jc w:val="center"/>
              <w:rPr>
                <w:rFonts w:ascii="Times New Roman" w:hAnsi="Times New Roman" w:cs="Times New Roman"/>
                <w:sz w:val="24"/>
                <w:szCs w:val="24"/>
              </w:rPr>
            </w:pPr>
            <w:r w:rsidRPr="007F6FAA">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Электронные (цифровые) образовательные ресурсы</w:t>
            </w:r>
          </w:p>
          <w:p w:rsidR="00A66D49" w:rsidRPr="007F6FAA" w:rsidRDefault="00A66D49" w:rsidP="007F6FAA">
            <w:pPr>
              <w:spacing w:after="0" w:line="240" w:lineRule="auto"/>
              <w:ind w:left="135"/>
              <w:jc w:val="center"/>
              <w:rPr>
                <w:rFonts w:ascii="Times New Roman" w:hAnsi="Times New Roman" w:cs="Times New Roman"/>
                <w:sz w:val="24"/>
                <w:szCs w:val="24"/>
              </w:rPr>
            </w:pPr>
          </w:p>
        </w:tc>
      </w:tr>
      <w:tr w:rsidR="00A66D49" w:rsidRPr="007F6FAA" w:rsidTr="007F6FAA">
        <w:trPr>
          <w:trHeight w:val="144"/>
          <w:tblCellSpacing w:w="20" w:type="nil"/>
        </w:trPr>
        <w:tc>
          <w:tcPr>
            <w:tcW w:w="1066"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6405"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993" w:type="dxa"/>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Всего</w:t>
            </w:r>
          </w:p>
          <w:p w:rsidR="00A66D49" w:rsidRPr="007F6FAA" w:rsidRDefault="00A66D49" w:rsidP="007F6FAA">
            <w:pPr>
              <w:spacing w:after="0" w:line="240" w:lineRule="auto"/>
              <w:ind w:left="135"/>
              <w:jc w:val="center"/>
              <w:rPr>
                <w:rFonts w:ascii="Times New Roman" w:hAnsi="Times New Roman" w:cs="Times New Roman"/>
                <w:sz w:val="24"/>
                <w:szCs w:val="24"/>
              </w:rPr>
            </w:pPr>
          </w:p>
        </w:tc>
        <w:tc>
          <w:tcPr>
            <w:tcW w:w="1842" w:type="dxa"/>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Контрольные работы</w:t>
            </w:r>
          </w:p>
          <w:p w:rsidR="00A66D49" w:rsidRPr="007F6FAA" w:rsidRDefault="00A66D49" w:rsidP="007F6FAA">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Практические работы</w:t>
            </w:r>
          </w:p>
          <w:p w:rsidR="00A66D49" w:rsidRPr="007F6FAA" w:rsidRDefault="00A66D49" w:rsidP="007F6FAA">
            <w:pPr>
              <w:spacing w:after="0" w:line="240" w:lineRule="auto"/>
              <w:ind w:left="135"/>
              <w:jc w:val="center"/>
              <w:rPr>
                <w:rFonts w:ascii="Times New Roman" w:hAnsi="Times New Roman" w:cs="Times New Roman"/>
                <w:sz w:val="24"/>
                <w:szCs w:val="24"/>
              </w:rPr>
            </w:pPr>
          </w:p>
        </w:tc>
        <w:tc>
          <w:tcPr>
            <w:tcW w:w="3118"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7F6FAA">
        <w:trPr>
          <w:trHeight w:val="144"/>
          <w:tblCellSpacing w:w="20" w:type="nil"/>
        </w:trPr>
        <w:tc>
          <w:tcPr>
            <w:tcW w:w="15409" w:type="dxa"/>
            <w:gridSpan w:val="6"/>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b/>
                <w:color w:val="000000"/>
                <w:sz w:val="24"/>
                <w:szCs w:val="24"/>
              </w:rPr>
              <w:t>Раздел 1.</w:t>
            </w:r>
            <w:r w:rsidRPr="007F6FAA">
              <w:rPr>
                <w:rFonts w:ascii="Times New Roman" w:hAnsi="Times New Roman" w:cs="Times New Roman"/>
                <w:color w:val="000000"/>
                <w:sz w:val="24"/>
                <w:szCs w:val="24"/>
              </w:rPr>
              <w:t xml:space="preserve"> </w:t>
            </w:r>
            <w:r w:rsidRPr="007F6FAA">
              <w:rPr>
                <w:rFonts w:ascii="Times New Roman" w:hAnsi="Times New Roman" w:cs="Times New Roman"/>
                <w:b/>
                <w:color w:val="000000"/>
                <w:sz w:val="24"/>
                <w:szCs w:val="24"/>
              </w:rPr>
              <w:t>Тепловые явления</w:t>
            </w:r>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Строение и свойства вещества</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7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4181</w:t>
              </w:r>
              <w:r w:rsidRPr="007F6FAA">
                <w:rPr>
                  <w:rFonts w:ascii="Times New Roman" w:hAnsi="Times New Roman" w:cs="Times New Roman"/>
                  <w:color w:val="0000FF"/>
                  <w:sz w:val="24"/>
                  <w:szCs w:val="24"/>
                  <w:u w:val="single"/>
                </w:rPr>
                <w:t>ce</w:t>
              </w:r>
            </w:hyperlink>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Тепловые процессы</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 </w:t>
            </w:r>
          </w:p>
        </w:tc>
        <w:tc>
          <w:tcPr>
            <w:tcW w:w="1842"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5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4181</w:t>
              </w:r>
              <w:r w:rsidRPr="007F6FAA">
                <w:rPr>
                  <w:rFonts w:ascii="Times New Roman" w:hAnsi="Times New Roman" w:cs="Times New Roman"/>
                  <w:color w:val="0000FF"/>
                  <w:sz w:val="24"/>
                  <w:szCs w:val="24"/>
                  <w:u w:val="single"/>
                </w:rPr>
                <w:t>ce</w:t>
              </w:r>
            </w:hyperlink>
          </w:p>
        </w:tc>
      </w:tr>
      <w:tr w:rsidR="00A66D49" w:rsidRPr="007F6FAA" w:rsidTr="007F6FAA">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28 </w:t>
            </w:r>
          </w:p>
        </w:tc>
        <w:tc>
          <w:tcPr>
            <w:tcW w:w="6945" w:type="dxa"/>
            <w:gridSpan w:val="3"/>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683622" w:rsidTr="007F6FAA">
        <w:trPr>
          <w:trHeight w:val="144"/>
          <w:tblCellSpacing w:w="20" w:type="nil"/>
        </w:trPr>
        <w:tc>
          <w:tcPr>
            <w:tcW w:w="15409" w:type="dxa"/>
            <w:gridSpan w:val="6"/>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2.</w:t>
            </w: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b/>
                <w:color w:val="000000"/>
                <w:sz w:val="24"/>
                <w:szCs w:val="24"/>
                <w:lang w:val="ru-RU"/>
              </w:rPr>
              <w:t>Электрические и магнитные явления</w:t>
            </w:r>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2.1</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Электрические заряды. Заряженные тела и их взаимодействие</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7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4181</w:t>
              </w:r>
              <w:r w:rsidRPr="007F6FAA">
                <w:rPr>
                  <w:rFonts w:ascii="Times New Roman" w:hAnsi="Times New Roman" w:cs="Times New Roman"/>
                  <w:color w:val="0000FF"/>
                  <w:sz w:val="24"/>
                  <w:szCs w:val="24"/>
                  <w:u w:val="single"/>
                </w:rPr>
                <w:t>ce</w:t>
              </w:r>
            </w:hyperlink>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2.2</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Постоянный электрический ток</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 </w:t>
            </w:r>
          </w:p>
        </w:tc>
        <w:tc>
          <w:tcPr>
            <w:tcW w:w="1842"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7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4181</w:t>
              </w:r>
              <w:r w:rsidRPr="007F6FAA">
                <w:rPr>
                  <w:rFonts w:ascii="Times New Roman" w:hAnsi="Times New Roman" w:cs="Times New Roman"/>
                  <w:color w:val="0000FF"/>
                  <w:sz w:val="24"/>
                  <w:szCs w:val="24"/>
                  <w:u w:val="single"/>
                </w:rPr>
                <w:t>ce</w:t>
              </w:r>
            </w:hyperlink>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2.3</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Магнитные явления</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6 </w:t>
            </w:r>
          </w:p>
        </w:tc>
        <w:tc>
          <w:tcPr>
            <w:tcW w:w="1842"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4181</w:t>
              </w:r>
              <w:r w:rsidRPr="007F6FAA">
                <w:rPr>
                  <w:rFonts w:ascii="Times New Roman" w:hAnsi="Times New Roman" w:cs="Times New Roman"/>
                  <w:color w:val="0000FF"/>
                  <w:sz w:val="24"/>
                  <w:szCs w:val="24"/>
                  <w:u w:val="single"/>
                </w:rPr>
                <w:t>ce</w:t>
              </w:r>
            </w:hyperlink>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2.4</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Электромагнитная индукция</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4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4181</w:t>
              </w:r>
              <w:r w:rsidRPr="007F6FAA">
                <w:rPr>
                  <w:rFonts w:ascii="Times New Roman" w:hAnsi="Times New Roman" w:cs="Times New Roman"/>
                  <w:color w:val="0000FF"/>
                  <w:sz w:val="24"/>
                  <w:szCs w:val="24"/>
                  <w:u w:val="single"/>
                </w:rPr>
                <w:t>ce</w:t>
              </w:r>
            </w:hyperlink>
          </w:p>
        </w:tc>
      </w:tr>
      <w:tr w:rsidR="00A66D49" w:rsidRPr="007F6FAA" w:rsidTr="007F6FAA">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37 </w:t>
            </w:r>
          </w:p>
        </w:tc>
        <w:tc>
          <w:tcPr>
            <w:tcW w:w="6945" w:type="dxa"/>
            <w:gridSpan w:val="3"/>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7F6FAA">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Резервное время</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1842"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3118"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r>
      <w:tr w:rsidR="00A66D49" w:rsidRPr="007F6FAA" w:rsidTr="007F6FAA">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lang w:val="ru-RU"/>
              </w:rPr>
            </w:pPr>
            <w:r w:rsidRPr="007F6FAA">
              <w:rPr>
                <w:rFonts w:ascii="Times New Roman" w:hAnsi="Times New Roman" w:cs="Times New Roman"/>
                <w:b/>
                <w:color w:val="000000"/>
                <w:sz w:val="24"/>
                <w:szCs w:val="24"/>
                <w:lang w:val="ru-RU"/>
              </w:rPr>
              <w:t>ОБЩЕЕ КОЛИЧЕСТВО ЧАСОВ ПО ПРОГРАММЕ</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rPr>
            </w:pPr>
            <w:r w:rsidRPr="007F6FAA">
              <w:rPr>
                <w:rFonts w:ascii="Times New Roman" w:hAnsi="Times New Roman" w:cs="Times New Roman"/>
                <w:b/>
                <w:color w:val="000000"/>
                <w:sz w:val="24"/>
                <w:szCs w:val="24"/>
                <w:lang w:val="ru-RU"/>
              </w:rPr>
              <w:t xml:space="preserve"> </w:t>
            </w:r>
            <w:r w:rsidRPr="007F6FAA">
              <w:rPr>
                <w:rFonts w:ascii="Times New Roman" w:hAnsi="Times New Roman" w:cs="Times New Roman"/>
                <w:b/>
                <w:color w:val="000000"/>
                <w:sz w:val="24"/>
                <w:szCs w:val="24"/>
              </w:rPr>
              <w:t xml:space="preserve">68 </w:t>
            </w:r>
          </w:p>
        </w:tc>
        <w:tc>
          <w:tcPr>
            <w:tcW w:w="1842" w:type="dxa"/>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rPr>
            </w:pPr>
            <w:r w:rsidRPr="007F6FAA">
              <w:rPr>
                <w:rFonts w:ascii="Times New Roman" w:hAnsi="Times New Roman" w:cs="Times New Roman"/>
                <w:b/>
                <w:color w:val="000000"/>
                <w:sz w:val="24"/>
                <w:szCs w:val="24"/>
              </w:rPr>
              <w:t xml:space="preserve"> 4 </w:t>
            </w:r>
          </w:p>
        </w:tc>
        <w:tc>
          <w:tcPr>
            <w:tcW w:w="1985" w:type="dxa"/>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rPr>
            </w:pPr>
            <w:r w:rsidRPr="007F6FAA">
              <w:rPr>
                <w:rFonts w:ascii="Times New Roman" w:hAnsi="Times New Roman" w:cs="Times New Roman"/>
                <w:b/>
                <w:color w:val="000000"/>
                <w:sz w:val="24"/>
                <w:szCs w:val="24"/>
              </w:rPr>
              <w:t xml:space="preserve"> 14.5 </w:t>
            </w:r>
          </w:p>
        </w:tc>
        <w:tc>
          <w:tcPr>
            <w:tcW w:w="3118" w:type="dxa"/>
            <w:tcMar>
              <w:top w:w="50" w:type="dxa"/>
              <w:left w:w="100" w:type="dxa"/>
            </w:tcMar>
          </w:tcPr>
          <w:p w:rsidR="00A66D49" w:rsidRPr="007F6FAA" w:rsidRDefault="00A66D49" w:rsidP="007F6FAA">
            <w:pPr>
              <w:spacing w:after="0" w:line="240" w:lineRule="auto"/>
              <w:rPr>
                <w:rFonts w:ascii="Times New Roman" w:hAnsi="Times New Roman" w:cs="Times New Roman"/>
                <w:b/>
                <w:sz w:val="24"/>
                <w:szCs w:val="24"/>
              </w:rPr>
            </w:pPr>
          </w:p>
        </w:tc>
      </w:tr>
    </w:tbl>
    <w:p w:rsidR="007F6FAA" w:rsidRDefault="007F6FAA" w:rsidP="007F6FAA">
      <w:pPr>
        <w:spacing w:after="0" w:line="240" w:lineRule="auto"/>
        <w:ind w:left="120"/>
        <w:rPr>
          <w:rFonts w:ascii="Times New Roman" w:hAnsi="Times New Roman" w:cs="Times New Roman"/>
          <w:b/>
          <w:color w:val="000000"/>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66"/>
        <w:gridCol w:w="6405"/>
        <w:gridCol w:w="993"/>
        <w:gridCol w:w="1701"/>
        <w:gridCol w:w="141"/>
        <w:gridCol w:w="1985"/>
        <w:gridCol w:w="3118"/>
      </w:tblGrid>
      <w:tr w:rsidR="00A66D49" w:rsidRPr="007F6FAA" w:rsidTr="007F6FAA">
        <w:trPr>
          <w:trHeight w:val="144"/>
          <w:tblCellSpacing w:w="20" w:type="nil"/>
        </w:trPr>
        <w:tc>
          <w:tcPr>
            <w:tcW w:w="1066" w:type="dxa"/>
            <w:vMerge w:val="restart"/>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 п/п</w:t>
            </w:r>
          </w:p>
          <w:p w:rsidR="00A66D49" w:rsidRPr="007F6FAA" w:rsidRDefault="00A66D49" w:rsidP="007F6FAA">
            <w:pPr>
              <w:spacing w:after="0" w:line="240" w:lineRule="auto"/>
              <w:ind w:left="135"/>
              <w:jc w:val="center"/>
              <w:rPr>
                <w:rFonts w:ascii="Times New Roman" w:hAnsi="Times New Roman" w:cs="Times New Roman"/>
                <w:sz w:val="24"/>
                <w:szCs w:val="24"/>
              </w:rPr>
            </w:pPr>
          </w:p>
        </w:tc>
        <w:tc>
          <w:tcPr>
            <w:tcW w:w="6405" w:type="dxa"/>
            <w:vMerge w:val="restart"/>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Наименование разделов и тем программы</w:t>
            </w:r>
          </w:p>
          <w:p w:rsidR="00A66D49" w:rsidRPr="007F6FAA" w:rsidRDefault="00A66D49" w:rsidP="007F6FAA">
            <w:pPr>
              <w:spacing w:after="0" w:line="240" w:lineRule="auto"/>
              <w:ind w:left="135"/>
              <w:jc w:val="center"/>
              <w:rPr>
                <w:rFonts w:ascii="Times New Roman" w:hAnsi="Times New Roman" w:cs="Times New Roman"/>
                <w:sz w:val="24"/>
                <w:szCs w:val="24"/>
              </w:rPr>
            </w:pPr>
          </w:p>
        </w:tc>
        <w:tc>
          <w:tcPr>
            <w:tcW w:w="4820" w:type="dxa"/>
            <w:gridSpan w:val="4"/>
            <w:tcMar>
              <w:top w:w="50" w:type="dxa"/>
              <w:left w:w="100" w:type="dxa"/>
            </w:tcMar>
            <w:vAlign w:val="center"/>
          </w:tcPr>
          <w:p w:rsidR="00A66D49" w:rsidRPr="007F6FAA" w:rsidRDefault="00526E62" w:rsidP="007F6FAA">
            <w:pPr>
              <w:spacing w:after="0" w:line="240" w:lineRule="auto"/>
              <w:jc w:val="center"/>
              <w:rPr>
                <w:rFonts w:ascii="Times New Roman" w:hAnsi="Times New Roman" w:cs="Times New Roman"/>
                <w:sz w:val="24"/>
                <w:szCs w:val="24"/>
              </w:rPr>
            </w:pPr>
            <w:r w:rsidRPr="007F6FAA">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A66D49" w:rsidRPr="007F6FAA" w:rsidRDefault="00526E62" w:rsidP="007F6FAA">
            <w:pPr>
              <w:spacing w:after="0" w:line="240" w:lineRule="auto"/>
              <w:ind w:right="-249"/>
              <w:jc w:val="center"/>
              <w:rPr>
                <w:rFonts w:ascii="Times New Roman" w:hAnsi="Times New Roman" w:cs="Times New Roman"/>
                <w:sz w:val="24"/>
                <w:szCs w:val="24"/>
              </w:rPr>
            </w:pPr>
            <w:r w:rsidRPr="007F6FAA">
              <w:rPr>
                <w:rFonts w:ascii="Times New Roman" w:hAnsi="Times New Roman" w:cs="Times New Roman"/>
                <w:b/>
                <w:color w:val="000000"/>
                <w:sz w:val="24"/>
                <w:szCs w:val="24"/>
              </w:rPr>
              <w:t>Электронные (цифровые) образовательные ресурсы</w:t>
            </w:r>
          </w:p>
          <w:p w:rsidR="00A66D49" w:rsidRPr="007F6FAA" w:rsidRDefault="00A66D49" w:rsidP="007F6FAA">
            <w:pPr>
              <w:spacing w:after="0" w:line="240" w:lineRule="auto"/>
              <w:ind w:left="135"/>
              <w:jc w:val="center"/>
              <w:rPr>
                <w:rFonts w:ascii="Times New Roman" w:hAnsi="Times New Roman" w:cs="Times New Roman"/>
                <w:sz w:val="24"/>
                <w:szCs w:val="24"/>
              </w:rPr>
            </w:pPr>
          </w:p>
        </w:tc>
      </w:tr>
      <w:tr w:rsidR="00A66D49" w:rsidRPr="007F6FAA" w:rsidTr="007F6FAA">
        <w:trPr>
          <w:trHeight w:val="144"/>
          <w:tblCellSpacing w:w="20" w:type="nil"/>
        </w:trPr>
        <w:tc>
          <w:tcPr>
            <w:tcW w:w="1066"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6405"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993" w:type="dxa"/>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Всего</w:t>
            </w:r>
          </w:p>
          <w:p w:rsidR="00A66D49" w:rsidRPr="007F6FAA" w:rsidRDefault="00A66D49" w:rsidP="007F6FAA">
            <w:pPr>
              <w:spacing w:after="0" w:line="240" w:lineRule="auto"/>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rPr>
              <w:t>Контрольные работы</w:t>
            </w:r>
          </w:p>
        </w:tc>
        <w:tc>
          <w:tcPr>
            <w:tcW w:w="1985" w:type="dxa"/>
            <w:tcMar>
              <w:top w:w="50" w:type="dxa"/>
              <w:left w:w="100" w:type="dxa"/>
            </w:tcMar>
            <w:vAlign w:val="center"/>
          </w:tcPr>
          <w:p w:rsidR="00A66D49" w:rsidRPr="007F6FAA" w:rsidRDefault="00526E62" w:rsidP="007F6FAA">
            <w:pPr>
              <w:spacing w:after="0" w:line="240" w:lineRule="auto"/>
              <w:ind w:left="135"/>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rPr>
              <w:t>Практические работы</w:t>
            </w:r>
          </w:p>
        </w:tc>
        <w:tc>
          <w:tcPr>
            <w:tcW w:w="3118"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7F6FAA">
        <w:trPr>
          <w:trHeight w:val="144"/>
          <w:tblCellSpacing w:w="20" w:type="nil"/>
        </w:trPr>
        <w:tc>
          <w:tcPr>
            <w:tcW w:w="15409" w:type="dxa"/>
            <w:gridSpan w:val="7"/>
            <w:tcMar>
              <w:top w:w="50" w:type="dxa"/>
              <w:left w:w="100" w:type="dxa"/>
            </w:tcMar>
            <w:vAlign w:val="cente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b/>
                <w:color w:val="000000"/>
                <w:sz w:val="24"/>
                <w:szCs w:val="24"/>
              </w:rPr>
              <w:t>Раздел 1.</w:t>
            </w:r>
            <w:r w:rsidRPr="007F6FAA">
              <w:rPr>
                <w:rFonts w:ascii="Times New Roman" w:hAnsi="Times New Roman" w:cs="Times New Roman"/>
                <w:color w:val="000000"/>
                <w:sz w:val="24"/>
                <w:szCs w:val="24"/>
              </w:rPr>
              <w:t xml:space="preserve"> </w:t>
            </w:r>
            <w:r w:rsidRPr="007F6FAA">
              <w:rPr>
                <w:rFonts w:ascii="Times New Roman" w:hAnsi="Times New Roman" w:cs="Times New Roman"/>
                <w:b/>
                <w:color w:val="000000"/>
                <w:sz w:val="24"/>
                <w:szCs w:val="24"/>
              </w:rPr>
              <w:t>Механические явления</w:t>
            </w:r>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Механическое движение и способы его описания </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10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Взаимодействие тел</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 </w:t>
            </w:r>
          </w:p>
        </w:tc>
        <w:tc>
          <w:tcPr>
            <w:tcW w:w="1701"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Законы сохранения</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10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7F6FAA" w:rsidTr="007F6FAA">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40 </w:t>
            </w:r>
          </w:p>
        </w:tc>
        <w:tc>
          <w:tcPr>
            <w:tcW w:w="6945" w:type="dxa"/>
            <w:gridSpan w:val="4"/>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683622" w:rsidTr="007F6FAA">
        <w:trPr>
          <w:trHeight w:val="144"/>
          <w:tblCellSpacing w:w="20" w:type="nil"/>
        </w:trPr>
        <w:tc>
          <w:tcPr>
            <w:tcW w:w="15409" w:type="dxa"/>
            <w:gridSpan w:val="7"/>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2.</w:t>
            </w: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b/>
                <w:color w:val="000000"/>
                <w:sz w:val="24"/>
                <w:szCs w:val="24"/>
                <w:lang w:val="ru-RU"/>
              </w:rPr>
              <w:t>Механические колебания и волны</w:t>
            </w:r>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2.1</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Механические колебания</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7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2.2</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Механические волны. Звук</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8 </w:t>
            </w:r>
          </w:p>
        </w:tc>
        <w:tc>
          <w:tcPr>
            <w:tcW w:w="1701"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7F6FAA" w:rsidTr="007F6FAA">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 </w:t>
            </w:r>
          </w:p>
        </w:tc>
        <w:tc>
          <w:tcPr>
            <w:tcW w:w="6945" w:type="dxa"/>
            <w:gridSpan w:val="4"/>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683622" w:rsidTr="007F6FAA">
        <w:trPr>
          <w:trHeight w:val="144"/>
          <w:tblCellSpacing w:w="20" w:type="nil"/>
        </w:trPr>
        <w:tc>
          <w:tcPr>
            <w:tcW w:w="15409" w:type="dxa"/>
            <w:gridSpan w:val="7"/>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Раздел 3.</w:t>
            </w: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b/>
                <w:color w:val="000000"/>
                <w:sz w:val="24"/>
                <w:szCs w:val="24"/>
                <w:lang w:val="ru-RU"/>
              </w:rPr>
              <w:t>Электромагнитное поле и электромагнитные волны</w:t>
            </w:r>
          </w:p>
        </w:tc>
      </w:tr>
      <w:tr w:rsidR="00A66D49" w:rsidRPr="00683622" w:rsidTr="007F6FAA">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3.1</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Электромагнитное поле и электромагнитные волны</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6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7F6FAA" w:rsidTr="007F6FAA">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6 </w:t>
            </w:r>
          </w:p>
        </w:tc>
        <w:tc>
          <w:tcPr>
            <w:tcW w:w="6945" w:type="dxa"/>
            <w:gridSpan w:val="4"/>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7F6FAA">
        <w:trPr>
          <w:trHeight w:val="144"/>
          <w:tblCellSpacing w:w="20" w:type="nil"/>
        </w:trPr>
        <w:tc>
          <w:tcPr>
            <w:tcW w:w="15409" w:type="dxa"/>
            <w:gridSpan w:val="7"/>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b/>
                <w:color w:val="000000"/>
                <w:sz w:val="24"/>
                <w:szCs w:val="24"/>
              </w:rPr>
              <w:t>Раздел 4.</w:t>
            </w:r>
            <w:r w:rsidRPr="007F6FAA">
              <w:rPr>
                <w:rFonts w:ascii="Times New Roman" w:hAnsi="Times New Roman" w:cs="Times New Roman"/>
                <w:color w:val="000000"/>
                <w:sz w:val="24"/>
                <w:szCs w:val="24"/>
              </w:rPr>
              <w:t xml:space="preserve"> </w:t>
            </w:r>
            <w:r w:rsidRPr="007F6FAA">
              <w:rPr>
                <w:rFonts w:ascii="Times New Roman" w:hAnsi="Times New Roman" w:cs="Times New Roman"/>
                <w:b/>
                <w:color w:val="000000"/>
                <w:sz w:val="24"/>
                <w:szCs w:val="24"/>
              </w:rPr>
              <w:t>Световые явления</w:t>
            </w:r>
          </w:p>
        </w:tc>
      </w:tr>
      <w:tr w:rsidR="00A66D49" w:rsidRPr="00683622" w:rsidTr="00D273F1">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4.1</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Законы распространения света</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6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4.2</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Линзы и оптические приборы</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6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4.3</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Разложение белого света в спектр</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3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7F6FAA" w:rsidTr="00D273F1">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 </w:t>
            </w:r>
          </w:p>
        </w:tc>
        <w:tc>
          <w:tcPr>
            <w:tcW w:w="6945" w:type="dxa"/>
            <w:gridSpan w:val="4"/>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7F6FAA">
        <w:trPr>
          <w:trHeight w:val="144"/>
          <w:tblCellSpacing w:w="20" w:type="nil"/>
        </w:trPr>
        <w:tc>
          <w:tcPr>
            <w:tcW w:w="15409" w:type="dxa"/>
            <w:gridSpan w:val="7"/>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b/>
                <w:color w:val="000000"/>
                <w:sz w:val="24"/>
                <w:szCs w:val="24"/>
              </w:rPr>
              <w:t>Раздел 5.</w:t>
            </w:r>
            <w:r w:rsidRPr="007F6FAA">
              <w:rPr>
                <w:rFonts w:ascii="Times New Roman" w:hAnsi="Times New Roman" w:cs="Times New Roman"/>
                <w:color w:val="000000"/>
                <w:sz w:val="24"/>
                <w:szCs w:val="24"/>
              </w:rPr>
              <w:t xml:space="preserve"> </w:t>
            </w:r>
            <w:r w:rsidRPr="007F6FAA">
              <w:rPr>
                <w:rFonts w:ascii="Times New Roman" w:hAnsi="Times New Roman" w:cs="Times New Roman"/>
                <w:b/>
                <w:color w:val="000000"/>
                <w:sz w:val="24"/>
                <w:szCs w:val="24"/>
              </w:rPr>
              <w:t>Квантовые явления</w:t>
            </w:r>
          </w:p>
        </w:tc>
      </w:tr>
      <w:tr w:rsidR="00A66D49" w:rsidRPr="00683622" w:rsidTr="00D273F1">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5.1</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Испускание и поглощение света атомом</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4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3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5.2</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Строение атомного ядра</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6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5.3</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Ядерные реакции</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7 </w:t>
            </w:r>
          </w:p>
        </w:tc>
        <w:tc>
          <w:tcPr>
            <w:tcW w:w="1701"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7F6FAA" w:rsidTr="00D273F1">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 </w:t>
            </w:r>
          </w:p>
        </w:tc>
        <w:tc>
          <w:tcPr>
            <w:tcW w:w="6945" w:type="dxa"/>
            <w:gridSpan w:val="4"/>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7F6FAA">
        <w:trPr>
          <w:trHeight w:val="144"/>
          <w:tblCellSpacing w:w="20" w:type="nil"/>
        </w:trPr>
        <w:tc>
          <w:tcPr>
            <w:tcW w:w="15409" w:type="dxa"/>
            <w:gridSpan w:val="7"/>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b/>
                <w:color w:val="000000"/>
                <w:sz w:val="24"/>
                <w:szCs w:val="24"/>
              </w:rPr>
              <w:t>Раздел 6.</w:t>
            </w:r>
            <w:r w:rsidRPr="007F6FAA">
              <w:rPr>
                <w:rFonts w:ascii="Times New Roman" w:hAnsi="Times New Roman" w:cs="Times New Roman"/>
                <w:color w:val="000000"/>
                <w:sz w:val="24"/>
                <w:szCs w:val="24"/>
              </w:rPr>
              <w:t xml:space="preserve"> </w:t>
            </w:r>
            <w:r w:rsidRPr="007F6FAA">
              <w:rPr>
                <w:rFonts w:ascii="Times New Roman" w:hAnsi="Times New Roman" w:cs="Times New Roman"/>
                <w:b/>
                <w:color w:val="000000"/>
                <w:sz w:val="24"/>
                <w:szCs w:val="24"/>
              </w:rPr>
              <w:t>Повторительно-обобщающий модуль</w:t>
            </w:r>
          </w:p>
        </w:tc>
      </w:tr>
      <w:tr w:rsidR="00A66D49" w:rsidRPr="00683622" w:rsidTr="00D273F1">
        <w:trPr>
          <w:trHeight w:val="144"/>
          <w:tblCellSpacing w:w="20" w:type="nil"/>
        </w:trPr>
        <w:tc>
          <w:tcPr>
            <w:tcW w:w="1066" w:type="dxa"/>
            <w:tcMar>
              <w:top w:w="50" w:type="dxa"/>
              <w:left w:w="100" w:type="dxa"/>
            </w:tcMar>
          </w:tcPr>
          <w:p w:rsidR="00A66D49" w:rsidRPr="007F6FAA" w:rsidRDefault="00526E62" w:rsidP="007F6FAA">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6.1</w:t>
            </w:r>
          </w:p>
        </w:tc>
        <w:tc>
          <w:tcPr>
            <w:tcW w:w="6405"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Повторение и обобщение содержания курса физики за 7-9 класс</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9 </w:t>
            </w:r>
          </w:p>
        </w:tc>
        <w:tc>
          <w:tcPr>
            <w:tcW w:w="1701" w:type="dxa"/>
            <w:tcMar>
              <w:top w:w="50" w:type="dxa"/>
              <w:left w:w="100" w:type="dxa"/>
            </w:tcMar>
          </w:tcPr>
          <w:p w:rsidR="00A66D49" w:rsidRPr="007F6FAA" w:rsidRDefault="00A66D49" w:rsidP="007F6FAA">
            <w:pPr>
              <w:spacing w:after="0" w:line="240" w:lineRule="auto"/>
              <w:ind w:left="135"/>
              <w:rPr>
                <w:rFonts w:ascii="Times New Roman" w:hAnsi="Times New Roman" w:cs="Times New Roman"/>
                <w:sz w:val="24"/>
                <w:szCs w:val="24"/>
              </w:rPr>
            </w:pP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 </w:t>
            </w:r>
          </w:p>
        </w:tc>
        <w:tc>
          <w:tcPr>
            <w:tcW w:w="3118"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7F6FAA" w:rsidTr="00D273F1">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Итого по разделу</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9 </w:t>
            </w:r>
          </w:p>
        </w:tc>
        <w:tc>
          <w:tcPr>
            <w:tcW w:w="6945" w:type="dxa"/>
            <w:gridSpan w:val="4"/>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D273F1">
        <w:trPr>
          <w:trHeight w:val="144"/>
          <w:tblCellSpacing w:w="20" w:type="nil"/>
        </w:trPr>
        <w:tc>
          <w:tcPr>
            <w:tcW w:w="7471"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lang w:val="ru-RU"/>
              </w:rPr>
            </w:pPr>
            <w:r w:rsidRPr="007F6FAA">
              <w:rPr>
                <w:rFonts w:ascii="Times New Roman" w:hAnsi="Times New Roman" w:cs="Times New Roman"/>
                <w:b/>
                <w:color w:val="000000"/>
                <w:sz w:val="24"/>
                <w:szCs w:val="24"/>
                <w:lang w:val="ru-RU"/>
              </w:rPr>
              <w:t>ОБЩЕЕ КОЛИЧЕСТВО ЧАСОВ ПО ПРОГРАММЕ</w:t>
            </w:r>
          </w:p>
        </w:tc>
        <w:tc>
          <w:tcPr>
            <w:tcW w:w="993" w:type="dxa"/>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rPr>
            </w:pPr>
            <w:r w:rsidRPr="007F6FAA">
              <w:rPr>
                <w:rFonts w:ascii="Times New Roman" w:hAnsi="Times New Roman" w:cs="Times New Roman"/>
                <w:b/>
                <w:color w:val="000000"/>
                <w:sz w:val="24"/>
                <w:szCs w:val="24"/>
                <w:lang w:val="ru-RU"/>
              </w:rPr>
              <w:t xml:space="preserve"> </w:t>
            </w:r>
            <w:r w:rsidRPr="007F6FAA">
              <w:rPr>
                <w:rFonts w:ascii="Times New Roman" w:hAnsi="Times New Roman" w:cs="Times New Roman"/>
                <w:b/>
                <w:color w:val="000000"/>
                <w:sz w:val="24"/>
                <w:szCs w:val="24"/>
              </w:rPr>
              <w:t xml:space="preserve">102 </w:t>
            </w:r>
          </w:p>
        </w:tc>
        <w:tc>
          <w:tcPr>
            <w:tcW w:w="1701" w:type="dxa"/>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rPr>
            </w:pPr>
            <w:r w:rsidRPr="007F6FAA">
              <w:rPr>
                <w:rFonts w:ascii="Times New Roman" w:hAnsi="Times New Roman" w:cs="Times New Roman"/>
                <w:b/>
                <w:color w:val="000000"/>
                <w:sz w:val="24"/>
                <w:szCs w:val="24"/>
              </w:rPr>
              <w:t xml:space="preserve"> 3 </w:t>
            </w:r>
          </w:p>
        </w:tc>
        <w:tc>
          <w:tcPr>
            <w:tcW w:w="2126" w:type="dxa"/>
            <w:gridSpan w:val="2"/>
            <w:tcMar>
              <w:top w:w="50" w:type="dxa"/>
              <w:left w:w="100" w:type="dxa"/>
            </w:tcMar>
          </w:tcPr>
          <w:p w:rsidR="00A66D49" w:rsidRPr="007F6FAA" w:rsidRDefault="00526E62" w:rsidP="007F6FAA">
            <w:pPr>
              <w:spacing w:after="0" w:line="240" w:lineRule="auto"/>
              <w:ind w:left="135"/>
              <w:rPr>
                <w:rFonts w:ascii="Times New Roman" w:hAnsi="Times New Roman" w:cs="Times New Roman"/>
                <w:b/>
                <w:sz w:val="24"/>
                <w:szCs w:val="24"/>
              </w:rPr>
            </w:pPr>
            <w:r w:rsidRPr="007F6FAA">
              <w:rPr>
                <w:rFonts w:ascii="Times New Roman" w:hAnsi="Times New Roman" w:cs="Times New Roman"/>
                <w:b/>
                <w:color w:val="000000"/>
                <w:sz w:val="24"/>
                <w:szCs w:val="24"/>
              </w:rPr>
              <w:t xml:space="preserve"> 27 </w:t>
            </w:r>
          </w:p>
        </w:tc>
        <w:tc>
          <w:tcPr>
            <w:tcW w:w="3118" w:type="dxa"/>
            <w:tcMar>
              <w:top w:w="50" w:type="dxa"/>
              <w:left w:w="100" w:type="dxa"/>
            </w:tcMar>
          </w:tcPr>
          <w:p w:rsidR="00A66D49" w:rsidRPr="007F6FAA" w:rsidRDefault="00A66D49" w:rsidP="007F6FAA">
            <w:pPr>
              <w:spacing w:after="0" w:line="240" w:lineRule="auto"/>
              <w:rPr>
                <w:rFonts w:ascii="Times New Roman" w:hAnsi="Times New Roman" w:cs="Times New Roman"/>
                <w:b/>
                <w:sz w:val="24"/>
                <w:szCs w:val="24"/>
              </w:rPr>
            </w:pPr>
          </w:p>
        </w:tc>
      </w:tr>
    </w:tbl>
    <w:p w:rsidR="007F6FAA" w:rsidRDefault="007F6FAA" w:rsidP="007F6FAA">
      <w:pPr>
        <w:spacing w:after="0" w:line="240" w:lineRule="auto"/>
        <w:ind w:left="120"/>
        <w:rPr>
          <w:rFonts w:ascii="Times New Roman" w:hAnsi="Times New Roman" w:cs="Times New Roman"/>
          <w:b/>
          <w:color w:val="000000"/>
          <w:sz w:val="24"/>
          <w:szCs w:val="24"/>
          <w:lang w:val="ru-RU"/>
        </w:rPr>
      </w:pPr>
      <w:bookmarkStart w:id="11" w:name="block-56177485"/>
      <w:bookmarkEnd w:id="10"/>
    </w:p>
    <w:p w:rsidR="00A66D49" w:rsidRPr="007F6FAA" w:rsidRDefault="00526E62" w:rsidP="007F6FAA">
      <w:pPr>
        <w:spacing w:after="0" w:line="240" w:lineRule="auto"/>
        <w:ind w:left="120"/>
        <w:jc w:val="center"/>
        <w:rPr>
          <w:rFonts w:ascii="Times New Roman" w:hAnsi="Times New Roman" w:cs="Times New Roman"/>
          <w:sz w:val="24"/>
          <w:szCs w:val="24"/>
        </w:rPr>
      </w:pPr>
      <w:r w:rsidRPr="007F6FAA">
        <w:rPr>
          <w:rFonts w:ascii="Times New Roman" w:hAnsi="Times New Roman" w:cs="Times New Roman"/>
          <w:b/>
          <w:color w:val="000000"/>
          <w:sz w:val="24"/>
          <w:szCs w:val="24"/>
        </w:rPr>
        <w:t>ПОУРОЧНОЕ ПЛАНИРОВАНИЕ</w:t>
      </w: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73"/>
        <w:gridCol w:w="5223"/>
        <w:gridCol w:w="850"/>
        <w:gridCol w:w="1843"/>
        <w:gridCol w:w="1821"/>
        <w:gridCol w:w="1423"/>
        <w:gridCol w:w="3276"/>
      </w:tblGrid>
      <w:tr w:rsidR="00A66D49" w:rsidRPr="007F6FAA" w:rsidTr="00D273F1">
        <w:trPr>
          <w:trHeight w:val="144"/>
          <w:tblCellSpacing w:w="20" w:type="nil"/>
        </w:trPr>
        <w:tc>
          <w:tcPr>
            <w:tcW w:w="973"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 п/п</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5223"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Тема урока</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4514" w:type="dxa"/>
            <w:gridSpan w:val="3"/>
            <w:tcMar>
              <w:top w:w="50" w:type="dxa"/>
              <w:left w:w="100" w:type="dxa"/>
            </w:tcMar>
            <w:vAlign w:val="center"/>
          </w:tcPr>
          <w:p w:rsidR="00A66D49" w:rsidRPr="007F6FAA" w:rsidRDefault="00526E62" w:rsidP="00D273F1">
            <w:pPr>
              <w:spacing w:after="0" w:line="240" w:lineRule="auto"/>
              <w:jc w:val="center"/>
              <w:rPr>
                <w:rFonts w:ascii="Times New Roman" w:hAnsi="Times New Roman" w:cs="Times New Roman"/>
                <w:sz w:val="24"/>
                <w:szCs w:val="24"/>
              </w:rPr>
            </w:pPr>
            <w:r w:rsidRPr="007F6FAA">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Дата изучения</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3276" w:type="dxa"/>
            <w:vMerge w:val="restart"/>
            <w:tcMar>
              <w:top w:w="50" w:type="dxa"/>
              <w:left w:w="100" w:type="dxa"/>
            </w:tcMar>
            <w:vAlign w:val="center"/>
          </w:tcPr>
          <w:p w:rsidR="00A66D49" w:rsidRPr="00D273F1" w:rsidRDefault="00526E62" w:rsidP="00D273F1">
            <w:pPr>
              <w:spacing w:after="0" w:line="240" w:lineRule="auto"/>
              <w:ind w:left="135"/>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rPr>
              <w:t>Электронные цифровые образовательные ресурсы</w:t>
            </w:r>
          </w:p>
        </w:tc>
      </w:tr>
      <w:tr w:rsidR="00A66D49" w:rsidRPr="007F6FAA" w:rsidTr="00D273F1">
        <w:trPr>
          <w:trHeight w:val="144"/>
          <w:tblCellSpacing w:w="20" w:type="nil"/>
        </w:trPr>
        <w:tc>
          <w:tcPr>
            <w:tcW w:w="973"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5223"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A66D49" w:rsidRPr="007F6FAA" w:rsidRDefault="00526E62" w:rsidP="00D273F1">
            <w:pPr>
              <w:spacing w:after="0" w:line="240" w:lineRule="auto"/>
              <w:jc w:val="center"/>
              <w:rPr>
                <w:rFonts w:ascii="Times New Roman" w:hAnsi="Times New Roman" w:cs="Times New Roman"/>
                <w:sz w:val="24"/>
                <w:szCs w:val="24"/>
              </w:rPr>
            </w:pPr>
            <w:r w:rsidRPr="007F6FAA">
              <w:rPr>
                <w:rFonts w:ascii="Times New Roman" w:hAnsi="Times New Roman" w:cs="Times New Roman"/>
                <w:b/>
                <w:color w:val="000000"/>
                <w:sz w:val="24"/>
                <w:szCs w:val="24"/>
              </w:rPr>
              <w:t>Всего</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A66D49" w:rsidRPr="00D273F1" w:rsidRDefault="00526E62" w:rsidP="00D273F1">
            <w:pPr>
              <w:spacing w:after="0" w:line="240" w:lineRule="auto"/>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rPr>
              <w:t>Контрольные работы</w:t>
            </w:r>
          </w:p>
        </w:tc>
        <w:tc>
          <w:tcPr>
            <w:tcW w:w="1821" w:type="dxa"/>
            <w:tcMar>
              <w:top w:w="50" w:type="dxa"/>
              <w:left w:w="100" w:type="dxa"/>
            </w:tcMar>
            <w:vAlign w:val="center"/>
          </w:tcPr>
          <w:p w:rsidR="00A66D49" w:rsidRPr="00D273F1" w:rsidRDefault="00526E62" w:rsidP="00D273F1">
            <w:pPr>
              <w:spacing w:after="0" w:line="240" w:lineRule="auto"/>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3276"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Физика — наука о природе. Явления природы. </w:t>
            </w:r>
            <w:r w:rsidRPr="007F6FAA">
              <w:rPr>
                <w:rFonts w:ascii="Times New Roman" w:hAnsi="Times New Roman" w:cs="Times New Roman"/>
                <w:color w:val="000000"/>
                <w:sz w:val="24"/>
                <w:szCs w:val="24"/>
              </w:rPr>
              <w:t>Физические явления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01.09.2025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Механические, тепловые, электрические, магнитные, световые, звуковые явления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03.09.2025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величины и их измерение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08.09.2025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Урок-исследование "Измерение температуры </w:t>
            </w:r>
            <w:r w:rsidRPr="007F6FAA">
              <w:rPr>
                <w:rFonts w:ascii="Times New Roman" w:hAnsi="Times New Roman" w:cs="Times New Roman"/>
                <w:color w:val="000000"/>
                <w:sz w:val="24"/>
                <w:szCs w:val="24"/>
                <w:lang w:val="ru-RU"/>
              </w:rPr>
              <w:lastRenderedPageBreak/>
              <w:t>при помощи жидкостного термометра и датчика температуры"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lastRenderedPageBreak/>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w:t>
            </w:r>
            <w:r w:rsidRPr="007F6FAA">
              <w:rPr>
                <w:rFonts w:ascii="Times New Roman" w:hAnsi="Times New Roman" w:cs="Times New Roman"/>
                <w:color w:val="000000"/>
                <w:sz w:val="24"/>
                <w:szCs w:val="24"/>
              </w:rPr>
              <w:lastRenderedPageBreak/>
              <w:t xml:space="preserve">10.09.2025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15.09.2025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09</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72</w:t>
              </w:r>
              <w:r w:rsidRPr="007F6FAA">
                <w:rPr>
                  <w:rFonts w:ascii="Times New Roman" w:hAnsi="Times New Roman" w:cs="Times New Roman"/>
                  <w:color w:val="0000FF"/>
                  <w:sz w:val="24"/>
                  <w:szCs w:val="24"/>
                  <w:u w:val="single"/>
                </w:rPr>
                <w:t>a</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17.09.2025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Строение вещества. Опыты, доказывающие дискретное строение вещества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22.09.2025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09</w:t>
              </w:r>
              <w:r w:rsidRPr="007F6FAA">
                <w:rPr>
                  <w:rFonts w:ascii="Times New Roman" w:hAnsi="Times New Roman" w:cs="Times New Roman"/>
                  <w:color w:val="0000FF"/>
                  <w:sz w:val="24"/>
                  <w:szCs w:val="24"/>
                  <w:u w:val="single"/>
                </w:rPr>
                <w:t>fe</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Движение частиц вещества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24.09.2025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013</w:t>
              </w:r>
              <w:r w:rsidRPr="007F6FAA">
                <w:rPr>
                  <w:rFonts w:ascii="Times New Roman" w:hAnsi="Times New Roman" w:cs="Times New Roman"/>
                  <w:color w:val="0000FF"/>
                  <w:sz w:val="24"/>
                  <w:szCs w:val="24"/>
                  <w:u w:val="single"/>
                </w:rPr>
                <w:t>e</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Урок-исследование «Опыты по наблюдению теплового расширения газов»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29.09.2025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Агрегатные состояния вещества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01.10.2025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Взаимосвязь между свойствами веществ в разных агрегатных состояниях и их атомномолекулярным строением. </w:t>
            </w:r>
            <w:r w:rsidRPr="007F6FAA">
              <w:rPr>
                <w:rFonts w:ascii="Times New Roman" w:hAnsi="Times New Roman" w:cs="Times New Roman"/>
                <w:color w:val="000000"/>
                <w:sz w:val="24"/>
                <w:szCs w:val="24"/>
              </w:rPr>
              <w:t>Особенности агрегатных состояний воды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06.10.2025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0378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Механическое движение. Равномерное и неравномерное движение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08.10.2025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05</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Скорость. Единицы скорости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079</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Расчет пути и времени движения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4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ae</w:t>
              </w:r>
              <w:r w:rsidRPr="007F6FAA">
                <w:rPr>
                  <w:rFonts w:ascii="Times New Roman" w:hAnsi="Times New Roman" w:cs="Times New Roman"/>
                  <w:color w:val="0000FF"/>
                  <w:sz w:val="24"/>
                  <w:szCs w:val="24"/>
                  <w:u w:val="single"/>
                  <w:lang w:val="ru-RU"/>
                </w:rPr>
                <w:t>4</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Инерция. Закон инерции. Взаимодействие тел как причина изменения скорости движения тел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Плотность вещества. Расчет массы и объема тела по его плотности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22.10.2025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fee</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плотности твёрдого тела»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10.11.2025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18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"Плотность вещества"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12.11.2025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123</w:t>
              </w:r>
              <w:r w:rsidRPr="007F6FAA">
                <w:rPr>
                  <w:rFonts w:ascii="Times New Roman" w:hAnsi="Times New Roman" w:cs="Times New Roman"/>
                  <w:color w:val="0000FF"/>
                  <w:sz w:val="24"/>
                  <w:szCs w:val="24"/>
                  <w:u w:val="single"/>
                </w:rPr>
                <w:t>c</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Сила как характеристика взаимодействия тел. </w:t>
            </w:r>
            <w:r w:rsidRPr="007F6FAA">
              <w:rPr>
                <w:rFonts w:ascii="Times New Roman" w:hAnsi="Times New Roman" w:cs="Times New Roman"/>
                <w:color w:val="000000"/>
                <w:sz w:val="24"/>
                <w:szCs w:val="24"/>
              </w:rPr>
              <w:t>Сила упругости. Закон Гука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17.11.2025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«Изучение зависимости растяжения (деформации) пружины от приложенной силы»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19.11.2025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Явление тяготения. Сила тяжести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24.11.2025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Связь между силой тяжести и массой тела. Вес тела. Решение задач по теме "Сила тяжести"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26.11.2025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1778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Сила тяжести на других планетах. </w:t>
            </w:r>
            <w:r w:rsidRPr="007F6FAA">
              <w:rPr>
                <w:rFonts w:ascii="Times New Roman" w:hAnsi="Times New Roman" w:cs="Times New Roman"/>
                <w:color w:val="000000"/>
                <w:sz w:val="24"/>
                <w:szCs w:val="24"/>
              </w:rPr>
              <w:t>Физические характеристики планет</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01.12.2025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1502</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Измерение сил. Динамометр</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03.12.2025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18</w:t>
              </w:r>
              <w:r w:rsidRPr="007F6FAA">
                <w:rPr>
                  <w:rFonts w:ascii="Times New Roman" w:hAnsi="Times New Roman" w:cs="Times New Roman"/>
                  <w:color w:val="0000FF"/>
                  <w:sz w:val="24"/>
                  <w:szCs w:val="24"/>
                  <w:u w:val="single"/>
                </w:rPr>
                <w:t>cc</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Вес тела. Невесомость</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08.12.2025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1778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Сложение двух сил, направленных по одной прямой. </w:t>
            </w:r>
            <w:r w:rsidRPr="007F6FAA">
              <w:rPr>
                <w:rFonts w:ascii="Times New Roman" w:hAnsi="Times New Roman" w:cs="Times New Roman"/>
                <w:color w:val="000000"/>
                <w:sz w:val="24"/>
                <w:szCs w:val="24"/>
              </w:rPr>
              <w:t>Равнодействующая сил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10.12.2025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70</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"Равнодействующая сил"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15.12.2025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Трение скольжения и трение покоя. Трение в природе и технике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9</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22.12.2025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5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cc</w:t>
              </w:r>
              <w:r w:rsidRPr="007F6FAA">
                <w:rPr>
                  <w:rFonts w:ascii="Times New Roman" w:hAnsi="Times New Roman" w:cs="Times New Roman"/>
                  <w:color w:val="0000FF"/>
                  <w:sz w:val="24"/>
                  <w:szCs w:val="24"/>
                  <w:u w:val="single"/>
                  <w:lang w:val="ru-RU"/>
                </w:rPr>
                <w:t>8</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на определение равнодействующей силы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24.12.2025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темам: «Вес тела», «Графическое изображение сил», «Силы», «Равнодействующая сил»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29.12.2025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de</w:t>
              </w:r>
              <w:r w:rsidRPr="007F6FAA">
                <w:rPr>
                  <w:rFonts w:ascii="Times New Roman" w:hAnsi="Times New Roman" w:cs="Times New Roman"/>
                  <w:color w:val="0000FF"/>
                  <w:sz w:val="24"/>
                  <w:szCs w:val="24"/>
                  <w:u w:val="single"/>
                  <w:lang w:val="ru-RU"/>
                </w:rPr>
                <w:t>0</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Контрольная работа по темам: «Механическое движение», «Масса, плотность», «Вес тела», «Графическое изображение сил», «Силы»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12.01.2026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33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Давление. Способы уменьшения и увеличения давления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14.01.2026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Давление газа. Зависимость давления газа от объёма, температуры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19.01.2026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2376</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Передача давления твёрдыми телами, жидкостями и газами. </w:t>
            </w:r>
            <w:r w:rsidRPr="007F6FAA">
              <w:rPr>
                <w:rFonts w:ascii="Times New Roman" w:hAnsi="Times New Roman" w:cs="Times New Roman"/>
                <w:color w:val="000000"/>
                <w:sz w:val="24"/>
                <w:szCs w:val="24"/>
              </w:rPr>
              <w:t>Закон Паскаля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21.01.2026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25</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Давление в жидкости и газе, вызванное действием силы тяжести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26.01.2026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2718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Решение задач по теме «Давление в жидкости и газе. </w:t>
            </w:r>
            <w:r w:rsidRPr="007F6FAA">
              <w:rPr>
                <w:rFonts w:ascii="Times New Roman" w:hAnsi="Times New Roman" w:cs="Times New Roman"/>
                <w:color w:val="000000"/>
                <w:sz w:val="24"/>
                <w:szCs w:val="24"/>
              </w:rPr>
              <w:t>Закон Паскаля»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28.01.2026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2826</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Сообщающиеся сосуды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02.02.2026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2970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Гидравлический пресс</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04.02.2026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3136</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Манометры. Поршневой жидкостный насос</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09.02.2026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Атмосфера Земли. Причины существования воздушной оболочки Земли. </w:t>
            </w:r>
            <w:r w:rsidRPr="007F6FAA">
              <w:rPr>
                <w:rFonts w:ascii="Times New Roman" w:hAnsi="Times New Roman" w:cs="Times New Roman"/>
                <w:color w:val="000000"/>
                <w:sz w:val="24"/>
                <w:szCs w:val="24"/>
              </w:rPr>
              <w:t>Зависимость атмосферного давления от высоты над уровнем моря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11.02.2026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5</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Вес воздуха. Атмосферное давление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6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5</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Измерение атмосферного давления. Опыт Торричелли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18.02.2026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da</w:t>
              </w:r>
              <w:r w:rsidRPr="007F6FAA">
                <w:rPr>
                  <w:rFonts w:ascii="Times New Roman" w:hAnsi="Times New Roman" w:cs="Times New Roman"/>
                  <w:color w:val="0000FF"/>
                  <w:sz w:val="24"/>
                  <w:szCs w:val="24"/>
                  <w:u w:val="single"/>
                  <w:lang w:val="ru-RU"/>
                </w:rPr>
                <w:t>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Зависимость атмосферного давления от высоты над уровнем моря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fc</w:t>
              </w:r>
              <w:r w:rsidRPr="007F6FAA">
                <w:rPr>
                  <w:rFonts w:ascii="Times New Roman" w:hAnsi="Times New Roman" w:cs="Times New Roman"/>
                  <w:color w:val="0000FF"/>
                  <w:sz w:val="24"/>
                  <w:szCs w:val="24"/>
                  <w:u w:val="single"/>
                  <w:lang w:val="ru-RU"/>
                </w:rPr>
                <w:t>4</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Барометр-анероид. Атмосферное давление на различных высотах</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02.03.2026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fc</w:t>
              </w:r>
              <w:r w:rsidRPr="007F6FAA">
                <w:rPr>
                  <w:rFonts w:ascii="Times New Roman" w:hAnsi="Times New Roman" w:cs="Times New Roman"/>
                  <w:color w:val="0000FF"/>
                  <w:sz w:val="24"/>
                  <w:szCs w:val="24"/>
                  <w:u w:val="single"/>
                  <w:lang w:val="ru-RU"/>
                </w:rPr>
                <w:t>4</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"Атмосферное давление"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04.03.2026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Действие жидкости и газа на погруженное в них тело. </w:t>
            </w:r>
            <w:r w:rsidRPr="007F6FAA">
              <w:rPr>
                <w:rFonts w:ascii="Times New Roman" w:hAnsi="Times New Roman" w:cs="Times New Roman"/>
                <w:color w:val="000000"/>
                <w:sz w:val="24"/>
                <w:szCs w:val="24"/>
              </w:rPr>
              <w:t>Архимедова сила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11.03.2026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3276</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Лабораторная работа «Определение выталкивающей силы, действующей на тело, </w:t>
            </w:r>
            <w:r w:rsidRPr="007F6FAA">
              <w:rPr>
                <w:rFonts w:ascii="Times New Roman" w:hAnsi="Times New Roman" w:cs="Times New Roman"/>
                <w:color w:val="000000"/>
                <w:sz w:val="24"/>
                <w:szCs w:val="24"/>
                <w:lang w:val="ru-RU"/>
              </w:rPr>
              <w:lastRenderedPageBreak/>
              <w:t>погруженное в жидкость»</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lastRenderedPageBreak/>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33</w:t>
              </w:r>
              <w:r w:rsidRPr="007F6FAA">
                <w:rPr>
                  <w:rFonts w:ascii="Times New Roman" w:hAnsi="Times New Roman" w:cs="Times New Roman"/>
                  <w:color w:val="0000FF"/>
                  <w:sz w:val="24"/>
                  <w:szCs w:val="24"/>
                  <w:u w:val="single"/>
                </w:rPr>
                <w:t>fc</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49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по теме «Исследование зависимости веса тела в воде от объёма погруженной в жидкость части тела»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18.03.2026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3514</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Плавание тел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23.03.2026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3</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96</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"Конструирование ареометра или конструирование лодки и определение её грузоподъёмности"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25.03.2026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темам: «Плавание судов. Воздухоплавание», «Давление твердых тел, жидкостей и газов»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06.04.2026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3654</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Механическая работа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08.04.2026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3</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82</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Мощность. Единицы мощности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7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3</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82</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Урок-исследование "Расчёт мощности, развиваемой при подъёме по лестнице"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15.04.2026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Простые механизмы. Рычаг. Равновесие сил на рычаге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20.04.2026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Контрольная работа по теме «Давление твердых тел, жидкостей и газов» / Всероссийская проверочная работа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22.04.2026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Резервный урок. Работа с текстами по теме «Давление твёрдых тел, жидкостей и газов» / Всероссийская проверочная работа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27.04.2026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ffe</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Рычаги в технике, быту и природе. Лабораторная работа «Исследование условий равновесия рычага»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29.04.2026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478</w:t>
              </w:r>
              <w:r w:rsidRPr="007F6FAA">
                <w:rPr>
                  <w:rFonts w:ascii="Times New Roman" w:hAnsi="Times New Roman" w:cs="Times New Roman"/>
                  <w:color w:val="0000FF"/>
                  <w:sz w:val="24"/>
                  <w:szCs w:val="24"/>
                  <w:u w:val="single"/>
                </w:rPr>
                <w:t>e</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«Условия равновесия рычага»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04.05.2026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48</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Коэффициент полезного действия механизма. Лабораторная работа «Измерение КПД наклонной плоскости»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06.05.2026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62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"Работа, мощность, КПД"</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11.05.2026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48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Механическая энергия. Кинетическая и потенциальная энергия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13.05.2026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4252</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Закон сохранения механической энергии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18.05.2026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4360</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20.05.2026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Контрольная работа по теме «Работа и мощность. </w:t>
            </w:r>
            <w:r w:rsidRPr="007F6FAA">
              <w:rPr>
                <w:rFonts w:ascii="Times New Roman" w:hAnsi="Times New Roman" w:cs="Times New Roman"/>
                <w:color w:val="000000"/>
                <w:sz w:val="24"/>
                <w:szCs w:val="24"/>
              </w:rPr>
              <w:t>Энергия»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25.05.2026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Резерв</w:t>
            </w:r>
            <w:r w:rsidR="00D273F1">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lang w:val="ru-RU"/>
              </w:rPr>
              <w:t xml:space="preserve"> </w:t>
            </w:r>
            <w:r w:rsidR="00D273F1">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lang w:val="ru-RU"/>
              </w:rPr>
              <w:t xml:space="preserve"> </w:t>
            </w:r>
            <w:r w:rsidR="00D273F1">
              <w:rPr>
                <w:rFonts w:ascii="Times New Roman" w:hAnsi="Times New Roman" w:cs="Times New Roman"/>
                <w:color w:val="000000"/>
                <w:sz w:val="24"/>
                <w:szCs w:val="24"/>
                <w:lang w:val="ru-RU"/>
              </w:rPr>
              <w:t xml:space="preserve"> </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25.05.2026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ee</w:t>
              </w:r>
              <w:r w:rsidRPr="007F6FAA">
                <w:rPr>
                  <w:rFonts w:ascii="Times New Roman" w:hAnsi="Times New Roman" w:cs="Times New Roman"/>
                  <w:color w:val="0000FF"/>
                  <w:sz w:val="24"/>
                  <w:szCs w:val="24"/>
                  <w:u w:val="single"/>
                  <w:lang w:val="ru-RU"/>
                </w:rPr>
                <w:t>6</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Резерв</w:t>
            </w:r>
            <w:r w:rsidR="00D273F1">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lang w:val="ru-RU"/>
              </w:rPr>
              <w:t xml:space="preserve"> </w:t>
            </w:r>
            <w:r w:rsidR="00D273F1">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lang w:val="ru-RU"/>
              </w:rPr>
              <w:t xml:space="preserve"> </w:t>
            </w:r>
            <w:r w:rsidR="00D273F1">
              <w:rPr>
                <w:rFonts w:ascii="Times New Roman" w:hAnsi="Times New Roman" w:cs="Times New Roman"/>
                <w:color w:val="000000"/>
                <w:sz w:val="24"/>
                <w:szCs w:val="24"/>
                <w:lang w:val="ru-RU"/>
              </w:rPr>
              <w:t xml:space="preserve"> </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25.05.2026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Резерв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3"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821"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25.05.2026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6196" w:type="dxa"/>
            <w:gridSpan w:val="2"/>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lang w:val="ru-RU"/>
              </w:rPr>
            </w:pPr>
            <w:r w:rsidRPr="00D273F1">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rPr>
            </w:pPr>
            <w:r w:rsidRPr="00D273F1">
              <w:rPr>
                <w:rFonts w:ascii="Times New Roman" w:hAnsi="Times New Roman" w:cs="Times New Roman"/>
                <w:b/>
                <w:color w:val="000000"/>
                <w:sz w:val="24"/>
                <w:szCs w:val="24"/>
                <w:lang w:val="ru-RU"/>
              </w:rPr>
              <w:t xml:space="preserve"> </w:t>
            </w:r>
            <w:r w:rsidRPr="00D273F1">
              <w:rPr>
                <w:rFonts w:ascii="Times New Roman" w:hAnsi="Times New Roman" w:cs="Times New Roman"/>
                <w:b/>
                <w:color w:val="000000"/>
                <w:sz w:val="24"/>
                <w:szCs w:val="24"/>
              </w:rPr>
              <w:t xml:space="preserve">69 </w:t>
            </w:r>
          </w:p>
        </w:tc>
        <w:tc>
          <w:tcPr>
            <w:tcW w:w="1843" w:type="dxa"/>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rPr>
            </w:pPr>
            <w:r w:rsidRPr="00D273F1">
              <w:rPr>
                <w:rFonts w:ascii="Times New Roman" w:hAnsi="Times New Roman" w:cs="Times New Roman"/>
                <w:b/>
                <w:color w:val="000000"/>
                <w:sz w:val="24"/>
                <w:szCs w:val="24"/>
              </w:rPr>
              <w:t xml:space="preserve"> 4 </w:t>
            </w:r>
          </w:p>
        </w:tc>
        <w:tc>
          <w:tcPr>
            <w:tcW w:w="1821" w:type="dxa"/>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rPr>
            </w:pPr>
            <w:r w:rsidRPr="00D273F1">
              <w:rPr>
                <w:rFonts w:ascii="Times New Roman" w:hAnsi="Times New Roman" w:cs="Times New Roman"/>
                <w:b/>
                <w:color w:val="000000"/>
                <w:sz w:val="24"/>
                <w:szCs w:val="24"/>
              </w:rPr>
              <w:t xml:space="preserve"> 12 </w:t>
            </w:r>
          </w:p>
        </w:tc>
        <w:tc>
          <w:tcPr>
            <w:tcW w:w="4699" w:type="dxa"/>
            <w:gridSpan w:val="2"/>
            <w:tcMar>
              <w:top w:w="50" w:type="dxa"/>
              <w:left w:w="100" w:type="dxa"/>
            </w:tcMar>
          </w:tcPr>
          <w:p w:rsidR="00A66D49" w:rsidRPr="00D273F1" w:rsidRDefault="00A66D49" w:rsidP="00D273F1">
            <w:pPr>
              <w:spacing w:after="0" w:line="240" w:lineRule="auto"/>
              <w:rPr>
                <w:rFonts w:ascii="Times New Roman" w:hAnsi="Times New Roman" w:cs="Times New Roman"/>
                <w:b/>
                <w:sz w:val="24"/>
                <w:szCs w:val="24"/>
              </w:rPr>
            </w:pPr>
          </w:p>
        </w:tc>
      </w:tr>
    </w:tbl>
    <w:p w:rsidR="00D273F1" w:rsidRDefault="00526E62" w:rsidP="007F6FAA">
      <w:pPr>
        <w:spacing w:after="0" w:line="240" w:lineRule="auto"/>
        <w:ind w:left="120"/>
        <w:rPr>
          <w:rFonts w:ascii="Times New Roman" w:hAnsi="Times New Roman" w:cs="Times New Roman"/>
          <w:b/>
          <w:color w:val="000000"/>
          <w:sz w:val="24"/>
          <w:szCs w:val="24"/>
          <w:lang w:val="ru-RU"/>
        </w:rPr>
      </w:pPr>
      <w:r w:rsidRPr="007F6FAA">
        <w:rPr>
          <w:rFonts w:ascii="Times New Roman" w:hAnsi="Times New Roman" w:cs="Times New Roman"/>
          <w:b/>
          <w:color w:val="000000"/>
          <w:sz w:val="24"/>
          <w:szCs w:val="24"/>
        </w:rPr>
        <w:t xml:space="preserve"> </w:t>
      </w: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73"/>
        <w:gridCol w:w="5223"/>
        <w:gridCol w:w="850"/>
        <w:gridCol w:w="1754"/>
        <w:gridCol w:w="1910"/>
        <w:gridCol w:w="1423"/>
        <w:gridCol w:w="3276"/>
      </w:tblGrid>
      <w:tr w:rsidR="00A66D49" w:rsidRPr="007F6FAA" w:rsidTr="00D273F1">
        <w:trPr>
          <w:trHeight w:val="144"/>
          <w:tblCellSpacing w:w="20" w:type="nil"/>
        </w:trPr>
        <w:tc>
          <w:tcPr>
            <w:tcW w:w="973"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 п/п</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5223"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Тема урока</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4514" w:type="dxa"/>
            <w:gridSpan w:val="3"/>
            <w:tcMar>
              <w:top w:w="50" w:type="dxa"/>
              <w:left w:w="100" w:type="dxa"/>
            </w:tcMar>
            <w:vAlign w:val="center"/>
          </w:tcPr>
          <w:p w:rsidR="00A66D49" w:rsidRPr="007F6FAA" w:rsidRDefault="00526E62" w:rsidP="00D273F1">
            <w:pPr>
              <w:spacing w:after="0" w:line="240" w:lineRule="auto"/>
              <w:jc w:val="center"/>
              <w:rPr>
                <w:rFonts w:ascii="Times New Roman" w:hAnsi="Times New Roman" w:cs="Times New Roman"/>
                <w:sz w:val="24"/>
                <w:szCs w:val="24"/>
              </w:rPr>
            </w:pPr>
            <w:r w:rsidRPr="007F6FAA">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Дата изучения</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3276"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Электронные цифровые образовательные ресурсы</w:t>
            </w:r>
          </w:p>
          <w:p w:rsidR="00A66D49" w:rsidRPr="007F6FAA" w:rsidRDefault="00A66D49" w:rsidP="00D273F1">
            <w:pPr>
              <w:spacing w:after="0" w:line="240" w:lineRule="auto"/>
              <w:ind w:left="135"/>
              <w:jc w:val="center"/>
              <w:rPr>
                <w:rFonts w:ascii="Times New Roman" w:hAnsi="Times New Roman" w:cs="Times New Roman"/>
                <w:sz w:val="24"/>
                <w:szCs w:val="24"/>
              </w:rPr>
            </w:pPr>
          </w:p>
        </w:tc>
      </w:tr>
      <w:tr w:rsidR="00A66D49" w:rsidRPr="007F6FAA" w:rsidTr="00D273F1">
        <w:trPr>
          <w:trHeight w:val="144"/>
          <w:tblCellSpacing w:w="20" w:type="nil"/>
        </w:trPr>
        <w:tc>
          <w:tcPr>
            <w:tcW w:w="973"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5223"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A66D49" w:rsidRPr="007F6FAA" w:rsidRDefault="00526E62" w:rsidP="00D273F1">
            <w:pPr>
              <w:spacing w:after="0" w:line="240" w:lineRule="auto"/>
              <w:jc w:val="center"/>
              <w:rPr>
                <w:rFonts w:ascii="Times New Roman" w:hAnsi="Times New Roman" w:cs="Times New Roman"/>
                <w:sz w:val="24"/>
                <w:szCs w:val="24"/>
              </w:rPr>
            </w:pPr>
            <w:r w:rsidRPr="007F6FAA">
              <w:rPr>
                <w:rFonts w:ascii="Times New Roman" w:hAnsi="Times New Roman" w:cs="Times New Roman"/>
                <w:b/>
                <w:color w:val="000000"/>
                <w:sz w:val="24"/>
                <w:szCs w:val="24"/>
              </w:rPr>
              <w:t>Всего</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1754" w:type="dxa"/>
            <w:tcMar>
              <w:top w:w="50" w:type="dxa"/>
              <w:left w:w="100" w:type="dxa"/>
            </w:tcMar>
            <w:vAlign w:val="center"/>
          </w:tcPr>
          <w:p w:rsidR="00A66D49" w:rsidRPr="007F6FAA" w:rsidRDefault="00526E62" w:rsidP="00D273F1">
            <w:pPr>
              <w:spacing w:after="0" w:line="240" w:lineRule="auto"/>
              <w:jc w:val="center"/>
              <w:rPr>
                <w:rFonts w:ascii="Times New Roman" w:hAnsi="Times New Roman" w:cs="Times New Roman"/>
                <w:sz w:val="24"/>
                <w:szCs w:val="24"/>
              </w:rPr>
            </w:pPr>
            <w:r w:rsidRPr="007F6FAA">
              <w:rPr>
                <w:rFonts w:ascii="Times New Roman" w:hAnsi="Times New Roman" w:cs="Times New Roman"/>
                <w:b/>
                <w:color w:val="000000"/>
                <w:sz w:val="24"/>
                <w:szCs w:val="24"/>
              </w:rPr>
              <w:t>Контрольные работы</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Практические работы</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1423"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3276"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Основные положения молекулярно-кинетической теории и их опытные подтверждения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02.09.2025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5256</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Масса и размер атомов и молекул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05.09.2025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Модели твёрдого, жидкого и газообразного состояний вещества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09.09.2025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540</w:t>
              </w:r>
              <w:r w:rsidRPr="007F6FAA">
                <w:rPr>
                  <w:rFonts w:ascii="Times New Roman" w:hAnsi="Times New Roman" w:cs="Times New Roman"/>
                  <w:color w:val="0000FF"/>
                  <w:sz w:val="24"/>
                  <w:szCs w:val="24"/>
                  <w:u w:val="single"/>
                </w:rPr>
                <w:t>e</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Объяснение свойств твёрдого, жидкого и газообразного состояний вещества на основе </w:t>
            </w:r>
            <w:r w:rsidRPr="007F6FAA">
              <w:rPr>
                <w:rFonts w:ascii="Times New Roman" w:hAnsi="Times New Roman" w:cs="Times New Roman"/>
                <w:color w:val="000000"/>
                <w:sz w:val="24"/>
                <w:szCs w:val="24"/>
                <w:lang w:val="ru-RU"/>
              </w:rPr>
              <w:lastRenderedPageBreak/>
              <w:t>положений молекулярно-кинетической теории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lastRenderedPageBreak/>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12.09.2025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Кристаллические и аморфные тела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16.09.2025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8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5800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Смачивание и капиллярность. Поверхностное натяжение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19.09.2025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5530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Тепловое расширение и сжатие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23.09.2025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5</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26</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Температура. Связь температуры со скоростью теплового движения частиц</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26.09.2025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Внутренняя энергия. Способы изменения внутренней энергии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30.09.2025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5</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60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Виды теплопередачи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03.10.2025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6412</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Урок-конференция "Практическое использование тепловых свойств веществ и материалов в целях энергосбережения"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07.10.2025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65</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Количество теплоты. Удельная теплоемкость</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10.10.2025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6976</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Уравнение теплового баланса. Теплообмен и тепловое равновесие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7088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"Исследование явления теплообмена при смешивании холодной и горячей воды"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98</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Расчет количества теплоты, необходимого для нагревания тела и выделяемого им при охлаждении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21.10.2025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удельной теплоемкости вещества"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24.10.2025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6</w:t>
              </w:r>
              <w:r w:rsidRPr="007F6FAA">
                <w:rPr>
                  <w:rFonts w:ascii="Times New Roman" w:hAnsi="Times New Roman" w:cs="Times New Roman"/>
                  <w:color w:val="0000FF"/>
                  <w:sz w:val="24"/>
                  <w:szCs w:val="24"/>
                  <w:u w:val="single"/>
                </w:rPr>
                <w:t>bb</w:t>
              </w:r>
              <w:r w:rsidRPr="007F6FAA">
                <w:rPr>
                  <w:rFonts w:ascii="Times New Roman" w:hAnsi="Times New Roman" w:cs="Times New Roman"/>
                  <w:color w:val="0000FF"/>
                  <w:sz w:val="24"/>
                  <w:szCs w:val="24"/>
                  <w:u w:val="single"/>
                  <w:lang w:val="ru-RU"/>
                </w:rPr>
                <w:t>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Энергия топлива. Удельная теплота сгорания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07.11.2025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9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5</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Плавление и отвердевание кристаллических тел. </w:t>
            </w:r>
            <w:r w:rsidRPr="007F6FAA">
              <w:rPr>
                <w:rFonts w:ascii="Times New Roman" w:hAnsi="Times New Roman" w:cs="Times New Roman"/>
                <w:color w:val="000000"/>
                <w:sz w:val="24"/>
                <w:szCs w:val="24"/>
              </w:rPr>
              <w:t>Удельная теплота плавления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11.11.2025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71</w:t>
              </w:r>
              <w:r w:rsidRPr="007F6FAA">
                <w:rPr>
                  <w:rFonts w:ascii="Times New Roman" w:hAnsi="Times New Roman" w:cs="Times New Roman"/>
                  <w:color w:val="0000FF"/>
                  <w:sz w:val="24"/>
                  <w:szCs w:val="24"/>
                  <w:u w:val="single"/>
                </w:rPr>
                <w:t>d</w:t>
              </w:r>
              <w:r w:rsidRPr="007F6FAA">
                <w:rPr>
                  <w:rFonts w:ascii="Times New Roman" w:hAnsi="Times New Roman" w:cs="Times New Roman"/>
                  <w:color w:val="0000FF"/>
                  <w:sz w:val="24"/>
                  <w:szCs w:val="24"/>
                  <w:u w:val="single"/>
                  <w:lang w:val="ru-RU"/>
                </w:rPr>
                <w:t>2</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удельной теплоты плавления льда"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14.11.2025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72</w:t>
              </w:r>
              <w:r w:rsidRPr="007F6FAA">
                <w:rPr>
                  <w:rFonts w:ascii="Times New Roman" w:hAnsi="Times New Roman" w:cs="Times New Roman"/>
                  <w:color w:val="0000FF"/>
                  <w:sz w:val="24"/>
                  <w:szCs w:val="24"/>
                  <w:u w:val="single"/>
                </w:rPr>
                <w:t>fe</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20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Парообразование и конденсация. Испарение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18.11.2025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740</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Кипение. Удельная теплота парообразования и конденсации. Зависимость температуры кипения от атмосферного давления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21.11.2025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786</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Влажность воздуха. Лабораторная работа "Определение относительной влажности воздуха"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25.11.2025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7628</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на определение влажности воздуха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28.11.2025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Принципы работы тепловых двигателей̆. Паровая турбина. </w:t>
            </w:r>
            <w:r w:rsidRPr="007F6FAA">
              <w:rPr>
                <w:rFonts w:ascii="Times New Roman" w:hAnsi="Times New Roman" w:cs="Times New Roman"/>
                <w:color w:val="000000"/>
                <w:sz w:val="24"/>
                <w:szCs w:val="24"/>
              </w:rPr>
              <w:t>Двигатель внутреннего сгорания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02.12.2025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КПД теплового двигателя. Тепловые двигатели и защита окружающей̆ среды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c</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Закон сохранения и превращения энергии в тепловых процессах</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09.12.2025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Подготовка к контрольной работе по теме "Тепловые явления. </w:t>
            </w:r>
            <w:r w:rsidRPr="007F6FAA">
              <w:rPr>
                <w:rFonts w:ascii="Times New Roman" w:hAnsi="Times New Roman" w:cs="Times New Roman"/>
                <w:color w:val="000000"/>
                <w:sz w:val="24"/>
                <w:szCs w:val="24"/>
              </w:rPr>
              <w:t>Изменение агрегатных состояний вещества"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12.12.2025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83</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2</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Контрольная работа по теме "Тепловые явления. </w:t>
            </w:r>
            <w:r w:rsidRPr="007F6FAA">
              <w:rPr>
                <w:rFonts w:ascii="Times New Roman" w:hAnsi="Times New Roman" w:cs="Times New Roman"/>
                <w:color w:val="000000"/>
                <w:sz w:val="24"/>
                <w:szCs w:val="24"/>
              </w:rPr>
              <w:t>Изменение агрегатных состояний вещества"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86</w:t>
              </w:r>
              <w:r w:rsidRPr="007F6FAA">
                <w:rPr>
                  <w:rFonts w:ascii="Times New Roman" w:hAnsi="Times New Roman" w:cs="Times New Roman"/>
                  <w:color w:val="0000FF"/>
                  <w:sz w:val="24"/>
                  <w:szCs w:val="24"/>
                  <w:u w:val="single"/>
                </w:rPr>
                <w:t>ae</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Электризация тел. Два рода электрических зарядов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19.12.2025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Урок-исследование "Электризация тел индукцией и при соприкосновении"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23.12.2025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Взаимодействие заряженных тел. Закон Кулона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87</w:t>
              </w:r>
              <w:r w:rsidRPr="007F6FAA">
                <w:rPr>
                  <w:rFonts w:ascii="Times New Roman" w:hAnsi="Times New Roman" w:cs="Times New Roman"/>
                  <w:color w:val="0000FF"/>
                  <w:sz w:val="24"/>
                  <w:szCs w:val="24"/>
                  <w:u w:val="single"/>
                </w:rPr>
                <w:t>e</w:t>
              </w:r>
              <w:r w:rsidRPr="007F6FAA">
                <w:rPr>
                  <w:rFonts w:ascii="Times New Roman" w:hAnsi="Times New Roman" w:cs="Times New Roman"/>
                  <w:color w:val="0000FF"/>
                  <w:sz w:val="24"/>
                  <w:szCs w:val="24"/>
                  <w:u w:val="single"/>
                  <w:lang w:val="ru-RU"/>
                </w:rPr>
                <w:t>4</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Электрическое поле. Напряженность электрического поля. </w:t>
            </w:r>
            <w:r w:rsidRPr="007F6FAA">
              <w:rPr>
                <w:rFonts w:ascii="Times New Roman" w:hAnsi="Times New Roman" w:cs="Times New Roman"/>
                <w:color w:val="000000"/>
                <w:sz w:val="24"/>
                <w:szCs w:val="24"/>
              </w:rPr>
              <w:t>Принцип суперпозиции электрических полей</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30.12.2025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0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8</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Носители электрических зарядов. Элементарный заряд. </w:t>
            </w:r>
            <w:r w:rsidRPr="007F6FAA">
              <w:rPr>
                <w:rFonts w:ascii="Times New Roman" w:hAnsi="Times New Roman" w:cs="Times New Roman"/>
                <w:color w:val="000000"/>
                <w:sz w:val="24"/>
                <w:szCs w:val="24"/>
              </w:rPr>
              <w:t>Строение атома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13.01.2026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34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Проводники и диэлектрики. Закон сохранения электрического заряда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16.01.2026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8</w:t>
              </w:r>
              <w:r w:rsidRPr="007F6FAA">
                <w:rPr>
                  <w:rFonts w:ascii="Times New Roman" w:hAnsi="Times New Roman" w:cs="Times New Roman"/>
                  <w:color w:val="0000FF"/>
                  <w:sz w:val="24"/>
                  <w:szCs w:val="24"/>
                  <w:u w:val="single"/>
                </w:rPr>
                <w:t>ef</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на применение свойств электрических зарядов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20.01.2026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90</w:t>
              </w:r>
              <w:r w:rsidRPr="007F6FAA">
                <w:rPr>
                  <w:rFonts w:ascii="Times New Roman" w:hAnsi="Times New Roman" w:cs="Times New Roman"/>
                  <w:color w:val="0000FF"/>
                  <w:sz w:val="24"/>
                  <w:szCs w:val="24"/>
                  <w:u w:val="single"/>
                </w:rPr>
                <w:t>cc</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Электрический ток, условия его существования. </w:t>
            </w:r>
            <w:r w:rsidRPr="007F6FAA">
              <w:rPr>
                <w:rFonts w:ascii="Times New Roman" w:hAnsi="Times New Roman" w:cs="Times New Roman"/>
                <w:color w:val="000000"/>
                <w:sz w:val="24"/>
                <w:szCs w:val="24"/>
              </w:rPr>
              <w:t>Источники электрического тока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23.01.2026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95</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4</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Действия электрического тока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27.01.2026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96</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2</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Урок-исследование "Действие электрического поля на проводники и диэлектрики"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30.01.2026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Электрический ток в металлах, жидкостях и газах</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03.02.2026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9838</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Электрическая цепь и её составные части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06.02.2026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Сила тока. Лабораторная работа "Измерение и регулирование силы тока"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10.02.2026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8</w:t>
              </w:r>
              <w:r w:rsidRPr="007F6FAA">
                <w:rPr>
                  <w:rFonts w:ascii="Times New Roman" w:hAnsi="Times New Roman" w:cs="Times New Roman"/>
                  <w:color w:val="0000FF"/>
                  <w:sz w:val="24"/>
                  <w:szCs w:val="24"/>
                  <w:u w:val="single"/>
                </w:rPr>
                <w:t>bd</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Электрическое напряжение. Вольтметр. Лабораторная работа "Измерение и регулирование напряжения"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9</w:t>
              </w:r>
              <w:r w:rsidRPr="007F6FAA">
                <w:rPr>
                  <w:rFonts w:ascii="Times New Roman" w:hAnsi="Times New Roman" w:cs="Times New Roman"/>
                  <w:color w:val="0000FF"/>
                  <w:sz w:val="24"/>
                  <w:szCs w:val="24"/>
                  <w:u w:val="single"/>
                </w:rPr>
                <w:t>e</w:t>
              </w:r>
              <w:r w:rsidRPr="007F6FAA">
                <w:rPr>
                  <w:rFonts w:ascii="Times New Roman" w:hAnsi="Times New Roman" w:cs="Times New Roman"/>
                  <w:color w:val="0000FF"/>
                  <w:sz w:val="24"/>
                  <w:szCs w:val="24"/>
                  <w:u w:val="single"/>
                  <w:lang w:val="ru-RU"/>
                </w:rPr>
                <w:t>14</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Сопротивление проводника. Удельное сопротивление вещества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aa</w:t>
              </w:r>
              <w:r w:rsidRPr="007F6FAA">
                <w:rPr>
                  <w:rFonts w:ascii="Times New Roman" w:hAnsi="Times New Roman" w:cs="Times New Roman"/>
                  <w:color w:val="0000FF"/>
                  <w:sz w:val="24"/>
                  <w:szCs w:val="24"/>
                  <w:u w:val="single"/>
                  <w:lang w:val="ru-RU"/>
                </w:rPr>
                <w:t>738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aa</w:t>
              </w:r>
              <w:r w:rsidRPr="007F6FAA">
                <w:rPr>
                  <w:rFonts w:ascii="Times New Roman" w:hAnsi="Times New Roman" w:cs="Times New Roman"/>
                  <w:color w:val="0000FF"/>
                  <w:sz w:val="24"/>
                  <w:szCs w:val="24"/>
                  <w:u w:val="single"/>
                  <w:lang w:val="ru-RU"/>
                </w:rPr>
                <w:t>738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Зависимость силы тока от напряжения. Закон Ома для участка цепи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1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aa</w:t>
              </w:r>
              <w:r w:rsidRPr="007F6FAA">
                <w:rPr>
                  <w:rFonts w:ascii="Times New Roman" w:hAnsi="Times New Roman" w:cs="Times New Roman"/>
                  <w:color w:val="0000FF"/>
                  <w:sz w:val="24"/>
                  <w:szCs w:val="24"/>
                  <w:u w:val="single"/>
                  <w:lang w:val="ru-RU"/>
                </w:rPr>
                <w:t>44</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27.02.2026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aa</w:t>
              </w:r>
              <w:r w:rsidRPr="007F6FAA">
                <w:rPr>
                  <w:rFonts w:ascii="Times New Roman" w:hAnsi="Times New Roman" w:cs="Times New Roman"/>
                  <w:color w:val="0000FF"/>
                  <w:sz w:val="24"/>
                  <w:szCs w:val="24"/>
                  <w:u w:val="single"/>
                  <w:lang w:val="ru-RU"/>
                </w:rPr>
                <w:t>04</w:t>
              </w:r>
              <w:r w:rsidRPr="007F6FAA">
                <w:rPr>
                  <w:rFonts w:ascii="Times New Roman" w:hAnsi="Times New Roman" w:cs="Times New Roman"/>
                  <w:color w:val="0000FF"/>
                  <w:sz w:val="24"/>
                  <w:szCs w:val="24"/>
                  <w:u w:val="single"/>
                </w:rPr>
                <w:t>e</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Последовательное и параллельное соединения проводников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03.03.2026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48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"Проверка правила сложения напряжений при последовательном соединении двух резисторов"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06.03.2026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aaa</w:t>
              </w:r>
              <w:r w:rsidRPr="007F6FAA">
                <w:rPr>
                  <w:rFonts w:ascii="Times New Roman" w:hAnsi="Times New Roman" w:cs="Times New Roman"/>
                  <w:color w:val="0000FF"/>
                  <w:sz w:val="24"/>
                  <w:szCs w:val="24"/>
                  <w:u w:val="single"/>
                  <w:lang w:val="ru-RU"/>
                </w:rPr>
                <w:t>58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"Проверка правила для силы тока при параллельном соединении резисторов"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10.03.2026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aad</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e</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на применение закона Ома для различного соединения проводников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aaf</w:t>
              </w:r>
              <w:r w:rsidRPr="007F6FAA">
                <w:rPr>
                  <w:rFonts w:ascii="Times New Roman" w:hAnsi="Times New Roman" w:cs="Times New Roman"/>
                  <w:color w:val="0000FF"/>
                  <w:sz w:val="24"/>
                  <w:szCs w:val="24"/>
                  <w:u w:val="single"/>
                  <w:lang w:val="ru-RU"/>
                </w:rPr>
                <w:t>8</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Работа и мощность электрического тока. </w:t>
            </w:r>
            <w:r w:rsidRPr="007F6FAA">
              <w:rPr>
                <w:rFonts w:ascii="Times New Roman" w:hAnsi="Times New Roman" w:cs="Times New Roman"/>
                <w:color w:val="000000"/>
                <w:sz w:val="24"/>
                <w:szCs w:val="24"/>
              </w:rPr>
              <w:t>Закон Джоуля-Ленца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ab</w:t>
              </w:r>
              <w:r w:rsidRPr="007F6FAA">
                <w:rPr>
                  <w:rFonts w:ascii="Times New Roman" w:hAnsi="Times New Roman" w:cs="Times New Roman"/>
                  <w:color w:val="0000FF"/>
                  <w:sz w:val="24"/>
                  <w:szCs w:val="24"/>
                  <w:u w:val="single"/>
                  <w:lang w:val="ru-RU"/>
                </w:rPr>
                <w:t>124</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работы и мощности электрического тока"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ab</w:t>
              </w:r>
              <w:r w:rsidRPr="007F6FAA">
                <w:rPr>
                  <w:rFonts w:ascii="Times New Roman" w:hAnsi="Times New Roman" w:cs="Times New Roman"/>
                  <w:color w:val="0000FF"/>
                  <w:sz w:val="24"/>
                  <w:szCs w:val="24"/>
                  <w:u w:val="single"/>
                  <w:lang w:val="ru-RU"/>
                </w:rPr>
                <w:t>3</w:t>
              </w:r>
              <w:r w:rsidRPr="007F6FAA">
                <w:rPr>
                  <w:rFonts w:ascii="Times New Roman" w:hAnsi="Times New Roman" w:cs="Times New Roman"/>
                  <w:color w:val="0000FF"/>
                  <w:sz w:val="24"/>
                  <w:szCs w:val="24"/>
                  <w:u w:val="single"/>
                </w:rPr>
                <w:t>e</w:t>
              </w:r>
              <w:r w:rsidRPr="007F6FAA">
                <w:rPr>
                  <w:rFonts w:ascii="Times New Roman" w:hAnsi="Times New Roman" w:cs="Times New Roman"/>
                  <w:color w:val="0000FF"/>
                  <w:sz w:val="24"/>
                  <w:szCs w:val="24"/>
                  <w:u w:val="single"/>
                  <w:lang w:val="ru-RU"/>
                </w:rPr>
                <w:t>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Электрические цепи и потребители электрической энергии в быту. </w:t>
            </w:r>
            <w:r w:rsidRPr="007F6FAA">
              <w:rPr>
                <w:rFonts w:ascii="Times New Roman" w:hAnsi="Times New Roman" w:cs="Times New Roman"/>
                <w:color w:val="000000"/>
                <w:sz w:val="24"/>
                <w:szCs w:val="24"/>
              </w:rPr>
              <w:t>Короткое замыкание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27.03.2026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ab</w:t>
              </w:r>
              <w:r w:rsidRPr="007F6FAA">
                <w:rPr>
                  <w:rFonts w:ascii="Times New Roman" w:hAnsi="Times New Roman" w:cs="Times New Roman"/>
                  <w:color w:val="0000FF"/>
                  <w:sz w:val="24"/>
                  <w:szCs w:val="24"/>
                  <w:u w:val="single"/>
                  <w:lang w:val="ru-RU"/>
                </w:rPr>
                <w:t>660</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Постоянные магниты, их взаимодействие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07.04.2026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Урок-исследование "Изучение полей постоянных магнитов"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10.04.2026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ac</w:t>
              </w:r>
              <w:r w:rsidRPr="007F6FAA">
                <w:rPr>
                  <w:rFonts w:ascii="Times New Roman" w:hAnsi="Times New Roman" w:cs="Times New Roman"/>
                  <w:color w:val="0000FF"/>
                  <w:sz w:val="24"/>
                  <w:szCs w:val="24"/>
                  <w:u w:val="single"/>
                  <w:lang w:val="ru-RU"/>
                </w:rPr>
                <w:t>3</w:t>
              </w:r>
              <w:r w:rsidRPr="007F6FAA">
                <w:rPr>
                  <w:rFonts w:ascii="Times New Roman" w:hAnsi="Times New Roman" w:cs="Times New Roman"/>
                  <w:color w:val="0000FF"/>
                  <w:sz w:val="24"/>
                  <w:szCs w:val="24"/>
                  <w:u w:val="single"/>
                </w:rPr>
                <w:t>d</w:t>
              </w:r>
              <w:r w:rsidRPr="007F6FAA">
                <w:rPr>
                  <w:rFonts w:ascii="Times New Roman" w:hAnsi="Times New Roman" w:cs="Times New Roman"/>
                  <w:color w:val="0000FF"/>
                  <w:sz w:val="24"/>
                  <w:szCs w:val="24"/>
                  <w:u w:val="single"/>
                  <w:lang w:val="ru-RU"/>
                </w:rPr>
                <w:t>0</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Магнитное поле. Магнитное поле Земли и его значение для жизни на Земле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ac</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ba</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Подготовка к контрольной работе по теме "Электрические заряды. Заряженные тела и их взаимодействия. </w:t>
            </w:r>
            <w:r w:rsidRPr="007F6FAA">
              <w:rPr>
                <w:rFonts w:ascii="Times New Roman" w:hAnsi="Times New Roman" w:cs="Times New Roman"/>
                <w:color w:val="000000"/>
                <w:sz w:val="24"/>
                <w:szCs w:val="24"/>
              </w:rPr>
              <w:t>Постоянный электрический ток"</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2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abd</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Контрольная работа по теме "Электрические заряды. Заряженные тела и их взаимодействия. </w:t>
            </w:r>
            <w:r w:rsidRPr="007F6FAA">
              <w:rPr>
                <w:rFonts w:ascii="Times New Roman" w:hAnsi="Times New Roman" w:cs="Times New Roman"/>
                <w:color w:val="000000"/>
                <w:sz w:val="24"/>
                <w:szCs w:val="24"/>
              </w:rPr>
              <w:t>Постоянный электрический ток" / Всероссийская проверочная работа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abea</w:t>
              </w:r>
              <w:r w:rsidRPr="007F6FAA">
                <w:rPr>
                  <w:rFonts w:ascii="Times New Roman" w:hAnsi="Times New Roman" w:cs="Times New Roman"/>
                  <w:color w:val="0000FF"/>
                  <w:sz w:val="24"/>
                  <w:szCs w:val="24"/>
                  <w:u w:val="single"/>
                  <w:lang w:val="ru-RU"/>
                </w:rPr>
                <w:t>8</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59</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Резервный урок. Работа с текстами по теме "Постоянный электрический ток" / Всероссийская проверочная работа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acdc</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60</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 Эрстеда. Магнитное поле электрического тока Магнитное поле катушки </w:t>
            </w:r>
            <w:r w:rsidRPr="007F6FAA">
              <w:rPr>
                <w:rFonts w:ascii="Times New Roman" w:hAnsi="Times New Roman" w:cs="Times New Roman"/>
                <w:color w:val="000000"/>
                <w:sz w:val="24"/>
                <w:szCs w:val="24"/>
                <w:lang w:val="ru-RU"/>
              </w:rPr>
              <w:lastRenderedPageBreak/>
              <w:t>с током</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lastRenderedPageBreak/>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28.04.2026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ac</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d</w:t>
              </w:r>
              <w:r w:rsidRPr="007F6FAA">
                <w:rPr>
                  <w:rFonts w:ascii="Times New Roman" w:hAnsi="Times New Roman" w:cs="Times New Roman"/>
                  <w:color w:val="0000FF"/>
                  <w:sz w:val="24"/>
                  <w:szCs w:val="24"/>
                  <w:u w:val="single"/>
                  <w:lang w:val="ru-RU"/>
                </w:rPr>
                <w:t>2</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61</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Применение электромагнитов в технике. Лабораторная работа "Изучение действия магнитного поля на проводник с током"</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05.05.2026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ac</w:t>
              </w:r>
              <w:r w:rsidRPr="007F6FAA">
                <w:rPr>
                  <w:rFonts w:ascii="Times New Roman" w:hAnsi="Times New Roman" w:cs="Times New Roman"/>
                  <w:color w:val="0000FF"/>
                  <w:sz w:val="24"/>
                  <w:szCs w:val="24"/>
                  <w:u w:val="single"/>
                  <w:lang w:val="ru-RU"/>
                </w:rPr>
                <w:t>74</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62</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Электродвигатель постоянного тока. Использование электродвигателей̆ в технических устройствах и на транспорте. </w:t>
            </w:r>
            <w:r w:rsidRPr="007F6FAA">
              <w:rPr>
                <w:rFonts w:ascii="Times New Roman" w:hAnsi="Times New Roman" w:cs="Times New Roman"/>
                <w:color w:val="000000"/>
                <w:sz w:val="24"/>
                <w:szCs w:val="24"/>
              </w:rPr>
              <w:t>Лабораторная работа "Конструирование и изучение работы электродвигателя"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08.05.2026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ac</w:t>
              </w:r>
              <w:r w:rsidRPr="007F6FAA">
                <w:rPr>
                  <w:rFonts w:ascii="Times New Roman" w:hAnsi="Times New Roman" w:cs="Times New Roman"/>
                  <w:color w:val="0000FF"/>
                  <w:sz w:val="24"/>
                  <w:szCs w:val="24"/>
                  <w:u w:val="single"/>
                  <w:lang w:val="ru-RU"/>
                </w:rPr>
                <w:t>86</w:t>
              </w:r>
              <w:r w:rsidRPr="007F6FAA">
                <w:rPr>
                  <w:rFonts w:ascii="Times New Roman" w:hAnsi="Times New Roman" w:cs="Times New Roman"/>
                  <w:color w:val="0000FF"/>
                  <w:sz w:val="24"/>
                  <w:szCs w:val="24"/>
                  <w:u w:val="single"/>
                </w:rPr>
                <w:t>c</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63</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Опыты Фарадея. Закон электромагнитной индукции. </w:t>
            </w:r>
            <w:r w:rsidRPr="007F6FAA">
              <w:rPr>
                <w:rFonts w:ascii="Times New Roman" w:hAnsi="Times New Roman" w:cs="Times New Roman"/>
                <w:color w:val="000000"/>
                <w:sz w:val="24"/>
                <w:szCs w:val="24"/>
              </w:rPr>
              <w:t>Правило Ленца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12.05.2026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64</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15.05.2026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65</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Подготовка к контрольной работе по теме "Электрические и магнитные явления"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19.05.2026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66</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Контрольная работа по теме "Электрические и магнитные явления"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22.05.2026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acb</w:t>
              </w:r>
              <w:r w:rsidRPr="007F6FAA">
                <w:rPr>
                  <w:rFonts w:ascii="Times New Roman" w:hAnsi="Times New Roman" w:cs="Times New Roman"/>
                  <w:color w:val="0000FF"/>
                  <w:sz w:val="24"/>
                  <w:szCs w:val="24"/>
                  <w:u w:val="single"/>
                  <w:lang w:val="ru-RU"/>
                </w:rPr>
                <w:t>14</w:t>
              </w:r>
            </w:hyperlink>
          </w:p>
        </w:tc>
      </w:tr>
      <w:tr w:rsidR="00A66D49" w:rsidRPr="00683622"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67</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Резервный урок. </w:t>
            </w:r>
            <w:r w:rsidR="00D273F1">
              <w:rPr>
                <w:rFonts w:ascii="Times New Roman" w:hAnsi="Times New Roman" w:cs="Times New Roman"/>
                <w:color w:val="000000"/>
                <w:sz w:val="24"/>
                <w:szCs w:val="24"/>
                <w:lang w:val="ru-RU"/>
              </w:rPr>
              <w:t xml:space="preserve"> </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26.05.2026 </w:t>
            </w:r>
          </w:p>
        </w:tc>
        <w:tc>
          <w:tcPr>
            <w:tcW w:w="3276"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acc</w:t>
              </w:r>
              <w:r w:rsidRPr="007F6FAA">
                <w:rPr>
                  <w:rFonts w:ascii="Times New Roman" w:hAnsi="Times New Roman" w:cs="Times New Roman"/>
                  <w:color w:val="0000FF"/>
                  <w:sz w:val="24"/>
                  <w:szCs w:val="24"/>
                  <w:u w:val="single"/>
                  <w:lang w:val="ru-RU"/>
                </w:rPr>
                <w:t>5</w:t>
              </w:r>
              <w:r w:rsidRPr="007F6FAA">
                <w:rPr>
                  <w:rFonts w:ascii="Times New Roman" w:hAnsi="Times New Roman" w:cs="Times New Roman"/>
                  <w:color w:val="0000FF"/>
                  <w:sz w:val="24"/>
                  <w:szCs w:val="24"/>
                  <w:u w:val="single"/>
                </w:rPr>
                <w:t>e</w:t>
              </w:r>
            </w:hyperlink>
          </w:p>
        </w:tc>
      </w:tr>
      <w:tr w:rsidR="00A66D49" w:rsidRPr="007F6FAA" w:rsidTr="00D273F1">
        <w:trPr>
          <w:trHeight w:val="144"/>
          <w:tblCellSpacing w:w="20" w:type="nil"/>
        </w:trPr>
        <w:tc>
          <w:tcPr>
            <w:tcW w:w="97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68</w:t>
            </w:r>
          </w:p>
        </w:tc>
        <w:tc>
          <w:tcPr>
            <w:tcW w:w="52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Резервный урок. </w:t>
            </w:r>
            <w:r w:rsidR="00D273F1">
              <w:rPr>
                <w:rFonts w:ascii="Times New Roman" w:hAnsi="Times New Roman" w:cs="Times New Roman"/>
                <w:color w:val="000000"/>
                <w:sz w:val="24"/>
                <w:szCs w:val="24"/>
                <w:lang w:val="ru-RU"/>
              </w:rPr>
              <w:t xml:space="preserve"> </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754"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1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6.05.2026 </w:t>
            </w:r>
          </w:p>
        </w:tc>
        <w:tc>
          <w:tcPr>
            <w:tcW w:w="3276"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6196" w:type="dxa"/>
            <w:gridSpan w:val="2"/>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lang w:val="ru-RU"/>
              </w:rPr>
            </w:pPr>
            <w:r w:rsidRPr="00D273F1">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rPr>
            </w:pPr>
            <w:r w:rsidRPr="00D273F1">
              <w:rPr>
                <w:rFonts w:ascii="Times New Roman" w:hAnsi="Times New Roman" w:cs="Times New Roman"/>
                <w:b/>
                <w:color w:val="000000"/>
                <w:sz w:val="24"/>
                <w:szCs w:val="24"/>
                <w:lang w:val="ru-RU"/>
              </w:rPr>
              <w:t xml:space="preserve"> </w:t>
            </w:r>
            <w:r w:rsidRPr="00D273F1">
              <w:rPr>
                <w:rFonts w:ascii="Times New Roman" w:hAnsi="Times New Roman" w:cs="Times New Roman"/>
                <w:b/>
                <w:color w:val="000000"/>
                <w:sz w:val="24"/>
                <w:szCs w:val="24"/>
              </w:rPr>
              <w:t xml:space="preserve">68 </w:t>
            </w:r>
          </w:p>
        </w:tc>
        <w:tc>
          <w:tcPr>
            <w:tcW w:w="1754" w:type="dxa"/>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rPr>
            </w:pPr>
            <w:r w:rsidRPr="00D273F1">
              <w:rPr>
                <w:rFonts w:ascii="Times New Roman" w:hAnsi="Times New Roman" w:cs="Times New Roman"/>
                <w:b/>
                <w:color w:val="000000"/>
                <w:sz w:val="24"/>
                <w:szCs w:val="24"/>
              </w:rPr>
              <w:t xml:space="preserve"> 4 </w:t>
            </w:r>
          </w:p>
        </w:tc>
        <w:tc>
          <w:tcPr>
            <w:tcW w:w="1910" w:type="dxa"/>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rPr>
            </w:pPr>
            <w:r w:rsidRPr="00D273F1">
              <w:rPr>
                <w:rFonts w:ascii="Times New Roman" w:hAnsi="Times New Roman" w:cs="Times New Roman"/>
                <w:b/>
                <w:color w:val="000000"/>
                <w:sz w:val="24"/>
                <w:szCs w:val="24"/>
              </w:rPr>
              <w:t xml:space="preserve"> 14.5 </w:t>
            </w:r>
          </w:p>
        </w:tc>
        <w:tc>
          <w:tcPr>
            <w:tcW w:w="4699" w:type="dxa"/>
            <w:gridSpan w:val="2"/>
            <w:tcMar>
              <w:top w:w="50" w:type="dxa"/>
              <w:left w:w="100" w:type="dxa"/>
            </w:tcMar>
          </w:tcPr>
          <w:p w:rsidR="00A66D49" w:rsidRPr="00D273F1" w:rsidRDefault="00A66D49" w:rsidP="00D273F1">
            <w:pPr>
              <w:spacing w:after="0" w:line="240" w:lineRule="auto"/>
              <w:rPr>
                <w:rFonts w:ascii="Times New Roman" w:hAnsi="Times New Roman" w:cs="Times New Roman"/>
                <w:b/>
                <w:sz w:val="24"/>
                <w:szCs w:val="24"/>
              </w:rPr>
            </w:pPr>
          </w:p>
        </w:tc>
      </w:tr>
    </w:tbl>
    <w:p w:rsidR="00D273F1" w:rsidRDefault="00526E62" w:rsidP="007F6FAA">
      <w:pPr>
        <w:spacing w:after="0" w:line="240" w:lineRule="auto"/>
        <w:ind w:left="120"/>
        <w:rPr>
          <w:rFonts w:ascii="Times New Roman" w:hAnsi="Times New Roman" w:cs="Times New Roman"/>
          <w:b/>
          <w:color w:val="000000"/>
          <w:sz w:val="24"/>
          <w:szCs w:val="24"/>
          <w:lang w:val="ru-RU"/>
        </w:rPr>
      </w:pPr>
      <w:r w:rsidRPr="007F6FAA">
        <w:rPr>
          <w:rFonts w:ascii="Times New Roman" w:hAnsi="Times New Roman" w:cs="Times New Roman"/>
          <w:b/>
          <w:color w:val="000000"/>
          <w:sz w:val="24"/>
          <w:szCs w:val="24"/>
        </w:rPr>
        <w:t xml:space="preserve"> </w:t>
      </w: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33"/>
        <w:gridCol w:w="5121"/>
        <w:gridCol w:w="850"/>
        <w:gridCol w:w="1840"/>
        <w:gridCol w:w="1982"/>
        <w:gridCol w:w="1423"/>
        <w:gridCol w:w="3119"/>
      </w:tblGrid>
      <w:tr w:rsidR="00A66D49" w:rsidRPr="007F6FAA" w:rsidTr="00D273F1">
        <w:trPr>
          <w:trHeight w:val="144"/>
          <w:tblCellSpacing w:w="20" w:type="nil"/>
        </w:trPr>
        <w:tc>
          <w:tcPr>
            <w:tcW w:w="933"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 п/п</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5121"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Тема урока</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4672" w:type="dxa"/>
            <w:gridSpan w:val="3"/>
            <w:tcMar>
              <w:top w:w="50" w:type="dxa"/>
              <w:left w:w="100" w:type="dxa"/>
            </w:tcMar>
            <w:vAlign w:val="center"/>
          </w:tcPr>
          <w:p w:rsidR="00A66D49" w:rsidRPr="007F6FAA" w:rsidRDefault="00526E62" w:rsidP="00D273F1">
            <w:pPr>
              <w:spacing w:after="0" w:line="240" w:lineRule="auto"/>
              <w:jc w:val="center"/>
              <w:rPr>
                <w:rFonts w:ascii="Times New Roman" w:hAnsi="Times New Roman" w:cs="Times New Roman"/>
                <w:sz w:val="24"/>
                <w:szCs w:val="24"/>
              </w:rPr>
            </w:pPr>
            <w:r w:rsidRPr="007F6FAA">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Дата изучения</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3119" w:type="dxa"/>
            <w:vMerge w:val="restart"/>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Электронные цифровые образовательные ресурсы</w:t>
            </w:r>
          </w:p>
          <w:p w:rsidR="00A66D49" w:rsidRPr="007F6FAA" w:rsidRDefault="00A66D49" w:rsidP="00D273F1">
            <w:pPr>
              <w:spacing w:after="0" w:line="240" w:lineRule="auto"/>
              <w:ind w:left="135"/>
              <w:jc w:val="center"/>
              <w:rPr>
                <w:rFonts w:ascii="Times New Roman" w:hAnsi="Times New Roman" w:cs="Times New Roman"/>
                <w:sz w:val="24"/>
                <w:szCs w:val="24"/>
              </w:rPr>
            </w:pPr>
          </w:p>
        </w:tc>
      </w:tr>
      <w:tr w:rsidR="00A66D49" w:rsidRPr="007F6FAA" w:rsidTr="00D273F1">
        <w:trPr>
          <w:trHeight w:val="144"/>
          <w:tblCellSpacing w:w="20" w:type="nil"/>
        </w:trPr>
        <w:tc>
          <w:tcPr>
            <w:tcW w:w="933"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5121"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850" w:type="dxa"/>
            <w:tcMar>
              <w:top w:w="50" w:type="dxa"/>
              <w:left w:w="100" w:type="dxa"/>
            </w:tcMar>
            <w:vAlign w:val="center"/>
          </w:tcPr>
          <w:p w:rsidR="00A66D49" w:rsidRPr="007F6FAA" w:rsidRDefault="00526E62" w:rsidP="00D273F1">
            <w:pPr>
              <w:spacing w:after="0" w:line="240" w:lineRule="auto"/>
              <w:jc w:val="center"/>
              <w:rPr>
                <w:rFonts w:ascii="Times New Roman" w:hAnsi="Times New Roman" w:cs="Times New Roman"/>
                <w:sz w:val="24"/>
                <w:szCs w:val="24"/>
              </w:rPr>
            </w:pPr>
            <w:r w:rsidRPr="007F6FAA">
              <w:rPr>
                <w:rFonts w:ascii="Times New Roman" w:hAnsi="Times New Roman" w:cs="Times New Roman"/>
                <w:b/>
                <w:color w:val="000000"/>
                <w:sz w:val="24"/>
                <w:szCs w:val="24"/>
              </w:rPr>
              <w:t>Всего</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1840" w:type="dxa"/>
            <w:tcMar>
              <w:top w:w="50" w:type="dxa"/>
              <w:left w:w="100" w:type="dxa"/>
            </w:tcMar>
            <w:vAlign w:val="center"/>
          </w:tcPr>
          <w:p w:rsidR="00A66D49" w:rsidRPr="007F6FAA" w:rsidRDefault="00526E62" w:rsidP="00D273F1">
            <w:pPr>
              <w:tabs>
                <w:tab w:val="left" w:pos="1601"/>
              </w:tabs>
              <w:spacing w:after="0" w:line="240" w:lineRule="auto"/>
              <w:ind w:right="31"/>
              <w:jc w:val="center"/>
              <w:rPr>
                <w:rFonts w:ascii="Times New Roman" w:hAnsi="Times New Roman" w:cs="Times New Roman"/>
                <w:sz w:val="24"/>
                <w:szCs w:val="24"/>
              </w:rPr>
            </w:pPr>
            <w:r w:rsidRPr="007F6FAA">
              <w:rPr>
                <w:rFonts w:ascii="Times New Roman" w:hAnsi="Times New Roman" w:cs="Times New Roman"/>
                <w:b/>
                <w:color w:val="000000"/>
                <w:sz w:val="24"/>
                <w:szCs w:val="24"/>
              </w:rPr>
              <w:t>Контрольны</w:t>
            </w:r>
            <w:r w:rsidR="00D273F1">
              <w:rPr>
                <w:rFonts w:ascii="Times New Roman" w:hAnsi="Times New Roman" w:cs="Times New Roman"/>
                <w:b/>
                <w:color w:val="000000"/>
                <w:sz w:val="24"/>
                <w:szCs w:val="24"/>
                <w:lang w:val="ru-RU"/>
              </w:rPr>
              <w:t>е</w:t>
            </w:r>
            <w:r w:rsidRPr="007F6FAA">
              <w:rPr>
                <w:rFonts w:ascii="Times New Roman" w:hAnsi="Times New Roman" w:cs="Times New Roman"/>
                <w:b/>
                <w:color w:val="000000"/>
                <w:sz w:val="24"/>
                <w:szCs w:val="24"/>
              </w:rPr>
              <w:t xml:space="preserve"> работы</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1982" w:type="dxa"/>
            <w:tcMar>
              <w:top w:w="50" w:type="dxa"/>
              <w:left w:w="100" w:type="dxa"/>
            </w:tcMar>
            <w:vAlign w:val="center"/>
          </w:tcPr>
          <w:p w:rsidR="00A66D49" w:rsidRPr="007F6FAA" w:rsidRDefault="00526E62" w:rsidP="00D273F1">
            <w:pPr>
              <w:spacing w:after="0" w:line="240" w:lineRule="auto"/>
              <w:ind w:left="135"/>
              <w:jc w:val="center"/>
              <w:rPr>
                <w:rFonts w:ascii="Times New Roman" w:hAnsi="Times New Roman" w:cs="Times New Roman"/>
                <w:sz w:val="24"/>
                <w:szCs w:val="24"/>
              </w:rPr>
            </w:pPr>
            <w:r w:rsidRPr="007F6FAA">
              <w:rPr>
                <w:rFonts w:ascii="Times New Roman" w:hAnsi="Times New Roman" w:cs="Times New Roman"/>
                <w:b/>
                <w:color w:val="000000"/>
                <w:sz w:val="24"/>
                <w:szCs w:val="24"/>
              </w:rPr>
              <w:t>Практические работы</w:t>
            </w:r>
          </w:p>
          <w:p w:rsidR="00A66D49" w:rsidRPr="007F6FAA" w:rsidRDefault="00A66D49" w:rsidP="00D273F1">
            <w:pPr>
              <w:spacing w:after="0" w:line="240" w:lineRule="auto"/>
              <w:ind w:left="135"/>
              <w:jc w:val="center"/>
              <w:rPr>
                <w:rFonts w:ascii="Times New Roman" w:hAnsi="Times New Roman" w:cs="Times New Roman"/>
                <w:sz w:val="24"/>
                <w:szCs w:val="24"/>
              </w:rPr>
            </w:pPr>
          </w:p>
        </w:tc>
        <w:tc>
          <w:tcPr>
            <w:tcW w:w="1423"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3119" w:type="dxa"/>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Механическое движение. Материальная точка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02.09.2025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Система отсчета. Относительность механического движения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04.09.2025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ad</w:t>
              </w:r>
              <w:r w:rsidRPr="007F6FAA">
                <w:rPr>
                  <w:rFonts w:ascii="Times New Roman" w:hAnsi="Times New Roman" w:cs="Times New Roman"/>
                  <w:color w:val="0000FF"/>
                  <w:sz w:val="24"/>
                  <w:szCs w:val="24"/>
                  <w:u w:val="single"/>
                  <w:lang w:val="ru-RU"/>
                </w:rPr>
                <w:t>474</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Равномерное прямолинейное движение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06.09.2025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ad</w:t>
              </w:r>
              <w:r w:rsidRPr="007F6FAA">
                <w:rPr>
                  <w:rFonts w:ascii="Times New Roman" w:hAnsi="Times New Roman" w:cs="Times New Roman"/>
                  <w:color w:val="0000FF"/>
                  <w:sz w:val="24"/>
                  <w:szCs w:val="24"/>
                  <w:u w:val="single"/>
                  <w:lang w:val="ru-RU"/>
                </w:rPr>
                <w:t>19</w:t>
              </w:r>
              <w:r w:rsidRPr="007F6FAA">
                <w:rPr>
                  <w:rFonts w:ascii="Times New Roman" w:hAnsi="Times New Roman" w:cs="Times New Roman"/>
                  <w:color w:val="0000FF"/>
                  <w:sz w:val="24"/>
                  <w:szCs w:val="24"/>
                  <w:u w:val="single"/>
                </w:rPr>
                <w:t>a</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Неравномерное прямолинейное движение. Средняя и мгновенная скорость</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09.09.2025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Прямолинейное равноускоренное движение. Ускорение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11.09.2025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3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ad</w:t>
              </w:r>
              <w:r w:rsidRPr="007F6FAA">
                <w:rPr>
                  <w:rFonts w:ascii="Times New Roman" w:hAnsi="Times New Roman" w:cs="Times New Roman"/>
                  <w:color w:val="0000FF"/>
                  <w:sz w:val="24"/>
                  <w:szCs w:val="24"/>
                  <w:u w:val="single"/>
                  <w:lang w:val="ru-RU"/>
                </w:rPr>
                <w:t>8</w:t>
              </w:r>
              <w:r w:rsidRPr="007F6FAA">
                <w:rPr>
                  <w:rFonts w:ascii="Times New Roman" w:hAnsi="Times New Roman" w:cs="Times New Roman"/>
                  <w:color w:val="0000FF"/>
                  <w:sz w:val="24"/>
                  <w:szCs w:val="24"/>
                  <w:u w:val="single"/>
                </w:rPr>
                <w:t>d</w:t>
              </w:r>
              <w:r w:rsidRPr="007F6FAA">
                <w:rPr>
                  <w:rFonts w:ascii="Times New Roman" w:hAnsi="Times New Roman" w:cs="Times New Roman"/>
                  <w:color w:val="0000FF"/>
                  <w:sz w:val="24"/>
                  <w:szCs w:val="24"/>
                  <w:u w:val="single"/>
                  <w:lang w:val="ru-RU"/>
                </w:rPr>
                <w:t>4</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Скорость прямолинейного равноускоренного движения. График скорости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13.09.2025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ускорения тела при равноускоренном движении по наклонной плоскости"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16.09.2025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adb</w:t>
              </w:r>
              <w:r w:rsidRPr="007F6FAA">
                <w:rPr>
                  <w:rFonts w:ascii="Times New Roman" w:hAnsi="Times New Roman" w:cs="Times New Roman"/>
                  <w:color w:val="0000FF"/>
                  <w:sz w:val="24"/>
                  <w:szCs w:val="24"/>
                  <w:u w:val="single"/>
                  <w:lang w:val="ru-RU"/>
                </w:rPr>
                <w:t>18</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Свободное падение тел. Опыты Галилея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18.09.2025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Равномерное движение по окружности. Период и частота обращения. </w:t>
            </w:r>
            <w:r w:rsidRPr="007F6FAA">
              <w:rPr>
                <w:rFonts w:ascii="Times New Roman" w:hAnsi="Times New Roman" w:cs="Times New Roman"/>
                <w:color w:val="000000"/>
                <w:sz w:val="24"/>
                <w:szCs w:val="24"/>
              </w:rPr>
              <w:t>Линейная и угловая скорости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20.09.2025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ae</w:t>
              </w:r>
              <w:r w:rsidRPr="007F6FAA">
                <w:rPr>
                  <w:rFonts w:ascii="Times New Roman" w:hAnsi="Times New Roman" w:cs="Times New Roman"/>
                  <w:color w:val="0000FF"/>
                  <w:sz w:val="24"/>
                  <w:szCs w:val="24"/>
                  <w:u w:val="single"/>
                  <w:lang w:val="ru-RU"/>
                </w:rPr>
                <w:t>176</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Центростремительное ускорение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23.09.2025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Первый закон Ньютона. Вектор силы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25.09.2025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ae</w:t>
              </w:r>
              <w:r w:rsidRPr="007F6FAA">
                <w:rPr>
                  <w:rFonts w:ascii="Times New Roman" w:hAnsi="Times New Roman" w:cs="Times New Roman"/>
                  <w:color w:val="0000FF"/>
                  <w:sz w:val="24"/>
                  <w:szCs w:val="24"/>
                  <w:u w:val="single"/>
                  <w:lang w:val="ru-RU"/>
                </w:rPr>
                <w:t>612</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Второй закон Ньютона. Равнодействующая сила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27.09.2025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ae</w:t>
              </w:r>
              <w:r w:rsidRPr="007F6FAA">
                <w:rPr>
                  <w:rFonts w:ascii="Times New Roman" w:hAnsi="Times New Roman" w:cs="Times New Roman"/>
                  <w:color w:val="0000FF"/>
                  <w:sz w:val="24"/>
                  <w:szCs w:val="24"/>
                  <w:u w:val="single"/>
                  <w:lang w:val="ru-RU"/>
                </w:rPr>
                <w:t>72</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Третий закон Ньютона. Суперпозиция сил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30.09.2025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ae</w:t>
              </w:r>
              <w:r w:rsidRPr="007F6FAA">
                <w:rPr>
                  <w:rFonts w:ascii="Times New Roman" w:hAnsi="Times New Roman" w:cs="Times New Roman"/>
                  <w:color w:val="0000FF"/>
                  <w:sz w:val="24"/>
                  <w:szCs w:val="24"/>
                  <w:u w:val="single"/>
                  <w:lang w:val="ru-RU"/>
                </w:rPr>
                <w:t>982</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на применение законов Ньютона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02.10.2025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aeb</w:t>
              </w:r>
              <w:r w:rsidRPr="007F6FAA">
                <w:rPr>
                  <w:rFonts w:ascii="Times New Roman" w:hAnsi="Times New Roman" w:cs="Times New Roman"/>
                  <w:color w:val="0000FF"/>
                  <w:sz w:val="24"/>
                  <w:szCs w:val="24"/>
                  <w:u w:val="single"/>
                  <w:lang w:val="ru-RU"/>
                </w:rPr>
                <w:t>6</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Сила упругости. Закон Гука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04.10.2025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aeca</w:t>
              </w:r>
              <w:r w:rsidRPr="007F6FAA">
                <w:rPr>
                  <w:rFonts w:ascii="Times New Roman" w:hAnsi="Times New Roman" w:cs="Times New Roman"/>
                  <w:color w:val="0000FF"/>
                  <w:sz w:val="24"/>
                  <w:szCs w:val="24"/>
                  <w:u w:val="single"/>
                  <w:lang w:val="ru-RU"/>
                </w:rPr>
                <w:t>2</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«Сила упругости»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07.10.2025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жесткости пружины»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09.10.2025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aee</w:t>
              </w:r>
              <w:r w:rsidRPr="007F6FAA">
                <w:rPr>
                  <w:rFonts w:ascii="Times New Roman" w:hAnsi="Times New Roman" w:cs="Times New Roman"/>
                  <w:color w:val="0000FF"/>
                  <w:sz w:val="24"/>
                  <w:szCs w:val="24"/>
                  <w:u w:val="single"/>
                  <w:lang w:val="ru-RU"/>
                </w:rPr>
                <w:t>28</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Сила трения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11.10.2025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af</w:t>
              </w:r>
              <w:r w:rsidRPr="007F6FAA">
                <w:rPr>
                  <w:rFonts w:ascii="Times New Roman" w:hAnsi="Times New Roman" w:cs="Times New Roman"/>
                  <w:color w:val="0000FF"/>
                  <w:sz w:val="24"/>
                  <w:szCs w:val="24"/>
                  <w:u w:val="single"/>
                  <w:lang w:val="ru-RU"/>
                </w:rPr>
                <w:t>738</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«Сила трения»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14.10.2025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4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afa</w:t>
              </w:r>
              <w:r w:rsidRPr="007F6FAA">
                <w:rPr>
                  <w:rFonts w:ascii="Times New Roman" w:hAnsi="Times New Roman" w:cs="Times New Roman"/>
                  <w:color w:val="0000FF"/>
                  <w:sz w:val="24"/>
                  <w:szCs w:val="24"/>
                  <w:u w:val="single"/>
                  <w:lang w:val="ru-RU"/>
                </w:rPr>
                <w:t>26</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20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коэффициента трения скольжения"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16.10.2025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af</w:t>
              </w:r>
              <w:r w:rsidRPr="007F6FAA">
                <w:rPr>
                  <w:rFonts w:ascii="Times New Roman" w:hAnsi="Times New Roman" w:cs="Times New Roman"/>
                  <w:color w:val="0000FF"/>
                  <w:sz w:val="24"/>
                  <w:szCs w:val="24"/>
                  <w:u w:val="single"/>
                  <w:lang w:val="ru-RU"/>
                </w:rPr>
                <w:t>8</w:t>
              </w:r>
              <w:r w:rsidRPr="007F6FAA">
                <w:rPr>
                  <w:rFonts w:ascii="Times New Roman" w:hAnsi="Times New Roman" w:cs="Times New Roman"/>
                  <w:color w:val="0000FF"/>
                  <w:sz w:val="24"/>
                  <w:szCs w:val="24"/>
                  <w:u w:val="single"/>
                </w:rPr>
                <w:t>be</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Решение задач по теме "Законы Ньютона. Сила упругости. </w:t>
            </w:r>
            <w:r w:rsidRPr="007F6FAA">
              <w:rPr>
                <w:rFonts w:ascii="Times New Roman" w:hAnsi="Times New Roman" w:cs="Times New Roman"/>
                <w:color w:val="000000"/>
                <w:sz w:val="24"/>
                <w:szCs w:val="24"/>
              </w:rPr>
              <w:t>Сила трения"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18.10.2025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afb</w:t>
              </w:r>
              <w:r w:rsidRPr="007F6FAA">
                <w:rPr>
                  <w:rFonts w:ascii="Times New Roman" w:hAnsi="Times New Roman" w:cs="Times New Roman"/>
                  <w:color w:val="0000FF"/>
                  <w:sz w:val="24"/>
                  <w:szCs w:val="24"/>
                  <w:u w:val="single"/>
                  <w:lang w:val="ru-RU"/>
                </w:rPr>
                <w:t>8</w:t>
              </w:r>
              <w:r w:rsidRPr="007F6FAA">
                <w:rPr>
                  <w:rFonts w:ascii="Times New Roman" w:hAnsi="Times New Roman" w:cs="Times New Roman"/>
                  <w:color w:val="0000FF"/>
                  <w:sz w:val="24"/>
                  <w:szCs w:val="24"/>
                  <w:u w:val="single"/>
                </w:rPr>
                <w:t>e</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Сила тяжести и закон всемирного тяготения. </w:t>
            </w:r>
            <w:r w:rsidRPr="007F6FAA">
              <w:rPr>
                <w:rFonts w:ascii="Times New Roman" w:hAnsi="Times New Roman" w:cs="Times New Roman"/>
                <w:color w:val="000000"/>
                <w:sz w:val="24"/>
                <w:szCs w:val="24"/>
              </w:rPr>
              <w:t>Ускорение свободного падения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21.10.2025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af</w:t>
              </w:r>
              <w:r w:rsidRPr="007F6FAA">
                <w:rPr>
                  <w:rFonts w:ascii="Times New Roman" w:hAnsi="Times New Roman" w:cs="Times New Roman"/>
                  <w:color w:val="0000FF"/>
                  <w:sz w:val="24"/>
                  <w:szCs w:val="24"/>
                  <w:u w:val="single"/>
                  <w:lang w:val="ru-RU"/>
                </w:rPr>
                <w:t>044</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Урок-конференция "Движение тел вокруг гравитационного центра (Солнечная система). </w:t>
            </w:r>
            <w:r w:rsidRPr="007F6FAA">
              <w:rPr>
                <w:rFonts w:ascii="Times New Roman" w:hAnsi="Times New Roman" w:cs="Times New Roman"/>
                <w:color w:val="000000"/>
                <w:sz w:val="24"/>
                <w:szCs w:val="24"/>
              </w:rPr>
              <w:t>Галактики"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23.10.2025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"Сила тяжести и закон всемирного тяготения"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25.10.2025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af</w:t>
              </w:r>
              <w:r w:rsidRPr="007F6FAA">
                <w:rPr>
                  <w:rFonts w:ascii="Times New Roman" w:hAnsi="Times New Roman" w:cs="Times New Roman"/>
                  <w:color w:val="0000FF"/>
                  <w:sz w:val="24"/>
                  <w:szCs w:val="24"/>
                  <w:u w:val="single"/>
                  <w:lang w:val="ru-RU"/>
                </w:rPr>
                <w:t>5</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8</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Первая космическая скорость. Невесомость и перегрузки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08.11.2025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af</w:t>
              </w:r>
              <w:r w:rsidRPr="007F6FAA">
                <w:rPr>
                  <w:rFonts w:ascii="Times New Roman" w:hAnsi="Times New Roman" w:cs="Times New Roman"/>
                  <w:color w:val="0000FF"/>
                  <w:sz w:val="24"/>
                  <w:szCs w:val="24"/>
                  <w:u w:val="single"/>
                  <w:lang w:val="ru-RU"/>
                </w:rPr>
                <w:t>33</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w:t>
            </w:r>
            <w:r w:rsidRPr="007F6FAA">
              <w:rPr>
                <w:rFonts w:ascii="Times New Roman" w:hAnsi="Times New Roman" w:cs="Times New Roman"/>
                <w:color w:val="000000"/>
                <w:sz w:val="24"/>
                <w:szCs w:val="24"/>
              </w:rPr>
              <w:t>Момент силы. Центр тяжести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11.11.2025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afe</w:t>
              </w:r>
              <w:r w:rsidRPr="007F6FAA">
                <w:rPr>
                  <w:rFonts w:ascii="Times New Roman" w:hAnsi="Times New Roman" w:cs="Times New Roman"/>
                  <w:color w:val="0000FF"/>
                  <w:sz w:val="24"/>
                  <w:szCs w:val="24"/>
                  <w:u w:val="single"/>
                  <w:lang w:val="ru-RU"/>
                </w:rPr>
                <w:t>36</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w:t>
            </w:r>
            <w:r w:rsidRPr="007F6FAA">
              <w:rPr>
                <w:rFonts w:ascii="Times New Roman" w:hAnsi="Times New Roman" w:cs="Times New Roman"/>
                <w:color w:val="000000"/>
                <w:sz w:val="24"/>
                <w:szCs w:val="24"/>
              </w:rPr>
              <w:t>Момент силы. Центр тяжести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13.11.2025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Решение задач по теме "Момент силы. </w:t>
            </w:r>
            <w:r w:rsidRPr="007F6FAA">
              <w:rPr>
                <w:rFonts w:ascii="Times New Roman" w:hAnsi="Times New Roman" w:cs="Times New Roman"/>
                <w:color w:val="000000"/>
                <w:sz w:val="24"/>
                <w:szCs w:val="24"/>
              </w:rPr>
              <w:t>Центр тяжести"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15.11.2025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02</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4</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29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Подготовка к контрольной работе по теме "Механическое движение. </w:t>
            </w:r>
            <w:r w:rsidRPr="007F6FAA">
              <w:rPr>
                <w:rFonts w:ascii="Times New Roman" w:hAnsi="Times New Roman" w:cs="Times New Roman"/>
                <w:color w:val="000000"/>
                <w:sz w:val="24"/>
                <w:szCs w:val="24"/>
              </w:rPr>
              <w:t>Взаимодействие тел"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18.11.2025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0408</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Контрольная работа по теме "Механическое движение. </w:t>
            </w:r>
            <w:r w:rsidRPr="007F6FAA">
              <w:rPr>
                <w:rFonts w:ascii="Times New Roman" w:hAnsi="Times New Roman" w:cs="Times New Roman"/>
                <w:color w:val="000000"/>
                <w:sz w:val="24"/>
                <w:szCs w:val="24"/>
              </w:rPr>
              <w:t>Взаимодействие тел"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20.11.2025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06</w:t>
              </w:r>
              <w:r w:rsidRPr="007F6FAA">
                <w:rPr>
                  <w:rFonts w:ascii="Times New Roman" w:hAnsi="Times New Roman" w:cs="Times New Roman"/>
                  <w:color w:val="0000FF"/>
                  <w:sz w:val="24"/>
                  <w:szCs w:val="24"/>
                  <w:u w:val="single"/>
                </w:rPr>
                <w:t>ec</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Импульс тела. Импульс силы. Закон сохранения импульса. </w:t>
            </w:r>
            <w:r w:rsidRPr="007F6FAA">
              <w:rPr>
                <w:rFonts w:ascii="Times New Roman" w:hAnsi="Times New Roman" w:cs="Times New Roman"/>
                <w:color w:val="000000"/>
                <w:sz w:val="24"/>
                <w:szCs w:val="24"/>
              </w:rPr>
              <w:t>Упругое и неупругое взаимодействие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22.11.2025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5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07</w:t>
              </w:r>
              <w:r w:rsidRPr="007F6FAA">
                <w:rPr>
                  <w:rFonts w:ascii="Times New Roman" w:hAnsi="Times New Roman" w:cs="Times New Roman"/>
                  <w:color w:val="0000FF"/>
                  <w:sz w:val="24"/>
                  <w:szCs w:val="24"/>
                  <w:u w:val="single"/>
                </w:rPr>
                <w:t>fa</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"Закон сохранения импульса"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25.11.2025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096</w:t>
              </w:r>
              <w:r w:rsidRPr="007F6FAA">
                <w:rPr>
                  <w:rFonts w:ascii="Times New Roman" w:hAnsi="Times New Roman" w:cs="Times New Roman"/>
                  <w:color w:val="0000FF"/>
                  <w:sz w:val="24"/>
                  <w:szCs w:val="24"/>
                  <w:u w:val="single"/>
                </w:rPr>
                <w:t>c</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Урок-конференция "Реактивное движение в </w:t>
            </w:r>
            <w:r w:rsidRPr="007F6FAA">
              <w:rPr>
                <w:rFonts w:ascii="Times New Roman" w:hAnsi="Times New Roman" w:cs="Times New Roman"/>
                <w:color w:val="000000"/>
                <w:sz w:val="24"/>
                <w:szCs w:val="24"/>
                <w:lang w:val="ru-RU"/>
              </w:rPr>
              <w:lastRenderedPageBreak/>
              <w:t>природе и технике"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lastRenderedPageBreak/>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w:t>
            </w:r>
            <w:r w:rsidRPr="007F6FAA">
              <w:rPr>
                <w:rFonts w:ascii="Times New Roman" w:hAnsi="Times New Roman" w:cs="Times New Roman"/>
                <w:color w:val="000000"/>
                <w:sz w:val="24"/>
                <w:szCs w:val="24"/>
              </w:rPr>
              <w:lastRenderedPageBreak/>
              <w:t xml:space="preserve">27.11.2025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34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Механическая работа и мощность</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29.11.2025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84</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Работа силы тяжести, силы упругости и силы трения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02.12.2025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db</w:t>
              </w:r>
              <w:r w:rsidRPr="007F6FAA">
                <w:rPr>
                  <w:rFonts w:ascii="Times New Roman" w:hAnsi="Times New Roman" w:cs="Times New Roman"/>
                  <w:color w:val="0000FF"/>
                  <w:sz w:val="24"/>
                  <w:szCs w:val="24"/>
                  <w:u w:val="single"/>
                  <w:lang w:val="ru-RU"/>
                </w:rPr>
                <w:t>8</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работы силы трения при равномерном движении тела по горизонтальной поверхности»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04.12.2025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Связь энергии и работы. Потенциальная энергия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06.12.2025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Кинетическая энергия. Теорема о кинетической энергии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09.12.2025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32</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39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Закон сохранения энергии в механике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11.12.2025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«Изучение закона сохранения энергии»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13.12.2025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12</w:t>
              </w:r>
              <w:r w:rsidRPr="007F6FAA">
                <w:rPr>
                  <w:rFonts w:ascii="Times New Roman" w:hAnsi="Times New Roman" w:cs="Times New Roman"/>
                  <w:color w:val="0000FF"/>
                  <w:sz w:val="24"/>
                  <w:szCs w:val="24"/>
                  <w:u w:val="single"/>
                </w:rPr>
                <w:t>fe</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Колебательное движение и его характеристики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16.12.2025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1858</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Затухающие колебания. Вынужденные колебания. Резонанс</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18.12.2025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20</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0</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Математический и пружинный маятники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20.12.2025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Урок-исследование «Зависимость периода колебаний от жесткости пружины и массы груза»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23.12.2025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197</w:t>
              </w:r>
              <w:r w:rsidRPr="007F6FAA">
                <w:rPr>
                  <w:rFonts w:ascii="Times New Roman" w:hAnsi="Times New Roman" w:cs="Times New Roman"/>
                  <w:color w:val="0000FF"/>
                  <w:sz w:val="24"/>
                  <w:szCs w:val="24"/>
                  <w:u w:val="single"/>
                </w:rPr>
                <w:t>a</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Превращение энергии при механических колебаниях</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25.12.2025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частоты и периода колебаний пружинного маятника»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27.12.2025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aec</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«Проверка независимости периода колебаний груза, подвешенного к нити, от массы груза»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30.12.2025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6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197</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48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Механические волны. Свойства механических волн. </w:t>
            </w:r>
            <w:r w:rsidRPr="007F6FAA">
              <w:rPr>
                <w:rFonts w:ascii="Times New Roman" w:hAnsi="Times New Roman" w:cs="Times New Roman"/>
                <w:color w:val="000000"/>
                <w:sz w:val="24"/>
                <w:szCs w:val="24"/>
              </w:rPr>
              <w:t>Продольные и поперечные волны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13.01.2026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21</w:t>
              </w:r>
              <w:r w:rsidRPr="007F6FAA">
                <w:rPr>
                  <w:rFonts w:ascii="Times New Roman" w:hAnsi="Times New Roman" w:cs="Times New Roman"/>
                  <w:color w:val="0000FF"/>
                  <w:sz w:val="24"/>
                  <w:szCs w:val="24"/>
                  <w:u w:val="single"/>
                </w:rPr>
                <w:t>fe</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49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Урок-конференция "Механические волны в твёрдом теле. </w:t>
            </w:r>
            <w:r w:rsidRPr="007F6FAA">
              <w:rPr>
                <w:rFonts w:ascii="Times New Roman" w:hAnsi="Times New Roman" w:cs="Times New Roman"/>
                <w:color w:val="000000"/>
                <w:sz w:val="24"/>
                <w:szCs w:val="24"/>
              </w:rPr>
              <w:t>Сейсмические волны"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15.01.2026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Звук. Распространение и отражение звука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17.01.2026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Урок-исследование "Наблюдение зависимости высоты звука от частоты"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20.01.2026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Громкость звука и высота тона. </w:t>
            </w:r>
            <w:r w:rsidRPr="007F6FAA">
              <w:rPr>
                <w:rFonts w:ascii="Times New Roman" w:hAnsi="Times New Roman" w:cs="Times New Roman"/>
                <w:color w:val="000000"/>
                <w:sz w:val="24"/>
                <w:szCs w:val="24"/>
              </w:rPr>
              <w:t>Акустический резонанс</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22.01.2026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Урок-конференция "Ультразвук и инфразвук в природе и технике"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24.01.2026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23</w:t>
              </w:r>
              <w:r w:rsidRPr="007F6FAA">
                <w:rPr>
                  <w:rFonts w:ascii="Times New Roman" w:hAnsi="Times New Roman" w:cs="Times New Roman"/>
                  <w:color w:val="0000FF"/>
                  <w:sz w:val="24"/>
                  <w:szCs w:val="24"/>
                  <w:u w:val="single"/>
                </w:rPr>
                <w:t>ca</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Подготовка к контрольной работе по теме "Законы сохранения. </w:t>
            </w:r>
            <w:r w:rsidRPr="007F6FAA">
              <w:rPr>
                <w:rFonts w:ascii="Times New Roman" w:hAnsi="Times New Roman" w:cs="Times New Roman"/>
                <w:color w:val="000000"/>
                <w:sz w:val="24"/>
                <w:szCs w:val="24"/>
              </w:rPr>
              <w:t>Механические колебания и волны"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27.01.2026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25</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0</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Контрольная работа по теме "Законы сохранения. </w:t>
            </w:r>
            <w:r w:rsidRPr="007F6FAA">
              <w:rPr>
                <w:rFonts w:ascii="Times New Roman" w:hAnsi="Times New Roman" w:cs="Times New Roman"/>
                <w:color w:val="000000"/>
                <w:sz w:val="24"/>
                <w:szCs w:val="24"/>
              </w:rPr>
              <w:t>Механические колебания и волны"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29.01.2026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Электромагнитное поле. Электромагнитные волны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31.01.2026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abe</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Свойства электромагнитных волн</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03.02.2026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Урок-конференция "Шкала электромагнитных волн. Использование электромагнитных волн для сотовой связи"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05.02.2026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fe</w:t>
              </w:r>
              <w:r w:rsidRPr="007F6FAA">
                <w:rPr>
                  <w:rFonts w:ascii="Times New Roman" w:hAnsi="Times New Roman" w:cs="Times New Roman"/>
                  <w:color w:val="0000FF"/>
                  <w:sz w:val="24"/>
                  <w:szCs w:val="24"/>
                  <w:u w:val="single"/>
                  <w:lang w:val="ru-RU"/>
                </w:rPr>
                <w:t>6</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59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Урок-исследование "Изучение свойств электромагнитных волн с помощью мобильного телефона"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07.02.2026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6</w:t>
              </w:r>
              <w:r w:rsidRPr="007F6FAA">
                <w:rPr>
                  <w:rFonts w:ascii="Times New Roman" w:hAnsi="Times New Roman" w:cs="Times New Roman"/>
                  <w:color w:val="0000FF"/>
                  <w:sz w:val="24"/>
                  <w:szCs w:val="24"/>
                  <w:u w:val="single"/>
                </w:rPr>
                <w:t>c</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на определение частоты и длины электромагнитной волны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10.02.2026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Электромагнитная природа света. Скорость света. </w:t>
            </w:r>
            <w:r w:rsidRPr="007F6FAA">
              <w:rPr>
                <w:rFonts w:ascii="Times New Roman" w:hAnsi="Times New Roman" w:cs="Times New Roman"/>
                <w:color w:val="000000"/>
                <w:sz w:val="24"/>
                <w:szCs w:val="24"/>
              </w:rPr>
              <w:t>Волновые свойства света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12.02.2026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31</w:t>
              </w:r>
              <w:r w:rsidRPr="007F6FAA">
                <w:rPr>
                  <w:rFonts w:ascii="Times New Roman" w:hAnsi="Times New Roman" w:cs="Times New Roman"/>
                  <w:color w:val="0000FF"/>
                  <w:sz w:val="24"/>
                  <w:szCs w:val="24"/>
                  <w:u w:val="single"/>
                </w:rPr>
                <w:t>d</w:t>
              </w:r>
              <w:r w:rsidRPr="007F6FAA">
                <w:rPr>
                  <w:rFonts w:ascii="Times New Roman" w:hAnsi="Times New Roman" w:cs="Times New Roman"/>
                  <w:color w:val="0000FF"/>
                  <w:sz w:val="24"/>
                  <w:szCs w:val="24"/>
                  <w:u w:val="single"/>
                  <w:lang w:val="ru-RU"/>
                </w:rPr>
                <w:t>0</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Источники света. Прямолинейное распространение света. </w:t>
            </w:r>
            <w:r w:rsidRPr="007F6FAA">
              <w:rPr>
                <w:rFonts w:ascii="Times New Roman" w:hAnsi="Times New Roman" w:cs="Times New Roman"/>
                <w:color w:val="000000"/>
                <w:sz w:val="24"/>
                <w:szCs w:val="24"/>
              </w:rPr>
              <w:t>Затмения Солнца и Луны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14.02.2026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3658</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Закон отражения света. Зеркала. Решение </w:t>
            </w:r>
            <w:r w:rsidRPr="007F6FAA">
              <w:rPr>
                <w:rFonts w:ascii="Times New Roman" w:hAnsi="Times New Roman" w:cs="Times New Roman"/>
                <w:color w:val="000000"/>
                <w:sz w:val="24"/>
                <w:szCs w:val="24"/>
                <w:lang w:val="ru-RU"/>
              </w:rPr>
              <w:lastRenderedPageBreak/>
              <w:t>задач на применение закона отражения света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lastRenderedPageBreak/>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w:t>
            </w:r>
            <w:r w:rsidRPr="007F6FAA">
              <w:rPr>
                <w:rFonts w:ascii="Times New Roman" w:hAnsi="Times New Roman" w:cs="Times New Roman"/>
                <w:color w:val="000000"/>
                <w:sz w:val="24"/>
                <w:szCs w:val="24"/>
              </w:rPr>
              <w:lastRenderedPageBreak/>
              <w:t xml:space="preserve">17.02.2026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 xml:space="preserve">Библиотека ЦОК </w:t>
            </w:r>
            <w:hyperlink r:id="rId17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38</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4</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64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Преломление света. Закон преломления света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19.02.2026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7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3</w:t>
              </w:r>
              <w:r w:rsidRPr="007F6FAA">
                <w:rPr>
                  <w:rFonts w:ascii="Times New Roman" w:hAnsi="Times New Roman" w:cs="Times New Roman"/>
                  <w:color w:val="0000FF"/>
                  <w:sz w:val="24"/>
                  <w:szCs w:val="24"/>
                  <w:u w:val="single"/>
                </w:rPr>
                <w:t>aea</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Полное внутреннее отражение света. Использование полного внутреннего отражения в оптических световодах</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21.02.2026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3</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5</w:t>
              </w:r>
              <w:r w:rsidRPr="007F6FAA">
                <w:rPr>
                  <w:rFonts w:ascii="Times New Roman" w:hAnsi="Times New Roman" w:cs="Times New Roman"/>
                  <w:color w:val="0000FF"/>
                  <w:sz w:val="24"/>
                  <w:szCs w:val="24"/>
                  <w:u w:val="single"/>
                </w:rPr>
                <w:t>c</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"Исследование зависимости угла преломления светового луча от угла падения на границе "воздух-стекло""</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24.02.2026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Урок-конференция "Использование полного внутреннего отражения: световоды, оптиковолоконная связь"</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26.02.2026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Линзы. Оптическая сила линзы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28.02.2026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3</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69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Построение изображений в линзах</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03.03.2026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444</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"Определение фокусного расстояния и оптической силы собирающей линзы"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05.03.2026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4206</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Урок-конференция "Оптические линзовые приборы"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07.03.2026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e</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Глаз как оптическая система. Зрение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10.03.2026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4684</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Урок-конференция "Дефекты зрения. Как сохранить зрение"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12.03.2026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7F6FAA">
              <w:rPr>
                <w:rFonts w:ascii="Times New Roman" w:hAnsi="Times New Roman" w:cs="Times New Roman"/>
                <w:color w:val="000000"/>
                <w:sz w:val="24"/>
                <w:szCs w:val="24"/>
              </w:rPr>
              <w:t>Дисперсия света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14.03.2026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f</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17.03.2026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e</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a</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Урок-практикум "Волновые свойства света: </w:t>
            </w:r>
            <w:r w:rsidRPr="007F6FAA">
              <w:rPr>
                <w:rFonts w:ascii="Times New Roman" w:hAnsi="Times New Roman" w:cs="Times New Roman"/>
                <w:color w:val="000000"/>
                <w:sz w:val="24"/>
                <w:szCs w:val="24"/>
                <w:lang w:val="ru-RU"/>
              </w:rPr>
              <w:lastRenderedPageBreak/>
              <w:t>дисперсия, интерференция и дифракция"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lastRenderedPageBreak/>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w:t>
            </w:r>
            <w:r w:rsidRPr="007F6FAA">
              <w:rPr>
                <w:rFonts w:ascii="Times New Roman" w:hAnsi="Times New Roman" w:cs="Times New Roman"/>
                <w:color w:val="000000"/>
                <w:sz w:val="24"/>
                <w:szCs w:val="24"/>
              </w:rPr>
              <w:lastRenderedPageBreak/>
              <w:t xml:space="preserve">19.03.2026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77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Опыты Резерфорда и планетарная модель атома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21.03.2026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12</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8</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Постулаты Бора. Модель атома Бора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24.03.2026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79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Испускание и поглощение света атомом. </w:t>
            </w:r>
            <w:r w:rsidRPr="007F6FAA">
              <w:rPr>
                <w:rFonts w:ascii="Times New Roman" w:hAnsi="Times New Roman" w:cs="Times New Roman"/>
                <w:color w:val="000000"/>
                <w:sz w:val="24"/>
                <w:szCs w:val="24"/>
              </w:rPr>
              <w:t>Кванты. Линейчатые спектры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26.03.2026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8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144</w:t>
              </w:r>
              <w:r w:rsidRPr="007F6FAA">
                <w:rPr>
                  <w:rFonts w:ascii="Times New Roman" w:hAnsi="Times New Roman" w:cs="Times New Roman"/>
                  <w:color w:val="0000FF"/>
                  <w:sz w:val="24"/>
                  <w:szCs w:val="24"/>
                  <w:u w:val="single"/>
                </w:rPr>
                <w:t>c</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Урок-практикум "Наблюдение спектров испускания"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07.04.2026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1550</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Радиоактивность и её виды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09.04.2026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1672</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Строение атомного ядра. Нуклонная модель</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11.04.2026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18</w:t>
              </w:r>
              <w:r w:rsidRPr="007F6FAA">
                <w:rPr>
                  <w:rFonts w:ascii="Times New Roman" w:hAnsi="Times New Roman" w:cs="Times New Roman"/>
                  <w:color w:val="0000FF"/>
                  <w:sz w:val="24"/>
                  <w:szCs w:val="24"/>
                  <w:u w:val="single"/>
                </w:rPr>
                <w:t>ac</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Радиоактивные превращения. Изотопы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14.04.2026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14</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"Радиоактивные превращения"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16.04.2026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4</w:t>
              </w:r>
              <w:r w:rsidRPr="007F6FAA">
                <w:rPr>
                  <w:rFonts w:ascii="Times New Roman" w:hAnsi="Times New Roman" w:cs="Times New Roman"/>
                  <w:color w:val="0000FF"/>
                  <w:sz w:val="24"/>
                  <w:szCs w:val="24"/>
                  <w:u w:val="single"/>
                </w:rPr>
                <w:t>a</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Период полураспада</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18.04.2026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Урок-конференция "Радиоактивные излучения в природе, медицине, технике"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21.04.2026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2126</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Ядерные реакции. Законы сохранения зарядового и массового чисел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23.04.2026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58</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Энергия связи атомных ядер. Связь массы и энергии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25.04.2026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d</w:t>
              </w:r>
              <w:r w:rsidRPr="007F6FAA">
                <w:rPr>
                  <w:rFonts w:ascii="Times New Roman" w:hAnsi="Times New Roman" w:cs="Times New Roman"/>
                  <w:color w:val="0000FF"/>
                  <w:sz w:val="24"/>
                  <w:szCs w:val="24"/>
                  <w:u w:val="single"/>
                  <w:lang w:val="ru-RU"/>
                </w:rPr>
                <w:t>7</w:t>
              </w:r>
              <w:r w:rsidRPr="007F6FAA">
                <w:rPr>
                  <w:rFonts w:ascii="Times New Roman" w:hAnsi="Times New Roman" w:cs="Times New Roman"/>
                  <w:color w:val="0000FF"/>
                  <w:sz w:val="24"/>
                  <w:szCs w:val="24"/>
                  <w:u w:val="single"/>
                </w:rPr>
                <w:t>a</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89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Решение задач по теме "Ядерные реакции"</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28.04.2026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Реакции синтеза и деления ядер. Источники энергии Солнца и звёзд</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30.04.2026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198">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1</w:t>
              </w:r>
              <w:r w:rsidRPr="007F6FAA">
                <w:rPr>
                  <w:rFonts w:ascii="Times New Roman" w:hAnsi="Times New Roman" w:cs="Times New Roman"/>
                  <w:color w:val="0000FF"/>
                  <w:sz w:val="24"/>
                  <w:szCs w:val="24"/>
                  <w:u w:val="single"/>
                </w:rPr>
                <w:t>e</w:t>
              </w:r>
              <w:r w:rsidRPr="007F6FAA">
                <w:rPr>
                  <w:rFonts w:ascii="Times New Roman" w:hAnsi="Times New Roman" w:cs="Times New Roman"/>
                  <w:color w:val="0000FF"/>
                  <w:sz w:val="24"/>
                  <w:szCs w:val="24"/>
                  <w:u w:val="single"/>
                  <w:lang w:val="ru-RU"/>
                </w:rPr>
                <w:t>88</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Урок-конференция "Ядерная энергетика. Действия радиоактивных излучений на живые организмы"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02.05.2026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Подготовка к контрольной работе по теме </w:t>
            </w:r>
            <w:r w:rsidRPr="007F6FAA">
              <w:rPr>
                <w:rFonts w:ascii="Times New Roman" w:hAnsi="Times New Roman" w:cs="Times New Roman"/>
                <w:color w:val="000000"/>
                <w:sz w:val="24"/>
                <w:szCs w:val="24"/>
                <w:lang w:val="ru-RU"/>
              </w:rPr>
              <w:lastRenderedPageBreak/>
              <w:t xml:space="preserve">"Электромагнитное поле. </w:t>
            </w:r>
            <w:r w:rsidRPr="007F6FAA">
              <w:rPr>
                <w:rFonts w:ascii="Times New Roman" w:hAnsi="Times New Roman" w:cs="Times New Roman"/>
                <w:color w:val="000000"/>
                <w:sz w:val="24"/>
                <w:szCs w:val="24"/>
              </w:rPr>
              <w:t>Электромагнитные волны. Квантовые явления"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lastRenderedPageBreak/>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w:t>
            </w:r>
            <w:r w:rsidRPr="007F6FAA">
              <w:rPr>
                <w:rFonts w:ascii="Times New Roman" w:hAnsi="Times New Roman" w:cs="Times New Roman"/>
                <w:color w:val="000000"/>
                <w:sz w:val="24"/>
                <w:szCs w:val="24"/>
              </w:rPr>
              <w:lastRenderedPageBreak/>
              <w:t xml:space="preserve">05.05.2026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 xml:space="preserve">Библиотека ЦОК </w:t>
            </w:r>
            <w:hyperlink r:id="rId199">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223</w:t>
              </w:r>
              <w:r w:rsidRPr="007F6FAA">
                <w:rPr>
                  <w:rFonts w:ascii="Times New Roman" w:hAnsi="Times New Roman" w:cs="Times New Roman"/>
                  <w:color w:val="0000FF"/>
                  <w:sz w:val="24"/>
                  <w:szCs w:val="24"/>
                  <w:u w:val="single"/>
                </w:rPr>
                <w:t>e</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lastRenderedPageBreak/>
              <w:t>93</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Контрольная работа по теме "Электромагнитное поле. </w:t>
            </w:r>
            <w:r w:rsidRPr="007F6FAA">
              <w:rPr>
                <w:rFonts w:ascii="Times New Roman" w:hAnsi="Times New Roman" w:cs="Times New Roman"/>
                <w:color w:val="000000"/>
                <w:sz w:val="24"/>
                <w:szCs w:val="24"/>
              </w:rPr>
              <w:t>Электромагнитные волны. Квантовые явления"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07.05.2026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94</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Повторение, обобщение. Лабораторные работы по курсу "Взаимодействие тел"</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12.05.2026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00">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245</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95</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Повторение, обобщение. Решение расчетных и качественных задач по теме "Тепловые процессы"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14.05.2026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01">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2572</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96</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Повторение, обобщение. Решение расчетных и качественных задач по теме "КПД тепловых двигателей"</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16.05.2026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02">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a</w:t>
              </w:r>
              <w:r w:rsidRPr="007F6FAA">
                <w:rPr>
                  <w:rFonts w:ascii="Times New Roman" w:hAnsi="Times New Roman" w:cs="Times New Roman"/>
                  <w:color w:val="0000FF"/>
                  <w:sz w:val="24"/>
                  <w:szCs w:val="24"/>
                  <w:u w:val="single"/>
                  <w:lang w:val="ru-RU"/>
                </w:rPr>
                <w:t>22</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97</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Повторение, обобщение. Решение расчетных и качественных задач по теме "КПД электроустановок"</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19.05.2026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03">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b</w:t>
              </w:r>
              <w:r w:rsidRPr="007F6FAA">
                <w:rPr>
                  <w:rFonts w:ascii="Times New Roman" w:hAnsi="Times New Roman" w:cs="Times New Roman"/>
                  <w:color w:val="0000FF"/>
                  <w:sz w:val="24"/>
                  <w:szCs w:val="24"/>
                  <w:u w:val="single"/>
                  <w:lang w:val="ru-RU"/>
                </w:rPr>
                <w:t>30</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98</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Повторение, обобщение. Лабораторные работы по курсу "Световые явления"</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21.05.2026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04">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52</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99</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Повторение, обобщение. Работа с текстами по теме "Законы сохранения в механике"</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23.05.2026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05">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d</w:t>
              </w:r>
              <w:r w:rsidRPr="007F6FAA">
                <w:rPr>
                  <w:rFonts w:ascii="Times New Roman" w:hAnsi="Times New Roman" w:cs="Times New Roman"/>
                  <w:color w:val="0000FF"/>
                  <w:sz w:val="24"/>
                  <w:szCs w:val="24"/>
                  <w:u w:val="single"/>
                  <w:lang w:val="ru-RU"/>
                </w:rPr>
                <w:t>6</w:t>
              </w:r>
              <w:r w:rsidRPr="007F6FAA">
                <w:rPr>
                  <w:rFonts w:ascii="Times New Roman" w:hAnsi="Times New Roman" w:cs="Times New Roman"/>
                  <w:color w:val="0000FF"/>
                  <w:sz w:val="24"/>
                  <w:szCs w:val="24"/>
                  <w:u w:val="single"/>
                </w:rPr>
                <w:t>a</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100</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Повторение, обобщение. Работа с текстами по теме "Колебания и волны"</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color w:val="000000"/>
                <w:sz w:val="24"/>
                <w:szCs w:val="24"/>
              </w:rPr>
              <w:t xml:space="preserve">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26.05.2026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06">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2</w:t>
              </w:r>
              <w:r w:rsidRPr="007F6FAA">
                <w:rPr>
                  <w:rFonts w:ascii="Times New Roman" w:hAnsi="Times New Roman" w:cs="Times New Roman"/>
                  <w:color w:val="0000FF"/>
                  <w:sz w:val="24"/>
                  <w:szCs w:val="24"/>
                  <w:u w:val="single"/>
                </w:rPr>
                <w:t>e</w:t>
              </w:r>
              <w:r w:rsidRPr="007F6FAA">
                <w:rPr>
                  <w:rFonts w:ascii="Times New Roman" w:hAnsi="Times New Roman" w:cs="Times New Roman"/>
                  <w:color w:val="0000FF"/>
                  <w:sz w:val="24"/>
                  <w:szCs w:val="24"/>
                  <w:u w:val="single"/>
                  <w:lang w:val="ru-RU"/>
                </w:rPr>
                <w:t>82</w:t>
              </w:r>
            </w:hyperlink>
          </w:p>
        </w:tc>
      </w:tr>
      <w:tr w:rsidR="00A66D49" w:rsidRPr="00683622"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101</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Резерв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26.05.2026 </w:t>
            </w:r>
          </w:p>
        </w:tc>
        <w:tc>
          <w:tcPr>
            <w:tcW w:w="3119"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Библиотека ЦОК </w:t>
            </w:r>
            <w:hyperlink r:id="rId207">
              <w:r w:rsidRPr="007F6FAA">
                <w:rPr>
                  <w:rFonts w:ascii="Times New Roman" w:hAnsi="Times New Roman" w:cs="Times New Roman"/>
                  <w:color w:val="0000FF"/>
                  <w:sz w:val="24"/>
                  <w:szCs w:val="24"/>
                  <w:u w:val="single"/>
                </w:rPr>
                <w:t>https</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m</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edsoo</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ru</w:t>
              </w:r>
              <w:r w:rsidRPr="007F6FAA">
                <w:rPr>
                  <w:rFonts w:ascii="Times New Roman" w:hAnsi="Times New Roman" w:cs="Times New Roman"/>
                  <w:color w:val="0000FF"/>
                  <w:sz w:val="24"/>
                  <w:szCs w:val="24"/>
                  <w:u w:val="single"/>
                  <w:lang w:val="ru-RU"/>
                </w:rPr>
                <w:t>/</w:t>
              </w:r>
              <w:r w:rsidRPr="007F6FAA">
                <w:rPr>
                  <w:rFonts w:ascii="Times New Roman" w:hAnsi="Times New Roman" w:cs="Times New Roman"/>
                  <w:color w:val="0000FF"/>
                  <w:sz w:val="24"/>
                  <w:szCs w:val="24"/>
                  <w:u w:val="single"/>
                </w:rPr>
                <w:t>ff</w:t>
              </w:r>
              <w:r w:rsidRPr="007F6FAA">
                <w:rPr>
                  <w:rFonts w:ascii="Times New Roman" w:hAnsi="Times New Roman" w:cs="Times New Roman"/>
                  <w:color w:val="0000FF"/>
                  <w:sz w:val="24"/>
                  <w:szCs w:val="24"/>
                  <w:u w:val="single"/>
                  <w:lang w:val="ru-RU"/>
                </w:rPr>
                <w:t>0</w:t>
              </w:r>
              <w:r w:rsidRPr="007F6FAA">
                <w:rPr>
                  <w:rFonts w:ascii="Times New Roman" w:hAnsi="Times New Roman" w:cs="Times New Roman"/>
                  <w:color w:val="0000FF"/>
                  <w:sz w:val="24"/>
                  <w:szCs w:val="24"/>
                  <w:u w:val="single"/>
                </w:rPr>
                <w:t>c</w:t>
              </w:r>
              <w:r w:rsidRPr="007F6FAA">
                <w:rPr>
                  <w:rFonts w:ascii="Times New Roman" w:hAnsi="Times New Roman" w:cs="Times New Roman"/>
                  <w:color w:val="0000FF"/>
                  <w:sz w:val="24"/>
                  <w:szCs w:val="24"/>
                  <w:u w:val="single"/>
                  <w:lang w:val="ru-RU"/>
                </w:rPr>
                <w:t>3044</w:t>
              </w:r>
            </w:hyperlink>
          </w:p>
        </w:tc>
      </w:tr>
      <w:tr w:rsidR="00A66D49" w:rsidRPr="007F6FAA" w:rsidTr="00D273F1">
        <w:trPr>
          <w:trHeight w:val="144"/>
          <w:tblCellSpacing w:w="20" w:type="nil"/>
        </w:trPr>
        <w:tc>
          <w:tcPr>
            <w:tcW w:w="933" w:type="dxa"/>
            <w:tcMar>
              <w:top w:w="50" w:type="dxa"/>
              <w:left w:w="100" w:type="dxa"/>
            </w:tcMar>
          </w:tcPr>
          <w:p w:rsidR="00A66D49" w:rsidRPr="007F6FAA" w:rsidRDefault="00526E62" w:rsidP="00D273F1">
            <w:pPr>
              <w:spacing w:after="0" w:line="240" w:lineRule="auto"/>
              <w:rPr>
                <w:rFonts w:ascii="Times New Roman" w:hAnsi="Times New Roman" w:cs="Times New Roman"/>
                <w:sz w:val="24"/>
                <w:szCs w:val="24"/>
              </w:rPr>
            </w:pPr>
            <w:r w:rsidRPr="007F6FAA">
              <w:rPr>
                <w:rFonts w:ascii="Times New Roman" w:hAnsi="Times New Roman" w:cs="Times New Roman"/>
                <w:color w:val="000000"/>
                <w:sz w:val="24"/>
                <w:szCs w:val="24"/>
              </w:rPr>
              <w:t>102</w:t>
            </w:r>
          </w:p>
        </w:tc>
        <w:tc>
          <w:tcPr>
            <w:tcW w:w="5121"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Резерв</w:t>
            </w:r>
          </w:p>
        </w:tc>
        <w:tc>
          <w:tcPr>
            <w:tcW w:w="850"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1 </w:t>
            </w:r>
          </w:p>
        </w:tc>
        <w:tc>
          <w:tcPr>
            <w:tcW w:w="1840"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982"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c>
          <w:tcPr>
            <w:tcW w:w="1423" w:type="dxa"/>
            <w:tcMar>
              <w:top w:w="50" w:type="dxa"/>
              <w:left w:w="100" w:type="dxa"/>
            </w:tcMar>
          </w:tcPr>
          <w:p w:rsidR="00A66D49" w:rsidRPr="007F6FAA" w:rsidRDefault="00526E62" w:rsidP="00D273F1">
            <w:pPr>
              <w:spacing w:after="0" w:line="240" w:lineRule="auto"/>
              <w:ind w:left="135"/>
              <w:rPr>
                <w:rFonts w:ascii="Times New Roman" w:hAnsi="Times New Roman" w:cs="Times New Roman"/>
                <w:sz w:val="24"/>
                <w:szCs w:val="24"/>
              </w:rPr>
            </w:pPr>
            <w:r w:rsidRPr="007F6FAA">
              <w:rPr>
                <w:rFonts w:ascii="Times New Roman" w:hAnsi="Times New Roman" w:cs="Times New Roman"/>
                <w:color w:val="000000"/>
                <w:sz w:val="24"/>
                <w:szCs w:val="24"/>
              </w:rPr>
              <w:t xml:space="preserve"> 26.05.2026 </w:t>
            </w:r>
          </w:p>
        </w:tc>
        <w:tc>
          <w:tcPr>
            <w:tcW w:w="3119" w:type="dxa"/>
            <w:tcMar>
              <w:top w:w="50" w:type="dxa"/>
              <w:left w:w="100" w:type="dxa"/>
            </w:tcMar>
          </w:tcPr>
          <w:p w:rsidR="00A66D49" w:rsidRPr="007F6FAA" w:rsidRDefault="00A66D49" w:rsidP="00D273F1">
            <w:pPr>
              <w:spacing w:after="0" w:line="240" w:lineRule="auto"/>
              <w:ind w:left="135"/>
              <w:rPr>
                <w:rFonts w:ascii="Times New Roman" w:hAnsi="Times New Roman" w:cs="Times New Roman"/>
                <w:sz w:val="24"/>
                <w:szCs w:val="24"/>
              </w:rPr>
            </w:pPr>
          </w:p>
        </w:tc>
      </w:tr>
      <w:tr w:rsidR="00A66D49" w:rsidRPr="007F6FAA" w:rsidTr="00D273F1">
        <w:trPr>
          <w:trHeight w:val="144"/>
          <w:tblCellSpacing w:w="20" w:type="nil"/>
        </w:trPr>
        <w:tc>
          <w:tcPr>
            <w:tcW w:w="6054" w:type="dxa"/>
            <w:gridSpan w:val="2"/>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lang w:val="ru-RU"/>
              </w:rPr>
            </w:pPr>
            <w:r w:rsidRPr="00D273F1">
              <w:rPr>
                <w:rFonts w:ascii="Times New Roman" w:hAnsi="Times New Roman" w:cs="Times New Roman"/>
                <w:b/>
                <w:color w:val="000000"/>
                <w:sz w:val="24"/>
                <w:szCs w:val="24"/>
                <w:lang w:val="ru-RU"/>
              </w:rPr>
              <w:t>ОБЩЕЕ КОЛИЧЕСТВО ЧАСОВ ПО ПРОГРАММЕ</w:t>
            </w:r>
          </w:p>
        </w:tc>
        <w:tc>
          <w:tcPr>
            <w:tcW w:w="850" w:type="dxa"/>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rPr>
            </w:pPr>
            <w:r w:rsidRPr="00D273F1">
              <w:rPr>
                <w:rFonts w:ascii="Times New Roman" w:hAnsi="Times New Roman" w:cs="Times New Roman"/>
                <w:b/>
                <w:color w:val="000000"/>
                <w:sz w:val="24"/>
                <w:szCs w:val="24"/>
                <w:lang w:val="ru-RU"/>
              </w:rPr>
              <w:t xml:space="preserve"> </w:t>
            </w:r>
            <w:r w:rsidRPr="00D273F1">
              <w:rPr>
                <w:rFonts w:ascii="Times New Roman" w:hAnsi="Times New Roman" w:cs="Times New Roman"/>
                <w:b/>
                <w:color w:val="000000"/>
                <w:sz w:val="24"/>
                <w:szCs w:val="24"/>
              </w:rPr>
              <w:t xml:space="preserve">102 </w:t>
            </w:r>
          </w:p>
        </w:tc>
        <w:tc>
          <w:tcPr>
            <w:tcW w:w="1840" w:type="dxa"/>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rPr>
            </w:pPr>
            <w:r w:rsidRPr="00D273F1">
              <w:rPr>
                <w:rFonts w:ascii="Times New Roman" w:hAnsi="Times New Roman" w:cs="Times New Roman"/>
                <w:b/>
                <w:color w:val="000000"/>
                <w:sz w:val="24"/>
                <w:szCs w:val="24"/>
              </w:rPr>
              <w:t xml:space="preserve"> 3 </w:t>
            </w:r>
          </w:p>
        </w:tc>
        <w:tc>
          <w:tcPr>
            <w:tcW w:w="1982" w:type="dxa"/>
            <w:tcMar>
              <w:top w:w="50" w:type="dxa"/>
              <w:left w:w="100" w:type="dxa"/>
            </w:tcMar>
          </w:tcPr>
          <w:p w:rsidR="00A66D49" w:rsidRPr="00D273F1" w:rsidRDefault="00526E62" w:rsidP="00D273F1">
            <w:pPr>
              <w:spacing w:after="0" w:line="240" w:lineRule="auto"/>
              <w:ind w:left="135"/>
              <w:rPr>
                <w:rFonts w:ascii="Times New Roman" w:hAnsi="Times New Roman" w:cs="Times New Roman"/>
                <w:b/>
                <w:sz w:val="24"/>
                <w:szCs w:val="24"/>
              </w:rPr>
            </w:pPr>
            <w:r w:rsidRPr="00D273F1">
              <w:rPr>
                <w:rFonts w:ascii="Times New Roman" w:hAnsi="Times New Roman" w:cs="Times New Roman"/>
                <w:b/>
                <w:color w:val="000000"/>
                <w:sz w:val="24"/>
                <w:szCs w:val="24"/>
              </w:rPr>
              <w:t xml:space="preserve"> 27 </w:t>
            </w:r>
          </w:p>
        </w:tc>
        <w:tc>
          <w:tcPr>
            <w:tcW w:w="4542" w:type="dxa"/>
            <w:gridSpan w:val="2"/>
            <w:tcMar>
              <w:top w:w="50" w:type="dxa"/>
              <w:left w:w="100" w:type="dxa"/>
            </w:tcMar>
          </w:tcPr>
          <w:p w:rsidR="00A66D49" w:rsidRPr="00D273F1" w:rsidRDefault="00A66D49" w:rsidP="00D273F1">
            <w:pPr>
              <w:spacing w:after="0" w:line="240" w:lineRule="auto"/>
              <w:rPr>
                <w:rFonts w:ascii="Times New Roman" w:hAnsi="Times New Roman" w:cs="Times New Roman"/>
                <w:b/>
                <w:sz w:val="24"/>
                <w:szCs w:val="24"/>
              </w:rPr>
            </w:pPr>
          </w:p>
        </w:tc>
      </w:tr>
    </w:tbl>
    <w:p w:rsidR="00A66D49" w:rsidRPr="007F6FAA" w:rsidRDefault="00A66D49" w:rsidP="007F6FAA">
      <w:pPr>
        <w:spacing w:after="0" w:line="240" w:lineRule="auto"/>
        <w:rPr>
          <w:rFonts w:ascii="Times New Roman" w:hAnsi="Times New Roman" w:cs="Times New Roman"/>
          <w:sz w:val="24"/>
          <w:szCs w:val="24"/>
        </w:rPr>
        <w:sectPr w:rsidR="00A66D49" w:rsidRPr="007F6FAA" w:rsidSect="007F6FAA">
          <w:pgSz w:w="16383" w:h="11906" w:orient="landscape"/>
          <w:pgMar w:top="1134" w:right="567" w:bottom="567" w:left="567" w:header="720" w:footer="720" w:gutter="0"/>
          <w:cols w:space="720"/>
        </w:sectPr>
      </w:pPr>
    </w:p>
    <w:p w:rsidR="00A66D49" w:rsidRPr="007F6FAA" w:rsidRDefault="00526E62" w:rsidP="00D273F1">
      <w:pPr>
        <w:spacing w:after="0" w:line="240" w:lineRule="auto"/>
        <w:ind w:left="120"/>
        <w:jc w:val="center"/>
        <w:rPr>
          <w:rFonts w:ascii="Times New Roman" w:hAnsi="Times New Roman" w:cs="Times New Roman"/>
          <w:sz w:val="24"/>
          <w:szCs w:val="24"/>
          <w:lang w:val="ru-RU"/>
        </w:rPr>
      </w:pPr>
      <w:bookmarkStart w:id="12" w:name="block-56177486"/>
      <w:bookmarkEnd w:id="11"/>
      <w:r w:rsidRPr="007F6FAA">
        <w:rPr>
          <w:rFonts w:ascii="Times New Roman" w:hAnsi="Times New Roman" w:cs="Times New Roman"/>
          <w:b/>
          <w:color w:val="000000"/>
          <w:sz w:val="24"/>
          <w:szCs w:val="24"/>
          <w:lang w:val="ru-RU"/>
        </w:rPr>
        <w:lastRenderedPageBreak/>
        <w:t>ПРОВЕРЯЕМЫЕ ПРЕДМЕТНЫЕ РЕЗУЛЬТАТЫ ОСВОЕНИЯ ОСНОВНОЙ ОБРАЗОВАТЕЛЬНОЙ ПРОГРАММЫ ОСНОВНОГО ОБЩЕГО ОБРАЗОВАНИЯ</w:t>
      </w:r>
    </w:p>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39"/>
      </w:tblGrid>
      <w:tr w:rsidR="00A66D49" w:rsidRPr="00683622" w:rsidTr="00D273F1">
        <w:trPr>
          <w:trHeight w:val="144"/>
        </w:trPr>
        <w:tc>
          <w:tcPr>
            <w:tcW w:w="1991"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rPr>
            </w:pPr>
            <w:r w:rsidRPr="007F6FAA">
              <w:rPr>
                <w:rFonts w:ascii="Times New Roman" w:hAnsi="Times New Roman" w:cs="Times New Roman"/>
                <w:b/>
                <w:color w:val="000000"/>
                <w:sz w:val="24"/>
                <w:szCs w:val="24"/>
              </w:rPr>
              <w:t>Код проверяемого результата</w:t>
            </w:r>
          </w:p>
        </w:tc>
        <w:tc>
          <w:tcPr>
            <w:tcW w:w="8239"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A66D49" w:rsidRPr="007F6FAA"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использовать изученные понятия</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1.4</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1.5</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1.6</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1.7</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1.8</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1.9</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1.10</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1.11</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1.12</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1.13</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1.14</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1.15</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1.16</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1.17</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1.18</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1.19</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39"/>
      </w:tblGrid>
      <w:tr w:rsidR="00A66D49" w:rsidRPr="00683622" w:rsidTr="00D273F1">
        <w:trPr>
          <w:trHeight w:val="144"/>
        </w:trPr>
        <w:tc>
          <w:tcPr>
            <w:tcW w:w="1991"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rPr>
            </w:pPr>
            <w:r w:rsidRPr="007F6FAA">
              <w:rPr>
                <w:rFonts w:ascii="Times New Roman" w:hAnsi="Times New Roman" w:cs="Times New Roman"/>
                <w:b/>
                <w:color w:val="000000"/>
                <w:sz w:val="24"/>
                <w:szCs w:val="24"/>
              </w:rPr>
              <w:t>Код проверяемого результата</w:t>
            </w:r>
          </w:p>
        </w:tc>
        <w:tc>
          <w:tcPr>
            <w:tcW w:w="8239"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A66D49" w:rsidRPr="007F6FAA"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использовать понятия</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1.4</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1.5</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A66D49" w:rsidRPr="007F6FAA"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1.6</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w:t>
            </w:r>
            <w:r w:rsidRPr="007F6FAA">
              <w:rPr>
                <w:rFonts w:ascii="Times New Roman" w:hAnsi="Times New Roman" w:cs="Times New Roman"/>
                <w:color w:val="000000"/>
                <w:sz w:val="24"/>
                <w:szCs w:val="24"/>
                <w:lang w:val="ru-RU"/>
              </w:rPr>
              <w:lastRenderedPageBreak/>
              <w:t xml:space="preserve">следственные связи, строить объяснение из 1 – 2 логических шагов с помощью </w:t>
            </w:r>
            <w:r w:rsidRPr="007F6FAA">
              <w:rPr>
                <w:rFonts w:ascii="Times New Roman" w:hAnsi="Times New Roman" w:cs="Times New Roman"/>
                <w:color w:val="000000"/>
                <w:sz w:val="24"/>
                <w:szCs w:val="24"/>
              </w:rPr>
              <w:t>1 – 2 изученных свойства физических явлений, физических закона или закономерности</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1.7</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1.8</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1.9</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1.10</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1.11</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1.12</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1.13</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1.14</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1.15</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1.16</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1.17</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1.18</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1.19</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w:t>
            </w:r>
            <w:r w:rsidRPr="007F6FAA">
              <w:rPr>
                <w:rFonts w:ascii="Times New Roman" w:hAnsi="Times New Roman" w:cs="Times New Roman"/>
                <w:color w:val="000000"/>
                <w:sz w:val="24"/>
                <w:szCs w:val="24"/>
                <w:lang w:val="ru-RU"/>
              </w:rPr>
              <w:lastRenderedPageBreak/>
              <w:t>изученный понятийный аппарат курса физики, сопровождать выступление презентацией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1.20</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39"/>
      </w:tblGrid>
      <w:tr w:rsidR="00A66D49" w:rsidRPr="00683622" w:rsidTr="00D273F1">
        <w:trPr>
          <w:trHeight w:val="144"/>
        </w:trPr>
        <w:tc>
          <w:tcPr>
            <w:tcW w:w="1991"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rPr>
            </w:pPr>
            <w:r w:rsidRPr="007F6FAA">
              <w:rPr>
                <w:rFonts w:ascii="Times New Roman" w:hAnsi="Times New Roman" w:cs="Times New Roman"/>
                <w:b/>
                <w:color w:val="000000"/>
                <w:sz w:val="24"/>
                <w:szCs w:val="24"/>
              </w:rPr>
              <w:t>Код проверяемого результата</w:t>
            </w:r>
          </w:p>
        </w:tc>
        <w:tc>
          <w:tcPr>
            <w:tcW w:w="8239"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A66D49" w:rsidRPr="007F6FAA"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использовать изученные понятия</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различать явления по описанию их характерных свойств и на основе опытов, демонстрирующих данное физическое явление</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1.4</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1.5</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A66D49" w:rsidRPr="007F6FAA"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1.6</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sidRPr="007F6FAA">
              <w:rPr>
                <w:rFonts w:ascii="Times New Roman" w:hAnsi="Times New Roman" w:cs="Times New Roman"/>
                <w:color w:val="000000"/>
                <w:sz w:val="24"/>
                <w:szCs w:val="24"/>
              </w:rPr>
              <w:t>2 – 3 изученных свойства физических явлений, физических закона или закономерности</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1.7</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1.8</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pacing w:val="-3"/>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1.9</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1.10</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1.11</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проводить исследование зависимостей физических величин с использованием прямых измерений: планировать исследование, </w:t>
            </w:r>
            <w:r w:rsidRPr="007F6FAA">
              <w:rPr>
                <w:rFonts w:ascii="Times New Roman" w:hAnsi="Times New Roman" w:cs="Times New Roman"/>
                <w:color w:val="000000"/>
                <w:sz w:val="24"/>
                <w:szCs w:val="24"/>
                <w:lang w:val="ru-RU"/>
              </w:rPr>
              <w:lastRenderedPageBreak/>
              <w:t>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1.12</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1.13</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соблюдать правила техники безопасности при работе с лабораторным оборудованием</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1.14</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1.15</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1.16</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1.17</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1.18</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1.19</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1.20</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A66D49" w:rsidRPr="00683622" w:rsidTr="00D273F1">
        <w:trPr>
          <w:trHeight w:val="144"/>
        </w:trPr>
        <w:tc>
          <w:tcPr>
            <w:tcW w:w="1991"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1.21</w:t>
            </w:r>
          </w:p>
        </w:tc>
        <w:tc>
          <w:tcPr>
            <w:tcW w:w="823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D273F1">
      <w:pPr>
        <w:spacing w:after="0" w:line="240" w:lineRule="auto"/>
        <w:ind w:left="120"/>
        <w:jc w:val="center"/>
        <w:rPr>
          <w:rFonts w:ascii="Times New Roman" w:hAnsi="Times New Roman" w:cs="Times New Roman"/>
          <w:sz w:val="24"/>
          <w:szCs w:val="24"/>
        </w:rPr>
      </w:pPr>
      <w:bookmarkStart w:id="13" w:name="block-56177487"/>
      <w:bookmarkEnd w:id="12"/>
      <w:r w:rsidRPr="007F6FAA">
        <w:rPr>
          <w:rFonts w:ascii="Times New Roman" w:hAnsi="Times New Roman" w:cs="Times New Roman"/>
          <w:b/>
          <w:color w:val="000000"/>
          <w:sz w:val="24"/>
          <w:szCs w:val="24"/>
        </w:rPr>
        <w:t>ПРОВЕРЯЕМЫЕ ЭЛЕМЕНТЫ СОДЕРЖАНИЯ</w:t>
      </w:r>
    </w:p>
    <w:p w:rsidR="00A66D49" w:rsidRPr="007F6FAA" w:rsidRDefault="00A66D49" w:rsidP="007F6FAA">
      <w:pPr>
        <w:spacing w:after="0" w:line="240" w:lineRule="auto"/>
        <w:ind w:left="120"/>
        <w:rPr>
          <w:rFonts w:ascii="Times New Roman" w:hAnsi="Times New Roman" w:cs="Times New Roman"/>
          <w:sz w:val="24"/>
          <w:szCs w:val="24"/>
        </w:rPr>
      </w:pP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2084"/>
        <w:gridCol w:w="6764"/>
      </w:tblGrid>
      <w:tr w:rsidR="00A66D49" w:rsidRPr="007F6FAA" w:rsidTr="00D273F1">
        <w:trPr>
          <w:trHeight w:val="144"/>
        </w:trPr>
        <w:tc>
          <w:tcPr>
            <w:tcW w:w="1313"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rPr>
            </w:pPr>
            <w:r w:rsidRPr="007F6FAA">
              <w:rPr>
                <w:rFonts w:ascii="Times New Roman" w:hAnsi="Times New Roman" w:cs="Times New Roman"/>
                <w:b/>
                <w:color w:val="000000"/>
                <w:sz w:val="24"/>
                <w:szCs w:val="24"/>
              </w:rPr>
              <w:t>Код раздела</w:t>
            </w:r>
          </w:p>
        </w:tc>
        <w:tc>
          <w:tcPr>
            <w:tcW w:w="2084"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rPr>
            </w:pPr>
            <w:r w:rsidRPr="007F6FAA">
              <w:rPr>
                <w:rFonts w:ascii="Times New Roman" w:hAnsi="Times New Roman" w:cs="Times New Roman"/>
                <w:b/>
                <w:color w:val="000000"/>
                <w:sz w:val="24"/>
                <w:szCs w:val="24"/>
              </w:rPr>
              <w:t>Код элемента</w:t>
            </w:r>
          </w:p>
        </w:tc>
        <w:tc>
          <w:tcPr>
            <w:tcW w:w="6764"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rPr>
            </w:pPr>
            <w:r w:rsidRPr="007F6FAA">
              <w:rPr>
                <w:rFonts w:ascii="Times New Roman" w:hAnsi="Times New Roman" w:cs="Times New Roman"/>
                <w:b/>
                <w:color w:val="000000"/>
                <w:sz w:val="24"/>
                <w:szCs w:val="24"/>
              </w:rPr>
              <w:t>Проверяемые элементы содержания</w:t>
            </w:r>
          </w:p>
        </w:tc>
      </w:tr>
      <w:tr w:rsidR="00A66D49" w:rsidRPr="00683622" w:rsidTr="00D273F1">
        <w:trPr>
          <w:trHeight w:val="144"/>
        </w:trPr>
        <w:tc>
          <w:tcPr>
            <w:tcW w:w="1313"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ФИЗИКА И ЕЁ РОЛЬ В ПОЗНАНИИ ОКРУЖАЮЩЕГО МИРА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Физика – наука о природе. Явления природы. Физические </w:t>
            </w:r>
            <w:r w:rsidRPr="007F6FAA">
              <w:rPr>
                <w:rFonts w:ascii="Times New Roman" w:hAnsi="Times New Roman" w:cs="Times New Roman"/>
                <w:color w:val="000000"/>
                <w:sz w:val="24"/>
                <w:szCs w:val="24"/>
                <w:lang w:val="ru-RU"/>
              </w:rPr>
              <w:lastRenderedPageBreak/>
              <w:t>явления: механические, тепловые, электрические, магнитные, световые, звуковые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1.4</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Описание физических явлений с помощью моделей</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1.5</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###Измерение расстояний.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###Измерение объёма жидкости и твёрдого тела.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###Определение размеров малых тел.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###Измерение температуры при помощи жидкостного термометра и датчика температуры</w:t>
            </w:r>
          </w:p>
        </w:tc>
      </w:tr>
      <w:tr w:rsidR="00A66D49" w:rsidRPr="00683622" w:rsidTr="00D273F1">
        <w:trPr>
          <w:trHeight w:val="144"/>
        </w:trPr>
        <w:tc>
          <w:tcPr>
            <w:tcW w:w="1313"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ПЕРВОНАЧАЛЬНЫЕ СВЕДЕНИЯ О СТРОЕНИИ ВЕЩЕСТВА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2.1</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###Строение вещества: атомы и молекулы, их размеры. Опыты, доказывающие дискретное строение вещества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2.2</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w:t>
            </w:r>
            <w:r w:rsidRPr="007F6FAA">
              <w:rPr>
                <w:rFonts w:ascii="Times New Roman" w:hAnsi="Times New Roman" w:cs="Times New Roman"/>
                <w:color w:val="000000"/>
                <w:sz w:val="24"/>
                <w:szCs w:val="24"/>
              </w:rPr>
              <w:t>Броуновское движение, диффузия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2.3</w:t>
            </w:r>
          </w:p>
        </w:tc>
        <w:tc>
          <w:tcPr>
            <w:tcW w:w="6764"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Взаимодействие частиц вещества: притяжение и отталкивание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2.4</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2.5</w:t>
            </w:r>
          </w:p>
        </w:tc>
        <w:tc>
          <w:tcPr>
            <w:tcW w:w="6764"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rPr>
              <w:t>Особенности агрегатных состояний воды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2.6</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###Оценка диаметра атома методом рядов (с использованием фотографий).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###Опыты по наблюдению теплового расширения газов.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###Опыты по обнаружению действия сил молекулярного притяжения</w:t>
            </w:r>
          </w:p>
        </w:tc>
      </w:tr>
      <w:tr w:rsidR="00A66D49" w:rsidRPr="007F6FAA" w:rsidTr="00D273F1">
        <w:trPr>
          <w:trHeight w:val="144"/>
        </w:trPr>
        <w:tc>
          <w:tcPr>
            <w:tcW w:w="1313" w:type="dxa"/>
            <w:vMerge w:val="restart"/>
            <w:tcBorders>
              <w:bottom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rPr>
              <w:t>ДВИЖЕНИЕ И ВЗАИМОДЕЙСТВИЕ ТЕЛ</w:t>
            </w:r>
          </w:p>
        </w:tc>
      </w:tr>
      <w:tr w:rsidR="00A66D49" w:rsidRPr="00683622">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Механическое движение. Равномерное и неравномерное движение</w:t>
            </w:r>
          </w:p>
        </w:tc>
      </w:tr>
      <w:tr w:rsidR="00A66D49" w:rsidRPr="00683622">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###Скорость. Средняя скорость при неравномерном движении. Расчёт пути и времени движения</w:t>
            </w:r>
          </w:p>
        </w:tc>
      </w:tr>
      <w:tr w:rsidR="00A66D49" w:rsidRPr="007F6FAA">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3.3</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7F6FAA">
              <w:rPr>
                <w:rFonts w:ascii="Times New Roman" w:hAnsi="Times New Roman" w:cs="Times New Roman"/>
                <w:color w:val="000000"/>
                <w:sz w:val="24"/>
                <w:szCs w:val="24"/>
              </w:rPr>
              <w:t>Масса как мера инертности тела</w:t>
            </w:r>
          </w:p>
        </w:tc>
      </w:tr>
      <w:tr w:rsidR="00A66D49" w:rsidRPr="00683622">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3.4</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###Плотность вещества. Связь плотности с количеством молекул в единице объёма вещества</w:t>
            </w:r>
          </w:p>
        </w:tc>
      </w:tr>
      <w:tr w:rsidR="00A66D49" w:rsidRPr="00683622">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3.5</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Сила как характеристика взаимодействия тел</w:t>
            </w:r>
          </w:p>
        </w:tc>
      </w:tr>
      <w:tr w:rsidR="00A66D49" w:rsidRPr="00683622">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3.6</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Сила упругости и закон Гука. Измерение силы с помощью динамометра</w:t>
            </w:r>
          </w:p>
        </w:tc>
      </w:tr>
      <w:tr w:rsidR="00A66D49" w:rsidRPr="007F6FAA">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3.7</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###Явление тяготения и сила тяжести. Сила тяжести на других планетах. </w:t>
            </w:r>
            <w:r w:rsidRPr="007F6FAA">
              <w:rPr>
                <w:rFonts w:ascii="Times New Roman" w:hAnsi="Times New Roman" w:cs="Times New Roman"/>
                <w:color w:val="000000"/>
                <w:sz w:val="24"/>
                <w:szCs w:val="24"/>
              </w:rPr>
              <w:t>Вес тела. Невесомость</w:t>
            </w:r>
          </w:p>
        </w:tc>
      </w:tr>
      <w:tr w:rsidR="00A66D49" w:rsidRPr="00683622">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3.8</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Сила трения. Трение скольжения и трение покоя. Трение в </w:t>
            </w:r>
            <w:r w:rsidRPr="007F6FAA">
              <w:rPr>
                <w:rFonts w:ascii="Times New Roman" w:hAnsi="Times New Roman" w:cs="Times New Roman"/>
                <w:color w:val="000000"/>
                <w:sz w:val="24"/>
                <w:szCs w:val="24"/>
                <w:lang w:val="ru-RU"/>
              </w:rPr>
              <w:lastRenderedPageBreak/>
              <w:t>природе и технике</w:t>
            </w:r>
          </w:p>
        </w:tc>
      </w:tr>
      <w:tr w:rsidR="00A66D49" w:rsidRPr="007F6FAA">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3.9</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###Сложение сил, направленных по одной прямой. </w:t>
            </w:r>
            <w:r w:rsidRPr="007F6FAA">
              <w:rPr>
                <w:rFonts w:ascii="Times New Roman" w:hAnsi="Times New Roman" w:cs="Times New Roman"/>
                <w:color w:val="000000"/>
                <w:sz w:val="24"/>
                <w:szCs w:val="24"/>
              </w:rPr>
              <w:t>Равнодействующая сил</w:t>
            </w:r>
          </w:p>
        </w:tc>
      </w:tr>
      <w:tr w:rsidR="00A66D49" w:rsidRPr="00683622">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3.10</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A66D49" w:rsidRPr="00683622">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3.11</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pacing w:val="-3"/>
                <w:sz w:val="24"/>
                <w:szCs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A66D49" w:rsidRPr="007F6FAA">
        <w:trPr>
          <w:trHeight w:val="144"/>
        </w:trPr>
        <w:tc>
          <w:tcPr>
            <w:tcW w:w="0" w:type="auto"/>
            <w:vMerge/>
            <w:tcBorders>
              <w:top w:val="nil"/>
              <w:bottom w:val="single" w:sz="11" w:space="0" w:color="000000"/>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3.12</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Технические устройства: динамометр, подшипники</w:t>
            </w:r>
          </w:p>
        </w:tc>
      </w:tr>
      <w:tr w:rsidR="00A66D49" w:rsidRPr="00683622" w:rsidTr="00D273F1">
        <w:trPr>
          <w:trHeight w:val="144"/>
        </w:trPr>
        <w:tc>
          <w:tcPr>
            <w:tcW w:w="1313"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ДАВЛЕНИЕ ТВЁРДЫХ ТЕЛ, ЖИДКОСТЕЙ И ГАЗОВ</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4.1</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Давление твёрдого тела. Способы уменьшения и увеличения давления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4.2</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Давление газа. Зависимость давления газа от объёма, температуры</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4.3</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Передача давления твёрдыми телами, жидкостями и газами. </w:t>
            </w:r>
            <w:r w:rsidRPr="007F6FAA">
              <w:rPr>
                <w:rFonts w:ascii="Times New Roman" w:hAnsi="Times New Roman" w:cs="Times New Roman"/>
                <w:color w:val="000000"/>
                <w:sz w:val="24"/>
                <w:szCs w:val="24"/>
              </w:rPr>
              <w:t>Закон Паскаля. Пневматические машины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4.4</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Зависимость давления жидкости от глубины. Гидростатический парадокс. Сообщающиеся сосуды. Гидравлические механизмы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4.5</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4.6</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Измерение атмосферного давления. Приборы для измерения атмосферного давления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4.7</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Действие жидкости и газа на погружённое в них тело. Выталкивающая (архимедова) сила. Закон Архимеда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4.8</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Плавание тел. Воздухоплавание</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4.9</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sidRPr="007F6FAA">
              <w:rPr>
                <w:rFonts w:ascii="Times New Roman" w:hAnsi="Times New Roman" w:cs="Times New Roman"/>
                <w:color w:val="000000"/>
                <w:sz w:val="24"/>
                <w:szCs w:val="24"/>
              </w:rPr>
              <w:t>Конструирование ареометра или конструирование лодки и определение её грузоподъёмности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4.10</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явления в природе: влияние атмосферного давления на живой организм, плавание рыб</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4.11</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A66D49" w:rsidRPr="007F6FAA" w:rsidTr="00D273F1">
        <w:trPr>
          <w:trHeight w:val="144"/>
        </w:trPr>
        <w:tc>
          <w:tcPr>
            <w:tcW w:w="1313"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5</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rPr>
              <w:t>РАБОТА, МОЩНОСТЬ, ЭНЕРГИЯ</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5.1</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Механическая работа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5.2</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Механическая мощность</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5.3</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Простые механизмы: рычаг, блок, наклонная плоскость. </w:t>
            </w:r>
            <w:r w:rsidRPr="007F6FAA">
              <w:rPr>
                <w:rFonts w:ascii="Times New Roman" w:hAnsi="Times New Roman" w:cs="Times New Roman"/>
                <w:color w:val="000000"/>
                <w:sz w:val="24"/>
                <w:szCs w:val="24"/>
              </w:rPr>
              <w:t>Правило равновесия рычага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5.4</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Применение правила равновесия рычага к блоку</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5.5</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«Золотое правило» механики. Коэффициент полезного действия механизмов. </w:t>
            </w:r>
            <w:r w:rsidRPr="007F6FAA">
              <w:rPr>
                <w:rFonts w:ascii="Times New Roman" w:hAnsi="Times New Roman" w:cs="Times New Roman"/>
                <w:color w:val="000000"/>
                <w:sz w:val="24"/>
                <w:szCs w:val="24"/>
              </w:rPr>
              <w:t>Простые механизмы в быту и технике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5.6</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Потенциальная энергии тела, поднятого над Землёй</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5.7</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Кинетическая энергия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5.8</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Полная механическая энергия. Закон изменения и сохранения механической энергии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5.9</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5.10</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явления в природе: рычаги в теле человека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8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5.11</w:t>
            </w:r>
          </w:p>
        </w:tc>
        <w:tc>
          <w:tcPr>
            <w:tcW w:w="6764"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Технические устройства: рычаг, подвижный и неподвижный блоки, наклонная плоскость, простые механизмы в быту</w:t>
            </w:r>
          </w:p>
        </w:tc>
      </w:tr>
    </w:tbl>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2064"/>
        <w:gridCol w:w="6666"/>
      </w:tblGrid>
      <w:tr w:rsidR="00A66D49" w:rsidRPr="007F6FAA" w:rsidTr="00D273F1">
        <w:trPr>
          <w:trHeight w:val="144"/>
        </w:trPr>
        <w:tc>
          <w:tcPr>
            <w:tcW w:w="1313" w:type="dxa"/>
            <w:tcMar>
              <w:top w:w="50" w:type="dxa"/>
              <w:left w:w="100" w:type="dxa"/>
            </w:tcMar>
            <w:vAlign w:val="center"/>
          </w:tcPr>
          <w:p w:rsidR="00A66D49" w:rsidRPr="007F6FAA" w:rsidRDefault="00526E62" w:rsidP="007F6FAA">
            <w:pPr>
              <w:spacing w:after="0" w:line="240" w:lineRule="auto"/>
              <w:ind w:left="272"/>
              <w:rPr>
                <w:rFonts w:ascii="Times New Roman" w:hAnsi="Times New Roman" w:cs="Times New Roman"/>
                <w:sz w:val="24"/>
                <w:szCs w:val="24"/>
              </w:rPr>
            </w:pPr>
            <w:r w:rsidRPr="007F6FAA">
              <w:rPr>
                <w:rFonts w:ascii="Times New Roman" w:hAnsi="Times New Roman" w:cs="Times New Roman"/>
                <w:b/>
                <w:color w:val="000000"/>
                <w:sz w:val="24"/>
                <w:szCs w:val="24"/>
              </w:rPr>
              <w:t xml:space="preserve"> Код раздела </w:t>
            </w:r>
          </w:p>
        </w:tc>
        <w:tc>
          <w:tcPr>
            <w:tcW w:w="2064" w:type="dxa"/>
            <w:tcMar>
              <w:top w:w="50" w:type="dxa"/>
              <w:left w:w="100" w:type="dxa"/>
            </w:tcMar>
            <w:vAlign w:val="center"/>
          </w:tcPr>
          <w:p w:rsidR="00A66D49" w:rsidRPr="007F6FAA" w:rsidRDefault="00526E62" w:rsidP="007F6FAA">
            <w:pPr>
              <w:spacing w:after="0" w:line="240" w:lineRule="auto"/>
              <w:ind w:left="272"/>
              <w:rPr>
                <w:rFonts w:ascii="Times New Roman" w:hAnsi="Times New Roman" w:cs="Times New Roman"/>
                <w:sz w:val="24"/>
                <w:szCs w:val="24"/>
              </w:rPr>
            </w:pPr>
            <w:r w:rsidRPr="007F6FAA">
              <w:rPr>
                <w:rFonts w:ascii="Times New Roman" w:hAnsi="Times New Roman" w:cs="Times New Roman"/>
                <w:b/>
                <w:color w:val="000000"/>
                <w:sz w:val="24"/>
                <w:szCs w:val="24"/>
              </w:rPr>
              <w:t xml:space="preserve"> Код элемента </w:t>
            </w:r>
          </w:p>
        </w:tc>
        <w:tc>
          <w:tcPr>
            <w:tcW w:w="6666" w:type="dxa"/>
            <w:tcMar>
              <w:top w:w="50" w:type="dxa"/>
              <w:left w:w="100" w:type="dxa"/>
            </w:tcMar>
            <w:vAlign w:val="center"/>
          </w:tcPr>
          <w:p w:rsidR="00A66D49" w:rsidRPr="007F6FAA" w:rsidRDefault="00526E62" w:rsidP="007F6FAA">
            <w:pPr>
              <w:spacing w:after="0" w:line="240" w:lineRule="auto"/>
              <w:ind w:left="272"/>
              <w:rPr>
                <w:rFonts w:ascii="Times New Roman" w:hAnsi="Times New Roman" w:cs="Times New Roman"/>
                <w:sz w:val="24"/>
                <w:szCs w:val="24"/>
              </w:rPr>
            </w:pPr>
            <w:r w:rsidRPr="007F6FAA">
              <w:rPr>
                <w:rFonts w:ascii="Times New Roman" w:hAnsi="Times New Roman" w:cs="Times New Roman"/>
                <w:b/>
                <w:color w:val="000000"/>
                <w:sz w:val="24"/>
                <w:szCs w:val="24"/>
              </w:rPr>
              <w:t xml:space="preserve"> Проверяемые элементы содержания </w:t>
            </w:r>
          </w:p>
        </w:tc>
      </w:tr>
      <w:tr w:rsidR="00A66D49" w:rsidRPr="007F6FAA" w:rsidTr="00D273F1">
        <w:trPr>
          <w:trHeight w:val="144"/>
        </w:trPr>
        <w:tc>
          <w:tcPr>
            <w:tcW w:w="1313"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rPr>
              <w:t>ТЕПЛОВЫЕ ЯВЛЕНИЯ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6.2</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Модели твёрдого, жидкого и газообразного состояний вещества. </w:t>
            </w:r>
            <w:r w:rsidRPr="007F6FAA">
              <w:rPr>
                <w:rFonts w:ascii="Times New Roman" w:hAnsi="Times New Roman" w:cs="Times New Roman"/>
                <w:color w:val="000000"/>
                <w:sz w:val="24"/>
                <w:szCs w:val="24"/>
              </w:rPr>
              <w:t>Кристаллические и аморфные тела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6.3</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Объяснение свойств газов, жидкостей и твёрдых тел на основе положений молекулярнокинетической теории</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6.4</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Смачивание и капиллярные явления</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6.5</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Тепловое расширение и сжатие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6.6</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Температура. Связь температуры со скоростью теплового движения частиц</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6.7</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Внутренняя энергия. Способы изменения внутренней энергии: теплопередача и совершение работы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6.8</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Виды теплопередачи: теплопроводность, конвекция, излучение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6.9</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Количество теплоты. Удельная теплоёмкость вещества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6.10</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Теплообмен и тепловое равновесие. Уравнение теплового баланса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6.11</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Плавление и отвердевание кристаллических веществ. </w:t>
            </w:r>
            <w:r w:rsidRPr="007F6FAA">
              <w:rPr>
                <w:rFonts w:ascii="Times New Roman" w:hAnsi="Times New Roman" w:cs="Times New Roman"/>
                <w:color w:val="000000"/>
                <w:sz w:val="24"/>
                <w:szCs w:val="24"/>
              </w:rPr>
              <w:t>Удельная теплота плавления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6.12</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6.13</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Влажность воздуха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6.14</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Энергия топлива. Удельная теплота сгорания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6.15</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Принципы работы тепловых двигателей КПД теплового двигателя. Тепловые двигатели и защита окружающей среды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6.16</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Закон сохранения и превращения энергии в тепловых процессах</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6.17</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###Опыты по обнаружению действия сил молекулярного притяжения.</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###Опыты по выращиванию кристаллов поваренной соли или сахара.</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###Опыты по наблюдению теплового расширения газов, жидкостей и твёрдых тел.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###Определение давления воздуха в баллоне шприца.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###Исследование явления теплообмена при смешивании холодной и горячей воды.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###Определение удельной теплоёмкости вещества.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###Исследование процесса испарения.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###Определение относительной влажности воздуха.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###Определение удельной теплоты плавления льда.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6.18</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6.19</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A66D49" w:rsidRPr="007F6FAA" w:rsidTr="00D273F1">
        <w:trPr>
          <w:trHeight w:val="144"/>
        </w:trPr>
        <w:tc>
          <w:tcPr>
            <w:tcW w:w="1313"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rPr>
              <w:t>ЭЛЕКТРИЧЕСКИЕ И МАГНИТНЫЕ ЯВЛЕНИЯ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Электризация тел. Два рода электрических зарядов</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7.2</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pacing w:val="-3"/>
                <w:sz w:val="24"/>
                <w:szCs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7.3</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7.4</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Носители электрических зарядов. Элементарный электрический заряд. </w:t>
            </w:r>
            <w:r w:rsidRPr="007F6FAA">
              <w:rPr>
                <w:rFonts w:ascii="Times New Roman" w:hAnsi="Times New Roman" w:cs="Times New Roman"/>
                <w:color w:val="000000"/>
                <w:sz w:val="24"/>
                <w:szCs w:val="24"/>
              </w:rPr>
              <w:t>Строение атома. Проводники и диэлектрики</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7.5</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Закон сохранения электрического заряда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7.6</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Электрический ток. Условия существования электрического тока. </w:t>
            </w:r>
            <w:r w:rsidRPr="007F6FAA">
              <w:rPr>
                <w:rFonts w:ascii="Times New Roman" w:hAnsi="Times New Roman" w:cs="Times New Roman"/>
                <w:color w:val="000000"/>
                <w:sz w:val="24"/>
                <w:szCs w:val="24"/>
              </w:rPr>
              <w:t>Источники постоянного тока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7.7</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Действия электрического тока (тепловое, химическое, магнитное). Электрический ток в жидкостях и газах</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7.8</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Электрическая цепь. Сила тока. Электрическое напряжение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7.9</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Сопротивление проводника. Удельное сопротивление вещества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7.10</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Закон Ома для участка цепи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7.11</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Последовательное и параллельное соединение проводников</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7.12</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Работа и мощность электрического тока. </w:t>
            </w:r>
            <w:r w:rsidRPr="007F6FAA">
              <w:rPr>
                <w:rFonts w:ascii="Times New Roman" w:hAnsi="Times New Roman" w:cs="Times New Roman"/>
                <w:color w:val="000000"/>
                <w:sz w:val="24"/>
                <w:szCs w:val="24"/>
              </w:rPr>
              <w:t>Закон Джоуля – Ленца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7.13</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Электрические цепи и потребители электрической энергии в быту. </w:t>
            </w:r>
            <w:r w:rsidRPr="007F6FAA">
              <w:rPr>
                <w:rFonts w:ascii="Times New Roman" w:hAnsi="Times New Roman" w:cs="Times New Roman"/>
                <w:color w:val="000000"/>
                <w:sz w:val="24"/>
                <w:szCs w:val="24"/>
              </w:rPr>
              <w:t>Короткое замыкание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7.14</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Постоянные магниты. Взаимодействие постоянных магнитов</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7.15</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Магнитное поле. Магнитное поле Земли и его значение для жизни на Земле</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7.16</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Опыт Эрстеда. Магнитное поле электрического тока. </w:t>
            </w:r>
            <w:r w:rsidRPr="007F6FAA">
              <w:rPr>
                <w:rFonts w:ascii="Times New Roman" w:hAnsi="Times New Roman" w:cs="Times New Roman"/>
                <w:color w:val="000000"/>
                <w:sz w:val="24"/>
                <w:szCs w:val="24"/>
              </w:rPr>
              <w:t>Применение электромагнитов в технике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7.17</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7.18</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Опыты Фарадея. Явление электромагнитной индукции. </w:t>
            </w:r>
            <w:r w:rsidRPr="007F6FAA">
              <w:rPr>
                <w:rFonts w:ascii="Times New Roman" w:hAnsi="Times New Roman" w:cs="Times New Roman"/>
                <w:color w:val="000000"/>
                <w:sz w:val="24"/>
                <w:szCs w:val="24"/>
              </w:rPr>
              <w:t>Правило Ленца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7.19</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Электрогенератор. Способы получения электрической энергии. Электростанции на возобновляемых источниках энергии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7.20</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по наблюдению электризации тел индукцией и при соприкосновении.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действия электрического поля на проводники и диэлектрики.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Сборка и проверка работы электрической цепи постоянного тока.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Измерение и регулирование силы тока.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Измерение и регулирование напряжения.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w:t>
            </w:r>
            <w:r w:rsidRPr="007F6FAA">
              <w:rPr>
                <w:rFonts w:ascii="Times New Roman" w:hAnsi="Times New Roman" w:cs="Times New Roman"/>
                <w:color w:val="000000"/>
                <w:sz w:val="24"/>
                <w:szCs w:val="24"/>
                <w:lang w:val="ru-RU"/>
              </w:rPr>
              <w:lastRenderedPageBreak/>
              <w:t>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7.21</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06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7.22</w:t>
            </w:r>
          </w:p>
        </w:tc>
        <w:tc>
          <w:tcPr>
            <w:tcW w:w="6666"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rPr>
      </w:pPr>
      <w:r w:rsidRPr="007F6FAA">
        <w:rPr>
          <w:rFonts w:ascii="Times New Roman" w:hAnsi="Times New Roman" w:cs="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113"/>
        <w:gridCol w:w="6727"/>
      </w:tblGrid>
      <w:tr w:rsidR="00A66D49" w:rsidRPr="007F6FAA" w:rsidTr="00D273F1">
        <w:trPr>
          <w:trHeight w:val="144"/>
        </w:trPr>
        <w:tc>
          <w:tcPr>
            <w:tcW w:w="1350" w:type="dxa"/>
            <w:tcMar>
              <w:top w:w="50" w:type="dxa"/>
              <w:left w:w="100" w:type="dxa"/>
            </w:tcMar>
            <w:vAlign w:val="center"/>
          </w:tcPr>
          <w:p w:rsidR="00A66D49" w:rsidRPr="007F6FAA" w:rsidRDefault="00526E62" w:rsidP="00D273F1">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Код раздела</w:t>
            </w:r>
          </w:p>
        </w:tc>
        <w:tc>
          <w:tcPr>
            <w:tcW w:w="2113" w:type="dxa"/>
            <w:tcMar>
              <w:top w:w="50" w:type="dxa"/>
              <w:left w:w="100" w:type="dxa"/>
            </w:tcMar>
            <w:vAlign w:val="center"/>
          </w:tcPr>
          <w:p w:rsidR="00A66D49" w:rsidRPr="007F6FAA" w:rsidRDefault="00526E62" w:rsidP="00D273F1">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Код элемента</w:t>
            </w:r>
          </w:p>
        </w:tc>
        <w:tc>
          <w:tcPr>
            <w:tcW w:w="6727" w:type="dxa"/>
            <w:tcMar>
              <w:top w:w="50" w:type="dxa"/>
              <w:left w:w="100" w:type="dxa"/>
            </w:tcMar>
            <w:vAlign w:val="center"/>
          </w:tcPr>
          <w:p w:rsidR="00A66D49" w:rsidRPr="007F6FAA" w:rsidRDefault="00526E62" w:rsidP="00D273F1">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Проверяемые элементы содержания</w:t>
            </w:r>
          </w:p>
        </w:tc>
      </w:tr>
      <w:tr w:rsidR="00A66D49" w:rsidRPr="007F6FAA" w:rsidTr="00D273F1">
        <w:trPr>
          <w:trHeight w:val="144"/>
        </w:trPr>
        <w:tc>
          <w:tcPr>
            <w:tcW w:w="1350"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rPr>
              <w:t>МЕХАНИЧЕСКИЕ ЯВЛЕНИЯ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Механическое движение. Материальная точка. Система отсчёта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Относительность механического движения</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8.3</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Равномерное прямолинейное движение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8.4</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###Неравномерное прямолинейное движение. Средняя и мгновенная скорость тела при неравномерном движении</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8.5</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Ускорение. Равноускоренное прямолинейное движение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8.6</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###Свободное падение. Опыты Галилея</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8.7</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###Равномерное движение по окружности. Период и частота обращения. Линейная и угловая скорости. </w:t>
            </w:r>
            <w:r w:rsidRPr="007F6FAA">
              <w:rPr>
                <w:rFonts w:ascii="Times New Roman" w:hAnsi="Times New Roman" w:cs="Times New Roman"/>
                <w:color w:val="000000"/>
                <w:sz w:val="24"/>
                <w:szCs w:val="24"/>
              </w:rPr>
              <w:t>Центростремительное ускорение</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8.8</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Первый закон Ньютона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8.9</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Второй закон Ньютона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8.10</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Третий закон Ньютона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8.11</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###Par###Принцип суперпозиции сил</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8.12</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Сила упругости. Закон Гука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8.13</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###Сила трения: сила трения скольжения, сила трения покоя, другие виды трения</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8.14</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###Сила тяжести и закон всемирного тяготения. </w:t>
            </w:r>
            <w:r w:rsidRPr="007F6FAA">
              <w:rPr>
                <w:rFonts w:ascii="Times New Roman" w:hAnsi="Times New Roman" w:cs="Times New Roman"/>
                <w:color w:val="000000"/>
                <w:sz w:val="24"/>
                <w:szCs w:val="24"/>
              </w:rPr>
              <w:t>Ускорение свободного падения</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8.15</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Движение планет вокруг Солнца. Первая космическая скорость. </w:t>
            </w:r>
            <w:r w:rsidRPr="007F6FAA">
              <w:rPr>
                <w:rFonts w:ascii="Times New Roman" w:hAnsi="Times New Roman" w:cs="Times New Roman"/>
                <w:color w:val="000000"/>
                <w:sz w:val="24"/>
                <w:szCs w:val="24"/>
              </w:rPr>
              <w:t>Невесомость и перегрузки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8.16</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Равновесие материальной точки. Абсолютно твёрдое тело</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8.17</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 xml:space="preserve">###Равновесие твёрдого тела с закреплённой осью вращения. </w:t>
            </w:r>
            <w:r w:rsidRPr="007F6FAA">
              <w:rPr>
                <w:rFonts w:ascii="Times New Roman" w:hAnsi="Times New Roman" w:cs="Times New Roman"/>
                <w:color w:val="000000"/>
                <w:sz w:val="24"/>
                <w:szCs w:val="24"/>
              </w:rPr>
              <w:t>Момент силы. Центр тяжести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8.18</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Импульс тела. Изменение импульса. Импульс силы</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8.19</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Закон сохранения импульса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8.20</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###Par###Реактивное движение</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8.21</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Механическая работа и мощность</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8.22</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Работа сил тяжести, упругости, трения. </w:t>
            </w:r>
            <w:r w:rsidRPr="007F6FAA">
              <w:rPr>
                <w:rFonts w:ascii="Times New Roman" w:hAnsi="Times New Roman" w:cs="Times New Roman"/>
                <w:color w:val="000000"/>
                <w:sz w:val="24"/>
                <w:szCs w:val="24"/>
              </w:rPr>
              <w:t>Связь энергии и работы</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8.23</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Потенциальная энергия тела, поднятого над поверхностью </w:t>
            </w:r>
            <w:r w:rsidRPr="007F6FAA">
              <w:rPr>
                <w:rFonts w:ascii="Times New Roman" w:hAnsi="Times New Roman" w:cs="Times New Roman"/>
                <w:color w:val="000000"/>
                <w:sz w:val="24"/>
                <w:szCs w:val="24"/>
              </w:rPr>
              <w:t>Земли</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8.24</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Потенциальная энергия сжатой пружины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8.25</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###Кинетическая энергия. Теорема о кинетической энергии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8.26</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###Закон сохранения механической энергии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8.27</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8.28</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явления в природе: приливы и отливы, движение планет Солнечной системы, реактивное движение живых организмов</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8.29</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Технические устройства: спидометр, датчики положения, расстояния и ускорения, ракеты</w:t>
            </w:r>
          </w:p>
        </w:tc>
      </w:tr>
      <w:tr w:rsidR="00A66D49" w:rsidRPr="007F6FAA" w:rsidTr="00D273F1">
        <w:trPr>
          <w:trHeight w:val="144"/>
        </w:trPr>
        <w:tc>
          <w:tcPr>
            <w:tcW w:w="1350"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w:t>
            </w:r>
          </w:p>
        </w:tc>
        <w:tc>
          <w:tcPr>
            <w:tcW w:w="0" w:type="auto"/>
            <w:gridSpan w:val="2"/>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МЕХАНИЧЕСКИЕ КОЛЕБАНИЯ И ВОЛНЫ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9.1</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Колебательное движение. Основные характеристики колебаний: период, частота, амплитуда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9.2</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9.3</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Затухающие колебания. Вынужденные колебания. Резонанс</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9.4</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Механические волны. Свойства механических волн. Продольные и поперечные волны. Длина волны и скорость её распространения. </w:t>
            </w:r>
            <w:r w:rsidRPr="007F6FAA">
              <w:rPr>
                <w:rFonts w:ascii="Times New Roman" w:hAnsi="Times New Roman" w:cs="Times New Roman"/>
                <w:color w:val="000000"/>
                <w:sz w:val="24"/>
                <w:szCs w:val="24"/>
              </w:rPr>
              <w:t>Механические волны в твёрдом теле, сейсмические волны</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9.5</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Звук. Громкость и высота звука. </w:t>
            </w:r>
            <w:r w:rsidRPr="007F6FAA">
              <w:rPr>
                <w:rFonts w:ascii="Times New Roman" w:hAnsi="Times New Roman" w:cs="Times New Roman"/>
                <w:color w:val="000000"/>
                <w:sz w:val="24"/>
                <w:szCs w:val="24"/>
              </w:rPr>
              <w:t>Отражение звука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9.6</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Инфразвук и ультразвук</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9.7</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частоты и периода колебаний математического маятника.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Определение частоты и периода колебаний пружинного маятника </w:t>
            </w:r>
          </w:p>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lastRenderedPageBreak/>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sidRPr="007F6FAA">
              <w:rPr>
                <w:rFonts w:ascii="Times New Roman" w:hAnsi="Times New Roman" w:cs="Times New Roman"/>
                <w:color w:val="000000"/>
                <w:sz w:val="24"/>
                <w:szCs w:val="24"/>
              </w:rPr>
              <w:t>Измерение ускорения свободного падения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9.8</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явления в природе: восприятие звуков животными, землетрясение, сейсмические волны, цунами, эхо</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9.9</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Технические устройства: эхолот, использование ультразвука в быту и технике</w:t>
            </w:r>
          </w:p>
        </w:tc>
      </w:tr>
      <w:tr w:rsidR="00A66D49" w:rsidRPr="00683622" w:rsidTr="00D273F1">
        <w:trPr>
          <w:trHeight w:val="144"/>
        </w:trPr>
        <w:tc>
          <w:tcPr>
            <w:tcW w:w="1350"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10</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ЭЛЕКТРОМАГНИТНОЕ ПОЛЕ И ЭЛЕКТРОМАГНИТНЫЕ ВОЛНЫ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10.1</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Электромагнитное поле. Электромагнитные волны. Свойства электромагнитных волн</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10.2</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Шкала электромагнитных волн</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10.3</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Электромагнитная природа света. Скорость света. </w:t>
            </w:r>
            <w:r w:rsidRPr="007F6FAA">
              <w:rPr>
                <w:rFonts w:ascii="Times New Roman" w:hAnsi="Times New Roman" w:cs="Times New Roman"/>
                <w:color w:val="000000"/>
                <w:sz w:val="24"/>
                <w:szCs w:val="24"/>
              </w:rPr>
              <w:t>Волновые свойства света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10.4</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Изучение свойств электромагнитных волн с помощью мобильного телефона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10.5</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явления в природе: биологическое действие видимого, ультрафиолетового и рентгеновского излучений</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Borders>
              <w:right w:val="single" w:sz="11" w:space="0" w:color="000000"/>
            </w:tcBorders>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10.6</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Технические устройства: использование электромагнитных волн для сотовой связи</w:t>
            </w:r>
          </w:p>
        </w:tc>
      </w:tr>
      <w:tr w:rsidR="00A66D49" w:rsidRPr="007F6FAA" w:rsidTr="00D273F1">
        <w:trPr>
          <w:trHeight w:val="144"/>
        </w:trPr>
        <w:tc>
          <w:tcPr>
            <w:tcW w:w="1350"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0" w:type="auto"/>
            <w:gridSpan w:val="2"/>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СВЕТОВЫЕ ЯВЛЕНИЯ</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11.1</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Лучевая модель света. Источники света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11.2</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Прямолинейное распространение света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11.3</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Отражение света. Плоское зеркало. Закон отражения света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11.4</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Преломление света. Закон преломления света. </w:t>
            </w:r>
            <w:r w:rsidRPr="007F6FAA">
              <w:rPr>
                <w:rFonts w:ascii="Times New Roman" w:hAnsi="Times New Roman" w:cs="Times New Roman"/>
                <w:color w:val="000000"/>
                <w:sz w:val="24"/>
                <w:szCs w:val="24"/>
              </w:rPr>
              <w:t>Полное внутреннее отражение света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11.5</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Линза. Ход лучей в линзе</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11.6</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Оптическая система фотоаппарата, микроскопа и телескопа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11.7</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Глаз как оптическая система. Близорукость и дальнозоркость</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11.8</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Разложение белого света в спектр. Опыты Ньютона. Сложение спектральных цветов. </w:t>
            </w:r>
            <w:r w:rsidRPr="007F6FAA">
              <w:rPr>
                <w:rFonts w:ascii="Times New Roman" w:hAnsi="Times New Roman" w:cs="Times New Roman"/>
                <w:color w:val="000000"/>
                <w:sz w:val="24"/>
                <w:szCs w:val="24"/>
              </w:rPr>
              <w:t>Дисперсия света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11.9</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###Исследование зависимости угла отражения светового луча от угла падения.</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###Изучение характеристик изображения предмета в плоском зеркале.</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###Исследование зависимости угла преломления светового луча от угла падения на границе «воздух – стекло».</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###Получение изображений с помощью собирающей линзы.</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###Определение фокусного расстояния и оптической силы собирающей линзы.</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###Опыты по разложению белого света в спектр.</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###Опыты по восприятию цвета предметов при их наблюдении через цветовые фильтры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11.10</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Физические явления в природе: затмения Солнца и Луны, цвета тел, оптические явления в атмосфере (цвет неба, </w:t>
            </w:r>
            <w:r w:rsidRPr="007F6FAA">
              <w:rPr>
                <w:rFonts w:ascii="Times New Roman" w:hAnsi="Times New Roman" w:cs="Times New Roman"/>
                <w:color w:val="000000"/>
                <w:sz w:val="24"/>
                <w:szCs w:val="24"/>
                <w:lang w:val="ru-RU"/>
              </w:rPr>
              <w:lastRenderedPageBreak/>
              <w:t>рефракция, радуга, мираж)</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11.11</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Технические устройства: очки, перископ, фотоаппарат, оптические световоды</w:t>
            </w:r>
          </w:p>
        </w:tc>
      </w:tr>
      <w:tr w:rsidR="00A66D49" w:rsidRPr="007F6FAA" w:rsidTr="00D273F1">
        <w:trPr>
          <w:trHeight w:val="144"/>
        </w:trPr>
        <w:tc>
          <w:tcPr>
            <w:tcW w:w="1350" w:type="dxa"/>
            <w:vMerge w:val="restart"/>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0" w:type="auto"/>
            <w:gridSpan w:val="2"/>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rPr>
              <w:t>КВАНТОВЫЕ ЯВЛЕНИЯ</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12.1</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Опыты Резерфорда и планетарная модель атома. </w:t>
            </w:r>
            <w:r w:rsidRPr="007F6FAA">
              <w:rPr>
                <w:rFonts w:ascii="Times New Roman" w:hAnsi="Times New Roman" w:cs="Times New Roman"/>
                <w:color w:val="000000"/>
                <w:sz w:val="24"/>
                <w:szCs w:val="24"/>
              </w:rPr>
              <w:t>Модель атома Бора</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12.2</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Испускание и поглощение света атомом. </w:t>
            </w:r>
            <w:r w:rsidRPr="007F6FAA">
              <w:rPr>
                <w:rFonts w:ascii="Times New Roman" w:hAnsi="Times New Roman" w:cs="Times New Roman"/>
                <w:color w:val="000000"/>
                <w:sz w:val="24"/>
                <w:szCs w:val="24"/>
              </w:rPr>
              <w:t>Кванты. Линейчатые спектры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12.3</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Радиоактивность. Альфа, бета- и гамма-излучения</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12.4</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Строение атомного ядра. Нуклонная модель атомного ядра. </w:t>
            </w:r>
            <w:r w:rsidRPr="007F6FAA">
              <w:rPr>
                <w:rFonts w:ascii="Times New Roman" w:hAnsi="Times New Roman" w:cs="Times New Roman"/>
                <w:color w:val="000000"/>
                <w:sz w:val="24"/>
                <w:szCs w:val="24"/>
              </w:rPr>
              <w:t>Изотопы</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12.5</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Радиоактивные превращения. Период полураспада атомных ядер</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12.6</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Ядерные реакции. Законы сохранения зарядового и массового чисел</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12.7</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Энергия связи атомных ядер. Связь массы и энергии</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12.8</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Реакции синтеза и деления ядер. Источники энергии Солнца и звёзд</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12.9</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Ядерная энергетика. Действие радиоактивных излучений на живые организмы</w:t>
            </w:r>
          </w:p>
        </w:tc>
      </w:tr>
      <w:tr w:rsidR="00A66D49" w:rsidRPr="007F6FAA">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12.10</w:t>
            </w:r>
          </w:p>
        </w:tc>
        <w:tc>
          <w:tcPr>
            <w:tcW w:w="6727" w:type="dxa"/>
            <w:tcMar>
              <w:top w:w="50" w:type="dxa"/>
              <w:left w:w="100" w:type="dxa"/>
            </w:tcMar>
            <w:vAlign w:val="center"/>
          </w:tcPr>
          <w:p w:rsidR="00A66D49" w:rsidRPr="007F6FAA" w:rsidRDefault="00526E62" w:rsidP="007F6FAA">
            <w:pPr>
              <w:shd w:val="clear" w:color="auto" w:fill="FFFFFF"/>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Практические работы: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Наблюдение сплошных и линейчатых спектров излучения.</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Исследование треков: измерение энергии частицы по тормозному пути (по фотографиям).</w:t>
            </w:r>
          </w:p>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Измерение радиоактивного фона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12.11</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A66D49" w:rsidRPr="00683622">
        <w:trPr>
          <w:trHeight w:val="144"/>
        </w:trPr>
        <w:tc>
          <w:tcPr>
            <w:tcW w:w="0" w:type="auto"/>
            <w:vMerge/>
            <w:tcBorders>
              <w:top w:val="nil"/>
            </w:tcBorders>
            <w:tcMar>
              <w:top w:w="50" w:type="dxa"/>
              <w:left w:w="100" w:type="dxa"/>
            </w:tcMar>
          </w:tcPr>
          <w:p w:rsidR="00A66D49" w:rsidRPr="007F6FAA" w:rsidRDefault="00A66D49" w:rsidP="007F6FAA">
            <w:pPr>
              <w:spacing w:after="0" w:line="240" w:lineRule="auto"/>
              <w:rPr>
                <w:rFonts w:ascii="Times New Roman" w:hAnsi="Times New Roman" w:cs="Times New Roman"/>
                <w:sz w:val="24"/>
                <w:szCs w:val="24"/>
                <w:lang w:val="ru-RU"/>
              </w:rPr>
            </w:pPr>
          </w:p>
        </w:tc>
        <w:tc>
          <w:tcPr>
            <w:tcW w:w="2113"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12.12</w:t>
            </w:r>
          </w:p>
        </w:tc>
        <w:tc>
          <w:tcPr>
            <w:tcW w:w="6727"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Технические устройства: спектроскоп, индивидуальный дозиметр, камера Вильсона</w:t>
            </w:r>
          </w:p>
        </w:tc>
      </w:tr>
    </w:tbl>
    <w:p w:rsidR="00A66D49" w:rsidRPr="007F6FAA" w:rsidRDefault="00A66D49" w:rsidP="007F6FAA">
      <w:pPr>
        <w:spacing w:after="0" w:line="240" w:lineRule="auto"/>
        <w:ind w:left="120"/>
        <w:rPr>
          <w:rFonts w:ascii="Times New Roman" w:hAnsi="Times New Roman" w:cs="Times New Roman"/>
          <w:sz w:val="24"/>
          <w:szCs w:val="24"/>
          <w:lang w:val="ru-RU"/>
        </w:rPr>
      </w:pPr>
    </w:p>
    <w:p w:rsidR="00D273F1" w:rsidRDefault="00526E62" w:rsidP="00D273F1">
      <w:pPr>
        <w:spacing w:after="0" w:line="240" w:lineRule="auto"/>
        <w:ind w:left="120"/>
        <w:jc w:val="center"/>
        <w:rPr>
          <w:rFonts w:ascii="Times New Roman" w:hAnsi="Times New Roman" w:cs="Times New Roman"/>
          <w:b/>
          <w:color w:val="000000"/>
          <w:sz w:val="24"/>
          <w:szCs w:val="24"/>
          <w:lang w:val="ru-RU"/>
        </w:rPr>
      </w:pPr>
      <w:bookmarkStart w:id="14" w:name="block-56177488"/>
      <w:bookmarkEnd w:id="13"/>
      <w:r w:rsidRPr="007F6FAA">
        <w:rPr>
          <w:rFonts w:ascii="Times New Roman" w:hAnsi="Times New Roman" w:cs="Times New Roman"/>
          <w:b/>
          <w:color w:val="000000"/>
          <w:sz w:val="24"/>
          <w:szCs w:val="24"/>
          <w:lang w:val="ru-RU"/>
        </w:rPr>
        <w:t xml:space="preserve">ПРОВЕРЯЕМЫЕ НА ОГЭ ПО ФИЗИКЕ ТРЕБОВАНИЯ К РЕЗУЛЬТАТАМ ОСВОЕНИЯ ОСНОВНОЙ ОБРАЗОВАТЕЛЬНОЙ ПРОГРАММЫ </w:t>
      </w:r>
    </w:p>
    <w:p w:rsidR="00A66D49" w:rsidRPr="007F6FAA" w:rsidRDefault="00526E62" w:rsidP="00D273F1">
      <w:pPr>
        <w:spacing w:after="0" w:line="240" w:lineRule="auto"/>
        <w:ind w:left="120"/>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ОСНОВНОГО ОБЩЕГО ОБРАЗОВАНИЯ</w:t>
      </w:r>
    </w:p>
    <w:p w:rsidR="00A66D49" w:rsidRPr="007F6FAA" w:rsidRDefault="00A66D49" w:rsidP="007F6FAA">
      <w:pPr>
        <w:spacing w:after="0" w:line="240"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240"/>
      </w:tblGrid>
      <w:tr w:rsidR="00A66D49" w:rsidRPr="00683622">
        <w:trPr>
          <w:trHeight w:val="144"/>
        </w:trPr>
        <w:tc>
          <w:tcPr>
            <w:tcW w:w="1988"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rPr>
            </w:pPr>
            <w:r w:rsidRPr="007F6FAA">
              <w:rPr>
                <w:rFonts w:ascii="Times New Roman" w:hAnsi="Times New Roman" w:cs="Times New Roman"/>
                <w:b/>
                <w:color w:val="000000"/>
                <w:sz w:val="24"/>
                <w:szCs w:val="24"/>
              </w:rPr>
              <w:t>Код проверяемого требования</w:t>
            </w:r>
          </w:p>
        </w:tc>
        <w:tc>
          <w:tcPr>
            <w:tcW w:w="11792"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w:t>
            </w:r>
            <w:r w:rsidRPr="007F6FAA">
              <w:rPr>
                <w:rFonts w:ascii="Times New Roman" w:hAnsi="Times New Roman" w:cs="Times New Roman"/>
                <w:color w:val="000000"/>
                <w:sz w:val="24"/>
                <w:szCs w:val="24"/>
                <w:lang w:val="ru-RU"/>
              </w:rPr>
              <w:lastRenderedPageBreak/>
              <w:t>физических явлений в окружающем мире, выделяя их существенные свойства (признаки)</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3</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Умение описывать изученные свойства тел и физические явления, используя физические величины</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5</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Владение основами методов научного познания с учётом соблюдения правил безопасного труда: наблюдение физических явлений:</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6</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7</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8</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9</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10</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A66D49" w:rsidRPr="00683622">
        <w:trPr>
          <w:trHeight w:val="144"/>
        </w:trPr>
        <w:tc>
          <w:tcPr>
            <w:tcW w:w="1988"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11792"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w:t>
            </w:r>
            <w:r w:rsidRPr="007F6FAA">
              <w:rPr>
                <w:rFonts w:ascii="Times New Roman" w:hAnsi="Times New Roman" w:cs="Times New Roman"/>
                <w:color w:val="000000"/>
                <w:sz w:val="24"/>
                <w:szCs w:val="24"/>
                <w:lang w:val="ru-RU"/>
              </w:rPr>
              <w:lastRenderedPageBreak/>
              <w:t>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D273F1">
      <w:pPr>
        <w:spacing w:after="0" w:line="240" w:lineRule="auto"/>
        <w:ind w:left="120"/>
        <w:jc w:val="center"/>
        <w:rPr>
          <w:rFonts w:ascii="Times New Roman" w:hAnsi="Times New Roman" w:cs="Times New Roman"/>
          <w:sz w:val="24"/>
          <w:szCs w:val="24"/>
          <w:lang w:val="ru-RU"/>
        </w:rPr>
      </w:pPr>
      <w:bookmarkStart w:id="15" w:name="block-56177490"/>
      <w:bookmarkEnd w:id="14"/>
      <w:r w:rsidRPr="007F6FAA">
        <w:rPr>
          <w:rFonts w:ascii="Times New Roman" w:hAnsi="Times New Roman" w:cs="Times New Roman"/>
          <w:b/>
          <w:color w:val="000000"/>
          <w:sz w:val="24"/>
          <w:szCs w:val="24"/>
          <w:lang w:val="ru-RU"/>
        </w:rPr>
        <w:t>ПЕРЕЧЕНЬ ЭЛЕМЕНТОВ СОДЕРЖАНИЯ, ПРОВЕРЯЕМЫХ НА ОГЭ ПО ФИЗИКЕ</w:t>
      </w:r>
    </w:p>
    <w:p w:rsidR="00A66D49" w:rsidRPr="007F6FAA" w:rsidRDefault="00A66D49" w:rsidP="007F6FAA">
      <w:pPr>
        <w:spacing w:after="0" w:line="240" w:lineRule="auto"/>
        <w:ind w:left="120"/>
        <w:rPr>
          <w:rFonts w:ascii="Times New Roman" w:hAnsi="Times New Roman" w:cs="Times New Roman"/>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9238"/>
      </w:tblGrid>
      <w:tr w:rsidR="00A66D49" w:rsidRPr="007F6FAA">
        <w:trPr>
          <w:trHeight w:val="144"/>
        </w:trPr>
        <w:tc>
          <w:tcPr>
            <w:tcW w:w="844"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rPr>
            </w:pPr>
            <w:r w:rsidRPr="007F6FAA">
              <w:rPr>
                <w:rFonts w:ascii="Times New Roman" w:hAnsi="Times New Roman" w:cs="Times New Roman"/>
                <w:b/>
                <w:color w:val="000000"/>
                <w:sz w:val="24"/>
                <w:szCs w:val="24"/>
              </w:rPr>
              <w:t>Код</w:t>
            </w:r>
          </w:p>
        </w:tc>
        <w:tc>
          <w:tcPr>
            <w:tcW w:w="13599" w:type="dxa"/>
            <w:tcMar>
              <w:top w:w="50" w:type="dxa"/>
              <w:left w:w="100" w:type="dxa"/>
            </w:tcMar>
            <w:vAlign w:val="center"/>
          </w:tcPr>
          <w:p w:rsidR="00A66D49" w:rsidRPr="007F6FAA" w:rsidRDefault="00526E62" w:rsidP="00D273F1">
            <w:pPr>
              <w:spacing w:after="0" w:line="240" w:lineRule="auto"/>
              <w:ind w:left="272"/>
              <w:jc w:val="center"/>
              <w:rPr>
                <w:rFonts w:ascii="Times New Roman" w:hAnsi="Times New Roman" w:cs="Times New Roman"/>
                <w:sz w:val="24"/>
                <w:szCs w:val="24"/>
              </w:rPr>
            </w:pPr>
            <w:r w:rsidRPr="007F6FAA">
              <w:rPr>
                <w:rFonts w:ascii="Times New Roman" w:hAnsi="Times New Roman" w:cs="Times New Roman"/>
                <w:b/>
                <w:color w:val="000000"/>
                <w:sz w:val="24"/>
                <w:szCs w:val="24"/>
              </w:rPr>
              <w:t>Проверяемый элемент содержания</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МЕХАНИЧЕСКИЕ ЯВЛЕНИЯ</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Механическое движение. Материальная точка. Система отсчёта. </w:t>
            </w:r>
            <w:r w:rsidRPr="007F6FAA">
              <w:rPr>
                <w:rFonts w:ascii="Times New Roman" w:hAnsi="Times New Roman" w:cs="Times New Roman"/>
                <w:color w:val="000000"/>
                <w:sz w:val="24"/>
                <w:szCs w:val="24"/>
              </w:rPr>
              <w:t>Относительность движения</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w:t>
            </w:r>
          </w:p>
        </w:tc>
        <w:tc>
          <w:tcPr>
            <w:tcW w:w="13599" w:type="dxa"/>
            <w:tcMar>
              <w:top w:w="50" w:type="dxa"/>
              <w:left w:w="100" w:type="dxa"/>
            </w:tcMar>
            <w:vAlign w:val="center"/>
          </w:tcPr>
          <w:p w:rsidR="00A66D49" w:rsidRPr="007F6FAA" w:rsidRDefault="00526E62" w:rsidP="00D273F1">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Равномерное и неравномерное движение. Средняя скорость. Формула для вычисления средней скорости: </w:t>
            </w:r>
            <w:r w:rsidRPr="007F6FAA">
              <w:rPr>
                <w:rFonts w:ascii="Times New Roman" w:hAnsi="Times New Roman" w:cs="Times New Roman"/>
                <w:color w:val="000000"/>
                <w:sz w:val="24"/>
                <w:szCs w:val="24"/>
              </w:rPr>
              <w:t>v</w:t>
            </w:r>
            <w:r w:rsidRPr="007F6FAA">
              <w:rPr>
                <w:rFonts w:ascii="Times New Roman" w:hAnsi="Times New Roman" w:cs="Times New Roman"/>
                <w:color w:val="000000"/>
                <w:sz w:val="24"/>
                <w:szCs w:val="24"/>
                <w:lang w:val="ru-RU"/>
              </w:rPr>
              <w:t xml:space="preserve"> = </w:t>
            </w:r>
            <w:r w:rsidRPr="007F6FAA">
              <w:rPr>
                <w:rFonts w:ascii="Times New Roman" w:hAnsi="Times New Roman" w:cs="Times New Roman"/>
                <w:color w:val="000000"/>
                <w:sz w:val="24"/>
                <w:szCs w:val="24"/>
              </w:rPr>
              <w:t>S</w:t>
            </w: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t</w:t>
            </w:r>
            <w:r w:rsidRPr="007F6FAA">
              <w:rPr>
                <w:rFonts w:ascii="Times New Roman" w:hAnsi="Times New Roman" w:cs="Times New Roman"/>
                <w:color w:val="000000"/>
                <w:sz w:val="24"/>
                <w:szCs w:val="24"/>
                <w:lang w:val="ru-RU"/>
              </w:rPr>
              <w:t xml:space="preserve"> </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1.3</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Равномерное прямолинейное движение. Зависимость координаты тела от времени в случае равномерного прямолинейного движения:</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01EB9393" wp14:editId="458919C9">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057275" cy="38100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Зависимость координаты тела от времени в случае равноускоренного прямолинейного движения:</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37AF1461" wp14:editId="52ADAE58">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53340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Формулы для проекции перемещения, проекции скорости и проекции ускорения при равноускоренном прямолинейном движении:</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6C064F64" wp14:editId="49209EF9">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1362075" cy="127635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1.5</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проекции скорости и координаты при свободном падении тела по вертикали</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1.6</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Скорость равномерного движения тела по окружности. Направление скорости.</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Формула для вычисления скорости через радиус окружности и период обращения:</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037F82D0" wp14:editId="4DCA1C8F">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33425" cy="45720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Центростремительное ускорение. Направление центростремительного ускорения. Формула для вычисления ускорения:</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5DB6803A" wp14:editId="3D620896">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704850" cy="59055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Формула, связывающая период и частоту обращения:</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74F04253" wp14:editId="402D5034">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38175" cy="45720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1.7</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Масса. Плотность вещества. Формула для вычисления плотности:</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 xml:space="preserve"> </w:t>
            </w:r>
            <w:r w:rsidRPr="007F6FAA">
              <w:rPr>
                <w:rFonts w:ascii="Times New Roman" w:hAnsi="Times New Roman" w:cs="Times New Roman"/>
                <w:noProof/>
                <w:sz w:val="24"/>
                <w:szCs w:val="24"/>
                <w:lang w:val="ru-RU" w:eastAsia="ru-RU"/>
              </w:rPr>
              <w:drawing>
                <wp:inline distT="0" distB="0" distL="0" distR="0" wp14:anchorId="256AC404" wp14:editId="0BEEA13A">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52450" cy="43815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1.8</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Сила – векторная физическая величина. Сложение сил</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1.9</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Явление инерции. Первый закон Ньютона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1.10</w:t>
            </w:r>
          </w:p>
        </w:tc>
        <w:tc>
          <w:tcPr>
            <w:tcW w:w="13599"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Второй закон Ньютона:</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5CABE464" wp14:editId="4965C49E">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676275" cy="314325"/>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Сонаправленность вектора ускорения тела и вектора силы, действующей на тело</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1.11</w:t>
            </w:r>
          </w:p>
        </w:tc>
        <w:tc>
          <w:tcPr>
            <w:tcW w:w="13599"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Взаимодействие тел. Третий закон Ньютона: </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6034B7A4" wp14:editId="6175EB0A">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1057275" cy="36195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1.12</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Трение покоя и трение скольжения. Формула для вычисления модуля силы трения скольжения:</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03C6BE05" wp14:editId="7A74820E">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923925" cy="32385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1.13</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Деформация тела. Упругие и неупругие деформации. Закон упругой деформации (закон Гука):</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62AE54C9" wp14:editId="54F78D0B">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800100" cy="32385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Всемирное тяготение. Закон всемирного тяготения:</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37EAB9A9" wp14:editId="42E159FE">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238250" cy="43815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Сила тяжести. Ускорение свободного падения.</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Формула для вычисления силы тяжести вблизи поверхности Земли: </w:t>
            </w:r>
            <w:r w:rsidRPr="007F6FAA">
              <w:rPr>
                <w:rFonts w:ascii="Times New Roman" w:hAnsi="Times New Roman" w:cs="Times New Roman"/>
                <w:color w:val="000000"/>
                <w:sz w:val="24"/>
                <w:szCs w:val="24"/>
              </w:rPr>
              <w:t>F</w:t>
            </w:r>
            <w:r w:rsidRPr="007F6FAA">
              <w:rPr>
                <w:rFonts w:ascii="Times New Roman" w:hAnsi="Times New Roman" w:cs="Times New Roman"/>
                <w:color w:val="000000"/>
                <w:sz w:val="24"/>
                <w:szCs w:val="24"/>
                <w:lang w:val="ru-RU"/>
              </w:rPr>
              <w:t xml:space="preserve"> = </w:t>
            </w:r>
            <w:r w:rsidRPr="007F6FAA">
              <w:rPr>
                <w:rFonts w:ascii="Times New Roman" w:hAnsi="Times New Roman" w:cs="Times New Roman"/>
                <w:color w:val="000000"/>
                <w:sz w:val="24"/>
                <w:szCs w:val="24"/>
              </w:rPr>
              <w:t>mg</w:t>
            </w:r>
            <w:r w:rsidRPr="007F6FAA">
              <w:rPr>
                <w:rFonts w:ascii="Times New Roman" w:hAnsi="Times New Roman" w:cs="Times New Roman"/>
                <w:color w:val="000000"/>
                <w:sz w:val="24"/>
                <w:szCs w:val="24"/>
                <w:lang w:val="ru-RU"/>
              </w:rPr>
              <w:t>.</w:t>
            </w:r>
          </w:p>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i/>
                <w:color w:val="000000"/>
                <w:sz w:val="24"/>
                <w:szCs w:val="24"/>
                <w:lang w:val="ru-RU"/>
              </w:rPr>
              <w:t xml:space="preserve"> </w:t>
            </w:r>
            <w:r w:rsidRPr="007F6FAA">
              <w:rPr>
                <w:rFonts w:ascii="Times New Roman" w:hAnsi="Times New Roman" w:cs="Times New Roman"/>
                <w:color w:val="000000"/>
                <w:sz w:val="24"/>
                <w:szCs w:val="24"/>
                <w:lang w:val="ru-RU"/>
              </w:rPr>
              <w:t xml:space="preserve">Движение планет вокруг Солнца. Первая космическая скорость. </w:t>
            </w:r>
            <w:r w:rsidRPr="007F6FAA">
              <w:rPr>
                <w:rFonts w:ascii="Times New Roman" w:hAnsi="Times New Roman" w:cs="Times New Roman"/>
                <w:color w:val="000000"/>
                <w:sz w:val="24"/>
                <w:szCs w:val="24"/>
              </w:rPr>
              <w:t>Невесомость и перегрузки</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1.15</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Импульс тела – векторная физическая величина.</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5A4637B1" wp14:editId="52D37A02">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619125" cy="28575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Импульс системы тел. Изменение импульса. </w:t>
            </w:r>
            <w:r w:rsidRPr="007F6FAA">
              <w:rPr>
                <w:rFonts w:ascii="Times New Roman" w:hAnsi="Times New Roman" w:cs="Times New Roman"/>
                <w:color w:val="000000"/>
                <w:sz w:val="24"/>
                <w:szCs w:val="24"/>
              </w:rPr>
              <w:t>Импульс силы</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1.16</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Закон сохранения импульса для замкнутой системы тел:</w:t>
            </w:r>
          </w:p>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15FC9078" wp14:editId="153F1B18">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1685925" cy="342900"/>
                          </a:xfrm>
                          <a:prstGeom prst="rect">
                            <a:avLst/>
                          </a:prstGeom>
                        </pic:spPr>
                      </pic:pic>
                    </a:graphicData>
                  </a:graphic>
                </wp:inline>
              </w:drawing>
            </w:r>
            <w:r w:rsidRPr="007F6FAA">
              <w:rPr>
                <w:rFonts w:ascii="Times New Roman" w:hAnsi="Times New Roman" w:cs="Times New Roman"/>
                <w:color w:val="000000"/>
                <w:sz w:val="24"/>
                <w:szCs w:val="24"/>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Реактивное движение</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1.17</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Механическая работа. Формула для вычисления работы силы:</w:t>
            </w:r>
          </w:p>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30FF36D8" wp14:editId="49E7CF1D">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19150" cy="342900"/>
                          </a:xfrm>
                          <a:prstGeom prst="rect">
                            <a:avLst/>
                          </a:prstGeom>
                        </pic:spPr>
                      </pic:pic>
                    </a:graphicData>
                  </a:graphic>
                </wp:inline>
              </w:drawing>
            </w:r>
            <w:r w:rsidRPr="007F6FAA">
              <w:rPr>
                <w:rFonts w:ascii="Times New Roman" w:hAnsi="Times New Roman" w:cs="Times New Roman"/>
                <w:color w:val="000000"/>
                <w:sz w:val="24"/>
                <w:szCs w:val="24"/>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Механическая мощность:</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rPr>
              <w:t xml:space="preserve"> </w:t>
            </w:r>
            <w:r w:rsidRPr="007F6FAA">
              <w:rPr>
                <w:rFonts w:ascii="Times New Roman" w:hAnsi="Times New Roman" w:cs="Times New Roman"/>
                <w:noProof/>
                <w:sz w:val="24"/>
                <w:szCs w:val="24"/>
                <w:lang w:val="ru-RU" w:eastAsia="ru-RU"/>
              </w:rPr>
              <w:drawing>
                <wp:inline distT="0" distB="0" distL="0" distR="0" wp14:anchorId="5D0172C9" wp14:editId="1B9D6E66">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71500" cy="47625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1.18</w:t>
            </w:r>
          </w:p>
        </w:tc>
        <w:tc>
          <w:tcPr>
            <w:tcW w:w="13599"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Кинетическая и потенциальная энергия. Формула для вычисления кинетической энергии:</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01A10FAF" wp14:editId="1AE34AC6">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28675" cy="51435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Теорема о кинетической энергии. Формула для вычисления потенциальной энергии тела, поднятого</w:t>
            </w:r>
          </w:p>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над Землёй:</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rPr>
              <w:t xml:space="preserve"> </w:t>
            </w:r>
            <w:r w:rsidRPr="007F6FAA">
              <w:rPr>
                <w:rFonts w:ascii="Times New Roman" w:hAnsi="Times New Roman" w:cs="Times New Roman"/>
                <w:noProof/>
                <w:sz w:val="24"/>
                <w:szCs w:val="24"/>
                <w:lang w:val="ru-RU" w:eastAsia="ru-RU"/>
              </w:rPr>
              <w:drawing>
                <wp:inline distT="0" distB="0" distL="0" distR="0" wp14:anchorId="1CB84920" wp14:editId="64DA22A2">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838200" cy="314325"/>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1.19</w:t>
            </w:r>
          </w:p>
        </w:tc>
        <w:tc>
          <w:tcPr>
            <w:tcW w:w="13599"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Механическая энергия:</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1F6F866B" wp14:editId="148485B3">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57275" cy="36195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lastRenderedPageBreak/>
              <w:t xml:space="preserve"> Закон сохранения механической энергии. Формула для закона сохранения механической энергии в отсутствие сил трения: </w:t>
            </w:r>
            <w:r w:rsidRPr="007F6FAA">
              <w:rPr>
                <w:rFonts w:ascii="Times New Roman" w:hAnsi="Times New Roman" w:cs="Times New Roman"/>
                <w:i/>
                <w:color w:val="000000"/>
                <w:sz w:val="24"/>
                <w:szCs w:val="24"/>
              </w:rPr>
              <w:t>E</w:t>
            </w:r>
            <w:r w:rsidRPr="007F6FAA">
              <w:rPr>
                <w:rFonts w:ascii="Times New Roman" w:hAnsi="Times New Roman" w:cs="Times New Roman"/>
                <w:color w:val="000000"/>
                <w:sz w:val="24"/>
                <w:szCs w:val="24"/>
                <w:lang w:val="ru-RU"/>
              </w:rPr>
              <w:t xml:space="preserve"> = </w:t>
            </w:r>
            <w:r w:rsidRPr="007F6FAA">
              <w:rPr>
                <w:rFonts w:ascii="Times New Roman" w:hAnsi="Times New Roman" w:cs="Times New Roman"/>
                <w:color w:val="000000"/>
                <w:sz w:val="24"/>
                <w:szCs w:val="24"/>
              </w:rPr>
              <w:t>const</w:t>
            </w:r>
            <w:r w:rsidRPr="007F6FAA">
              <w:rPr>
                <w:rFonts w:ascii="Times New Roman" w:hAnsi="Times New Roman" w:cs="Times New Roman"/>
                <w:color w:val="000000"/>
                <w:sz w:val="24"/>
                <w:szCs w:val="24"/>
                <w:lang w:val="ru-RU"/>
              </w:rPr>
              <w:t>.</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Превращение механической энергии при наличии силы трения.</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1.20</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Простые механизмы. «Золотое правило» механики.</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Рычаг. Момент силы: </w:t>
            </w:r>
            <w:r w:rsidRPr="007F6FAA">
              <w:rPr>
                <w:rFonts w:ascii="Times New Roman" w:hAnsi="Times New Roman" w:cs="Times New Roman"/>
                <w:i/>
                <w:color w:val="000000"/>
                <w:sz w:val="24"/>
                <w:szCs w:val="24"/>
              </w:rPr>
              <w:t>M</w:t>
            </w:r>
            <w:r w:rsidRPr="007F6FAA">
              <w:rPr>
                <w:rFonts w:ascii="Times New Roman" w:hAnsi="Times New Roman" w:cs="Times New Roman"/>
                <w:i/>
                <w:color w:val="000000"/>
                <w:sz w:val="24"/>
                <w:szCs w:val="24"/>
                <w:lang w:val="ru-RU"/>
              </w:rPr>
              <w:t xml:space="preserve"> - </w:t>
            </w:r>
            <w:r w:rsidRPr="007F6FAA">
              <w:rPr>
                <w:rFonts w:ascii="Times New Roman" w:hAnsi="Times New Roman" w:cs="Times New Roman"/>
                <w:i/>
                <w:color w:val="000000"/>
                <w:sz w:val="24"/>
                <w:szCs w:val="24"/>
              </w:rPr>
              <w:t>Fl</w:t>
            </w:r>
            <w:r w:rsidRPr="007F6FAA">
              <w:rPr>
                <w:rFonts w:ascii="Times New Roman" w:hAnsi="Times New Roman" w:cs="Times New Roman"/>
                <w:i/>
                <w:color w:val="000000"/>
                <w:sz w:val="24"/>
                <w:szCs w:val="24"/>
                <w:lang w:val="ru-RU"/>
              </w:rPr>
              <w:t>.</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Условие равновесия рычага:</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3B09DACD" wp14:editId="041BBBD9">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304925" cy="352425"/>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Подвижный и неподвижный блоки. </w:t>
            </w:r>
            <w:r w:rsidRPr="007F6FAA">
              <w:rPr>
                <w:rFonts w:ascii="Times New Roman" w:hAnsi="Times New Roman" w:cs="Times New Roman"/>
                <w:color w:val="000000"/>
                <w:sz w:val="24"/>
                <w:szCs w:val="24"/>
              </w:rPr>
              <w:t>КПД простых механизмов,</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rPr>
              <w:t xml:space="preserve"> </w:t>
            </w:r>
            <w:r w:rsidRPr="007F6FAA">
              <w:rPr>
                <w:rFonts w:ascii="Times New Roman" w:hAnsi="Times New Roman" w:cs="Times New Roman"/>
                <w:noProof/>
                <w:sz w:val="24"/>
                <w:szCs w:val="24"/>
                <w:lang w:val="ru-RU" w:eastAsia="ru-RU"/>
              </w:rPr>
              <w:drawing>
                <wp:inline distT="0" distB="0" distL="0" distR="0" wp14:anchorId="37023159" wp14:editId="6A2C020A">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095375" cy="523875"/>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1.21</w:t>
            </w:r>
          </w:p>
        </w:tc>
        <w:tc>
          <w:tcPr>
            <w:tcW w:w="13599"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Давление твёрдого тела.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Формула для вычисления давления твёрдого тела:</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35572A40" wp14:editId="6BFCB35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00075" cy="40005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Давление газа. Атмосферное давление.</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Гидростатическое давление внутри жидкости.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Формула для вычисления давления внутри жидкости:</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5877EAA3" wp14:editId="0B7162AF">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1114425" cy="40005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1.22</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Закон Паскаля. Гидравлический пресс</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1.23</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Закон Архимеда. Формула для определения выталкивающей силы, действующей на тело, погружённое в жидкость или газ:</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17E38388" wp14:editId="0E39B57A">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952500" cy="381000"/>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Условие плавания тела. Плавание судов и воздухоплавание</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Механические колебания. Амплитуда, период и частота колебаний. Формула, связывающая частоту и период колебаний:</w:t>
            </w:r>
          </w:p>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56F3BE38" wp14:editId="5FD54D53">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600075" cy="409575"/>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1.25</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Математический и пружинный маятники. Превращение энергии при колебательном движении</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1.26</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Затухающие колебания. Вынужденные колебания. Резонанс</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1.27</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Механические волны. Продольные и поперечные волны. Длина волны и скорость распространения волны:</w:t>
            </w:r>
          </w:p>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150440F9" wp14:editId="5F3D3F6F">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771525" cy="238125"/>
                          </a:xfrm>
                          <a:prstGeom prst="rect">
                            <a:avLst/>
                          </a:prstGeom>
                        </pic:spPr>
                      </pic:pic>
                    </a:graphicData>
                  </a:graphic>
                </wp:inline>
              </w:drawing>
            </w:r>
            <w:r w:rsidRPr="007F6FAA">
              <w:rPr>
                <w:rFonts w:ascii="Times New Roman" w:hAnsi="Times New Roman" w:cs="Times New Roman"/>
                <w:color w:val="000000"/>
                <w:sz w:val="24"/>
                <w:szCs w:val="24"/>
              </w:rPr>
              <w:t xml:space="preserve"> </w:t>
            </w:r>
          </w:p>
          <w:p w:rsidR="00A66D49" w:rsidRPr="007F6FAA" w:rsidRDefault="00A66D49" w:rsidP="007F6FAA">
            <w:pPr>
              <w:spacing w:after="0" w:line="240" w:lineRule="auto"/>
              <w:ind w:left="365"/>
              <w:jc w:val="both"/>
              <w:rPr>
                <w:rFonts w:ascii="Times New Roman" w:hAnsi="Times New Roman" w:cs="Times New Roman"/>
                <w:sz w:val="24"/>
                <w:szCs w:val="24"/>
              </w:rPr>
            </w:pP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1.28</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Звук. Громкость и высота звука. Отражение звуковой волны на границе двух сред. </w:t>
            </w:r>
            <w:r w:rsidRPr="007F6FAA">
              <w:rPr>
                <w:rFonts w:ascii="Times New Roman" w:hAnsi="Times New Roman" w:cs="Times New Roman"/>
                <w:color w:val="000000"/>
                <w:sz w:val="24"/>
                <w:szCs w:val="24"/>
              </w:rPr>
              <w:t>Инфразвук и ультразвук</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1.29</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Практические работы</w:t>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w:t>
            </w:r>
            <w:r w:rsidRPr="007F6FAA">
              <w:rPr>
                <w:rFonts w:ascii="Times New Roman" w:hAnsi="Times New Roman" w:cs="Times New Roman"/>
                <w:color w:val="000000"/>
                <w:sz w:val="24"/>
                <w:szCs w:val="24"/>
                <w:lang w:val="ru-RU"/>
              </w:rPr>
              <w:lastRenderedPageBreak/>
              <w:t xml:space="preserve">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sidRPr="007F6FAA">
              <w:rPr>
                <w:rFonts w:ascii="Times New Roman" w:hAnsi="Times New Roman" w:cs="Times New Roman"/>
                <w:color w:val="000000"/>
                <w:sz w:val="24"/>
                <w:szCs w:val="24"/>
              </w:rPr>
              <w:t>Проверка условия равновесия рычага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1.30</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Физические явления в природе:</w:t>
            </w:r>
            <w:r w:rsidRPr="007F6FAA">
              <w:rPr>
                <w:rFonts w:ascii="Times New Roman" w:hAnsi="Times New Roman" w:cs="Times New Roman"/>
                <w:color w:val="000000"/>
                <w:sz w:val="24"/>
                <w:szCs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1.31</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Технические устройства:</w:t>
            </w:r>
            <w:r w:rsidRPr="007F6FAA">
              <w:rPr>
                <w:rFonts w:ascii="Times New Roman" w:hAnsi="Times New Roman" w:cs="Times New Roman"/>
                <w:color w:val="000000"/>
                <w:sz w:val="24"/>
                <w:szCs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ТЕПЛОВЫЕ ЯВЛЕНИЯ</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2.1</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2.2</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Движение частиц вещества. Связь скорости движения частиц с температурой. </w:t>
            </w:r>
            <w:r w:rsidRPr="007F6FAA">
              <w:rPr>
                <w:rFonts w:ascii="Times New Roman" w:hAnsi="Times New Roman" w:cs="Times New Roman"/>
                <w:color w:val="000000"/>
                <w:sz w:val="24"/>
                <w:szCs w:val="24"/>
              </w:rPr>
              <w:t>Броуновское движение, диффузия</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2.3</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Смачивание и капиллярные явления</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Тепловое расширение и сжатие</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2.5</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Тепловое равновесие</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2.6</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Внутренняя энергия. Работа и теплопередача как способы изменения внутренней энергии</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2.7</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Виды теплопередачи: теплопроводность, конвекция, излучение</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2.8</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Нагревание и охлаждение тел. Количество теплоты. </w:t>
            </w:r>
            <w:r w:rsidRPr="007F6FAA">
              <w:rPr>
                <w:rFonts w:ascii="Times New Roman" w:hAnsi="Times New Roman" w:cs="Times New Roman"/>
                <w:color w:val="000000"/>
                <w:sz w:val="24"/>
                <w:szCs w:val="24"/>
              </w:rPr>
              <w:t>Удельная теплоёмкость:</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rPr>
              <w:t xml:space="preserve"> </w:t>
            </w:r>
            <w:r w:rsidRPr="007F6FAA">
              <w:rPr>
                <w:rFonts w:ascii="Times New Roman" w:hAnsi="Times New Roman" w:cs="Times New Roman"/>
                <w:noProof/>
                <w:sz w:val="24"/>
                <w:szCs w:val="24"/>
                <w:lang w:val="ru-RU" w:eastAsia="ru-RU"/>
              </w:rPr>
              <w:drawing>
                <wp:inline distT="0" distB="0" distL="0" distR="0" wp14:anchorId="4BB78141" wp14:editId="59E68516">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52525" cy="32385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2.9</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Закон сохранения энергии в тепловых процессах. </w:t>
            </w:r>
            <w:r w:rsidRPr="007F6FAA">
              <w:rPr>
                <w:rFonts w:ascii="Times New Roman" w:hAnsi="Times New Roman" w:cs="Times New Roman"/>
                <w:color w:val="000000"/>
                <w:sz w:val="24"/>
                <w:szCs w:val="24"/>
              </w:rPr>
              <w:t>Уравнение теплового баланса:</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rPr>
              <w:t xml:space="preserve"> </w:t>
            </w:r>
            <w:r w:rsidRPr="007F6FAA">
              <w:rPr>
                <w:rFonts w:ascii="Times New Roman" w:hAnsi="Times New Roman" w:cs="Times New Roman"/>
                <w:noProof/>
                <w:sz w:val="24"/>
                <w:szCs w:val="24"/>
                <w:lang w:val="ru-RU" w:eastAsia="ru-RU"/>
              </w:rPr>
              <w:drawing>
                <wp:inline distT="0" distB="0" distL="0" distR="0" wp14:anchorId="7B8C7B19" wp14:editId="575B73AE">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1162050" cy="30480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2.10</w:t>
            </w:r>
          </w:p>
        </w:tc>
        <w:tc>
          <w:tcPr>
            <w:tcW w:w="13599" w:type="dxa"/>
            <w:tcMar>
              <w:top w:w="50" w:type="dxa"/>
              <w:left w:w="100" w:type="dxa"/>
            </w:tcMar>
            <w:vAlign w:val="center"/>
          </w:tcPr>
          <w:p w:rsidR="00A66D49" w:rsidRPr="00D273F1" w:rsidRDefault="00526E62" w:rsidP="00D273F1">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Испарение и конденсация. Изменение внутренней энергии в процессе испарения и конденсации. </w:t>
            </w:r>
            <w:r w:rsidRPr="007F6FAA">
              <w:rPr>
                <w:rFonts w:ascii="Times New Roman" w:hAnsi="Times New Roman" w:cs="Times New Roman"/>
                <w:color w:val="000000"/>
                <w:sz w:val="24"/>
                <w:szCs w:val="24"/>
              </w:rPr>
              <w:t>Кипение жидкости. Удельная теплота парообразования:</w:t>
            </w:r>
            <w:r w:rsidRPr="007F6FAA">
              <w:rPr>
                <w:rFonts w:ascii="Times New Roman" w:hAnsi="Times New Roman" w:cs="Times New Roman"/>
                <w:i/>
                <w:color w:val="000000"/>
                <w:sz w:val="24"/>
                <w:szCs w:val="24"/>
              </w:rPr>
              <w:t xml:space="preserve"> L = Q/m</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2.11</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Влажность воздуха</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2.12</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Плавление и кристаллизация. Изменение внутренней энергии при плавлении и кристаллизации. </w:t>
            </w:r>
            <w:r w:rsidRPr="007F6FAA">
              <w:rPr>
                <w:rFonts w:ascii="Times New Roman" w:hAnsi="Times New Roman" w:cs="Times New Roman"/>
                <w:color w:val="000000"/>
                <w:sz w:val="24"/>
                <w:szCs w:val="24"/>
              </w:rPr>
              <w:t>Удельная теплота плавления:</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rPr>
              <w:t xml:space="preserve"> </w:t>
            </w:r>
            <w:r w:rsidRPr="007F6FAA">
              <w:rPr>
                <w:rFonts w:ascii="Times New Roman" w:hAnsi="Times New Roman" w:cs="Times New Roman"/>
                <w:noProof/>
                <w:sz w:val="24"/>
                <w:szCs w:val="24"/>
                <w:lang w:val="ru-RU" w:eastAsia="ru-RU"/>
              </w:rPr>
              <w:drawing>
                <wp:inline distT="0" distB="0" distL="0" distR="0" wp14:anchorId="6A71AEF4" wp14:editId="2651B131">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590550" cy="542925"/>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2.13</w:t>
            </w:r>
          </w:p>
        </w:tc>
        <w:tc>
          <w:tcPr>
            <w:tcW w:w="13599" w:type="dxa"/>
            <w:tcMar>
              <w:top w:w="50" w:type="dxa"/>
              <w:left w:w="100" w:type="dxa"/>
            </w:tcMar>
            <w:vAlign w:val="center"/>
          </w:tcPr>
          <w:p w:rsidR="00A66D49" w:rsidRPr="00B0319D" w:rsidRDefault="00526E62" w:rsidP="00D273F1">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Внутренняя энергия сгорания топлива. Удельная теплота сгорания топлива: </w:t>
            </w:r>
            <w:r w:rsidRPr="007F6FAA">
              <w:rPr>
                <w:rFonts w:ascii="Times New Roman" w:hAnsi="Times New Roman" w:cs="Times New Roman"/>
                <w:i/>
                <w:color w:val="000000"/>
                <w:sz w:val="24"/>
                <w:szCs w:val="24"/>
              </w:rPr>
              <w:t>q</w:t>
            </w:r>
            <w:r w:rsidRPr="007F6FAA">
              <w:rPr>
                <w:rFonts w:ascii="Times New Roman" w:hAnsi="Times New Roman" w:cs="Times New Roman"/>
                <w:i/>
                <w:color w:val="000000"/>
                <w:sz w:val="24"/>
                <w:szCs w:val="24"/>
                <w:lang w:val="ru-RU"/>
              </w:rPr>
              <w:t xml:space="preserve"> = </w:t>
            </w:r>
            <w:r w:rsidRPr="007F6FAA">
              <w:rPr>
                <w:rFonts w:ascii="Times New Roman" w:hAnsi="Times New Roman" w:cs="Times New Roman"/>
                <w:i/>
                <w:color w:val="000000"/>
                <w:sz w:val="24"/>
                <w:szCs w:val="24"/>
              </w:rPr>
              <w:t>Q</w:t>
            </w:r>
            <w:r w:rsidRPr="007F6FAA">
              <w:rPr>
                <w:rFonts w:ascii="Times New Roman" w:hAnsi="Times New Roman" w:cs="Times New Roman"/>
                <w:i/>
                <w:color w:val="000000"/>
                <w:sz w:val="24"/>
                <w:szCs w:val="24"/>
                <w:lang w:val="ru-RU"/>
              </w:rPr>
              <w:t>/</w:t>
            </w:r>
            <w:r w:rsidRPr="007F6FAA">
              <w:rPr>
                <w:rFonts w:ascii="Times New Roman" w:hAnsi="Times New Roman" w:cs="Times New Roman"/>
                <w:i/>
                <w:color w:val="000000"/>
                <w:sz w:val="24"/>
                <w:szCs w:val="24"/>
              </w:rPr>
              <w:t>m</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2.14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Принципы работы тепловых двигателей. КПД теплового двигателя</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2.15</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Практические работы</w:t>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2.16</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Физические явления в природе:</w:t>
            </w:r>
            <w:r w:rsidRPr="007F6FAA">
              <w:rPr>
                <w:rFonts w:ascii="Times New Roman" w:hAnsi="Times New Roman" w:cs="Times New Roman"/>
                <w:color w:val="000000"/>
                <w:sz w:val="24"/>
                <w:szCs w:val="24"/>
                <w:lang w:val="ru-RU"/>
              </w:rPr>
              <w:t xml:space="preserve"> поверхностное натяжение и капиллярные явления в </w:t>
            </w:r>
            <w:r w:rsidRPr="007F6FAA">
              <w:rPr>
                <w:rFonts w:ascii="Times New Roman" w:hAnsi="Times New Roman" w:cs="Times New Roman"/>
                <w:color w:val="000000"/>
                <w:sz w:val="24"/>
                <w:szCs w:val="24"/>
                <w:lang w:val="ru-RU"/>
              </w:rPr>
              <w:lastRenderedPageBreak/>
              <w:t>природе, кристаллы в природе, излучение Солнца, замерзание водоёмов, морские бризы; образование росы, тумана, инея, снега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2.17</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Технические устройства:</w:t>
            </w:r>
            <w:r w:rsidRPr="007F6FAA">
              <w:rPr>
                <w:rFonts w:ascii="Times New Roman" w:hAnsi="Times New Roman" w:cs="Times New Roman"/>
                <w:color w:val="000000"/>
                <w:sz w:val="24"/>
                <w:szCs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ЭЛЕКТРОМАГНИТНЫЕ ЯВЛЕНИЯ</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Электризация тел. Два вида электрических зарядов</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Взаимодействие заряженных тел. Закон Кулона</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3.3</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Закон сохранения электрического заряда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3.5</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Носители электрических зарядов. Действие электрического поля на электрические заряды. </w:t>
            </w:r>
            <w:r w:rsidRPr="007F6FAA">
              <w:rPr>
                <w:rFonts w:ascii="Times New Roman" w:hAnsi="Times New Roman" w:cs="Times New Roman"/>
                <w:color w:val="000000"/>
                <w:sz w:val="24"/>
                <w:szCs w:val="24"/>
              </w:rPr>
              <w:t>Проводники и диэлектрики</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3.6</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Постоянный электрический ток. Действия электрического тока. Сила тока. Напряжение.</w:t>
            </w:r>
          </w:p>
          <w:p w:rsidR="00A66D49" w:rsidRPr="007F6FAA" w:rsidRDefault="00526E62" w:rsidP="00D273F1">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rPr>
              <w:t>I</w:t>
            </w:r>
            <w:r w:rsidRPr="007F6FAA">
              <w:rPr>
                <w:rFonts w:ascii="Times New Roman" w:hAnsi="Times New Roman" w:cs="Times New Roman"/>
                <w:i/>
                <w:color w:val="000000"/>
                <w:sz w:val="24"/>
                <w:szCs w:val="24"/>
                <w:lang w:val="ru-RU"/>
              </w:rPr>
              <w:t xml:space="preserve"> = </w:t>
            </w:r>
            <w:r w:rsidRPr="007F6FAA">
              <w:rPr>
                <w:rFonts w:ascii="Times New Roman" w:hAnsi="Times New Roman" w:cs="Times New Roman"/>
                <w:i/>
                <w:color w:val="000000"/>
                <w:sz w:val="24"/>
                <w:szCs w:val="24"/>
              </w:rPr>
              <w:t>q</w:t>
            </w:r>
            <w:r w:rsidRPr="007F6FAA">
              <w:rPr>
                <w:rFonts w:ascii="Times New Roman" w:hAnsi="Times New Roman" w:cs="Times New Roman"/>
                <w:i/>
                <w:color w:val="000000"/>
                <w:sz w:val="24"/>
                <w:szCs w:val="24"/>
                <w:lang w:val="ru-RU"/>
              </w:rPr>
              <w:t>/</w:t>
            </w:r>
            <w:r w:rsidRPr="007F6FAA">
              <w:rPr>
                <w:rFonts w:ascii="Times New Roman" w:hAnsi="Times New Roman" w:cs="Times New Roman"/>
                <w:i/>
                <w:color w:val="000000"/>
                <w:sz w:val="24"/>
                <w:szCs w:val="24"/>
              </w:rPr>
              <w:t>t</w:t>
            </w:r>
            <w:r w:rsidRPr="007F6FAA">
              <w:rPr>
                <w:rFonts w:ascii="Times New Roman" w:hAnsi="Times New Roman" w:cs="Times New Roman"/>
                <w:i/>
                <w:color w:val="000000"/>
                <w:sz w:val="24"/>
                <w:szCs w:val="24"/>
                <w:lang w:val="ru-RU"/>
              </w:rPr>
              <w:t xml:space="preserve"> , </w:t>
            </w:r>
            <w:r w:rsidRPr="007F6FAA">
              <w:rPr>
                <w:rFonts w:ascii="Times New Roman" w:hAnsi="Times New Roman" w:cs="Times New Roman"/>
                <w:i/>
                <w:color w:val="000000"/>
                <w:sz w:val="24"/>
                <w:szCs w:val="24"/>
              </w:rPr>
              <w:t>U</w:t>
            </w:r>
            <w:r w:rsidRPr="007F6FAA">
              <w:rPr>
                <w:rFonts w:ascii="Times New Roman" w:hAnsi="Times New Roman" w:cs="Times New Roman"/>
                <w:i/>
                <w:color w:val="000000"/>
                <w:sz w:val="24"/>
                <w:szCs w:val="24"/>
                <w:lang w:val="ru-RU"/>
              </w:rPr>
              <w:t xml:space="preserve"> = </w:t>
            </w:r>
            <w:r w:rsidRPr="007F6FAA">
              <w:rPr>
                <w:rFonts w:ascii="Times New Roman" w:hAnsi="Times New Roman" w:cs="Times New Roman"/>
                <w:i/>
                <w:color w:val="000000"/>
                <w:sz w:val="24"/>
                <w:szCs w:val="24"/>
              </w:rPr>
              <w:t>A</w:t>
            </w:r>
            <w:r w:rsidRPr="007F6FAA">
              <w:rPr>
                <w:rFonts w:ascii="Times New Roman" w:hAnsi="Times New Roman" w:cs="Times New Roman"/>
                <w:i/>
                <w:color w:val="000000"/>
                <w:sz w:val="24"/>
                <w:szCs w:val="24"/>
                <w:lang w:val="ru-RU"/>
              </w:rPr>
              <w:t>/</w:t>
            </w:r>
            <w:r w:rsidRPr="007F6FAA">
              <w:rPr>
                <w:rFonts w:ascii="Times New Roman" w:hAnsi="Times New Roman" w:cs="Times New Roman"/>
                <w:i/>
                <w:color w:val="000000"/>
                <w:sz w:val="24"/>
                <w:szCs w:val="24"/>
              </w:rPr>
              <w:t>q</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3.7</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Электрическое сопротивление. Удельное электрическое сопротивление:</w:t>
            </w:r>
          </w:p>
          <w:p w:rsidR="00A66D49" w:rsidRPr="00D273F1" w:rsidRDefault="00526E62" w:rsidP="00D273F1">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rPr>
              <w:t>R = pl/S</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3.8</w:t>
            </w:r>
          </w:p>
        </w:tc>
        <w:tc>
          <w:tcPr>
            <w:tcW w:w="13599" w:type="dxa"/>
            <w:tcMar>
              <w:top w:w="50" w:type="dxa"/>
              <w:left w:w="100" w:type="dxa"/>
            </w:tcMar>
            <w:vAlign w:val="center"/>
          </w:tcPr>
          <w:p w:rsidR="00A66D49" w:rsidRPr="007F6FAA"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Закон Ома для участка электрической цепи:</w:t>
            </w:r>
            <w:r w:rsidRPr="007F6FAA">
              <w:rPr>
                <w:rFonts w:ascii="Times New Roman" w:hAnsi="Times New Roman" w:cs="Times New Roman"/>
                <w:i/>
                <w:color w:val="000000"/>
                <w:sz w:val="24"/>
                <w:szCs w:val="24"/>
                <w:lang w:val="ru-RU"/>
              </w:rPr>
              <w:t xml:space="preserve"> </w:t>
            </w:r>
            <w:r w:rsidRPr="007F6FAA">
              <w:rPr>
                <w:rFonts w:ascii="Times New Roman" w:hAnsi="Times New Roman" w:cs="Times New Roman"/>
                <w:i/>
                <w:color w:val="000000"/>
                <w:sz w:val="24"/>
                <w:szCs w:val="24"/>
              </w:rPr>
              <w:t>I</w:t>
            </w:r>
            <w:r w:rsidRPr="007F6FAA">
              <w:rPr>
                <w:rFonts w:ascii="Times New Roman" w:hAnsi="Times New Roman" w:cs="Times New Roman"/>
                <w:i/>
                <w:color w:val="000000"/>
                <w:sz w:val="24"/>
                <w:szCs w:val="24"/>
                <w:lang w:val="ru-RU"/>
              </w:rPr>
              <w:t xml:space="preserve"> = </w:t>
            </w:r>
            <w:r w:rsidRPr="007F6FAA">
              <w:rPr>
                <w:rFonts w:ascii="Times New Roman" w:hAnsi="Times New Roman" w:cs="Times New Roman"/>
                <w:i/>
                <w:color w:val="000000"/>
                <w:sz w:val="24"/>
                <w:szCs w:val="24"/>
              </w:rPr>
              <w:t>U</w:t>
            </w:r>
            <w:r w:rsidRPr="007F6FAA">
              <w:rPr>
                <w:rFonts w:ascii="Times New Roman" w:hAnsi="Times New Roman" w:cs="Times New Roman"/>
                <w:i/>
                <w:color w:val="000000"/>
                <w:sz w:val="24"/>
                <w:szCs w:val="24"/>
                <w:lang w:val="ru-RU"/>
              </w:rPr>
              <w:t>/</w:t>
            </w:r>
            <w:r w:rsidRPr="007F6FAA">
              <w:rPr>
                <w:rFonts w:ascii="Times New Roman" w:hAnsi="Times New Roman" w:cs="Times New Roman"/>
                <w:i/>
                <w:color w:val="000000"/>
                <w:sz w:val="24"/>
                <w:szCs w:val="24"/>
              </w:rPr>
              <w:t>R</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3.9</w:t>
            </w:r>
          </w:p>
        </w:tc>
        <w:tc>
          <w:tcPr>
            <w:tcW w:w="13599"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Последовательное соединение проводников:</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27076385" wp14:editId="61819A1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2333625" cy="466725"/>
                          </a:xfrm>
                          <a:prstGeom prst="rect">
                            <a:avLst/>
                          </a:prstGeom>
                        </pic:spPr>
                      </pic:pic>
                    </a:graphicData>
                  </a:graphic>
                </wp:inline>
              </w:drawing>
            </w:r>
            <w:r w:rsidRPr="007F6FAA">
              <w:rPr>
                <w:rFonts w:ascii="Times New Roman" w:hAnsi="Times New Roman" w:cs="Times New Roman"/>
                <w:color w:val="000000"/>
                <w:sz w:val="24"/>
                <w:szCs w:val="24"/>
                <w:lang w:val="ru-RU"/>
              </w:rPr>
              <w:t xml:space="preserve"> </w:t>
            </w:r>
          </w:p>
          <w:p w:rsidR="00A66D49" w:rsidRPr="007F6FAA" w:rsidRDefault="00526E62" w:rsidP="007F6FAA">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Параллельное соединение проводников равного сопротивления:</w:t>
            </w:r>
          </w:p>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 </w:t>
            </w:r>
            <w:r w:rsidRPr="007F6FAA">
              <w:rPr>
                <w:rFonts w:ascii="Times New Roman" w:hAnsi="Times New Roman" w:cs="Times New Roman"/>
                <w:noProof/>
                <w:sz w:val="24"/>
                <w:szCs w:val="24"/>
                <w:lang w:val="ru-RU" w:eastAsia="ru-RU"/>
              </w:rPr>
              <w:drawing>
                <wp:inline distT="0" distB="0" distL="0" distR="0" wp14:anchorId="44005338" wp14:editId="5B856B67">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1857375" cy="542925"/>
                          </a:xfrm>
                          <a:prstGeom prst="rect">
                            <a:avLst/>
                          </a:prstGeom>
                        </pic:spPr>
                      </pic:pic>
                    </a:graphicData>
                  </a:graphic>
                </wp:inline>
              </w:drawing>
            </w:r>
            <w:r w:rsidRPr="007F6FAA">
              <w:rPr>
                <w:rFonts w:ascii="Times New Roman" w:hAnsi="Times New Roman" w:cs="Times New Roman"/>
                <w:color w:val="000000"/>
                <w:sz w:val="24"/>
                <w:szCs w:val="24"/>
              </w:rPr>
              <w:t xml:space="preserve"> </w:t>
            </w:r>
          </w:p>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rPr>
              <w:t>Смешанные соединения проводников</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3.10</w:t>
            </w:r>
          </w:p>
        </w:tc>
        <w:tc>
          <w:tcPr>
            <w:tcW w:w="13599"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Работа и мощность электрического тока. </w:t>
            </w:r>
            <w:r w:rsidRPr="007F6FAA">
              <w:rPr>
                <w:rFonts w:ascii="Times New Roman" w:hAnsi="Times New Roman" w:cs="Times New Roman"/>
                <w:i/>
                <w:color w:val="000000"/>
                <w:sz w:val="24"/>
                <w:szCs w:val="24"/>
              </w:rPr>
              <w:t>A = UIt, P = UI</w:t>
            </w:r>
          </w:p>
          <w:p w:rsidR="00A66D49" w:rsidRPr="007F6FAA" w:rsidRDefault="00A66D49" w:rsidP="007F6FAA">
            <w:pPr>
              <w:spacing w:after="0" w:line="240" w:lineRule="auto"/>
              <w:ind w:left="365"/>
              <w:jc w:val="both"/>
              <w:rPr>
                <w:rFonts w:ascii="Times New Roman" w:hAnsi="Times New Roman" w:cs="Times New Roman"/>
                <w:sz w:val="24"/>
                <w:szCs w:val="24"/>
              </w:rPr>
            </w:pP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3.11</w:t>
            </w:r>
          </w:p>
        </w:tc>
        <w:tc>
          <w:tcPr>
            <w:tcW w:w="13599" w:type="dxa"/>
            <w:tcMar>
              <w:top w:w="50" w:type="dxa"/>
              <w:left w:w="100" w:type="dxa"/>
            </w:tcMar>
            <w:vAlign w:val="center"/>
          </w:tcPr>
          <w:p w:rsidR="00A66D49" w:rsidRPr="007F6FAA" w:rsidRDefault="00526E62" w:rsidP="007F6FAA">
            <w:pPr>
              <w:spacing w:after="0" w:line="240" w:lineRule="auto"/>
              <w:ind w:left="365"/>
              <w:rPr>
                <w:rFonts w:ascii="Times New Roman" w:hAnsi="Times New Roman" w:cs="Times New Roman"/>
                <w:sz w:val="24"/>
                <w:szCs w:val="24"/>
              </w:rPr>
            </w:pPr>
            <w:r w:rsidRPr="007F6FAA">
              <w:rPr>
                <w:rFonts w:ascii="Times New Roman" w:hAnsi="Times New Roman" w:cs="Times New Roman"/>
                <w:color w:val="000000"/>
                <w:sz w:val="24"/>
                <w:szCs w:val="24"/>
              </w:rPr>
              <w:t>Закон Джоуля – Ленца:</w:t>
            </w:r>
          </w:p>
          <w:p w:rsidR="00A66D49" w:rsidRPr="00D273F1" w:rsidRDefault="00526E62" w:rsidP="00D273F1">
            <w:pPr>
              <w:spacing w:after="0" w:line="240" w:lineRule="auto"/>
              <w:ind w:left="365"/>
              <w:rPr>
                <w:rFonts w:ascii="Times New Roman" w:hAnsi="Times New Roman" w:cs="Times New Roman"/>
                <w:sz w:val="24"/>
                <w:szCs w:val="24"/>
                <w:lang w:val="ru-RU"/>
              </w:rPr>
            </w:pPr>
            <w:r w:rsidRPr="007F6FAA">
              <w:rPr>
                <w:rFonts w:ascii="Times New Roman" w:hAnsi="Times New Roman" w:cs="Times New Roman"/>
                <w:color w:val="000000"/>
                <w:sz w:val="24"/>
                <w:szCs w:val="24"/>
              </w:rPr>
              <w:t xml:space="preserve"> </w:t>
            </w:r>
            <w:r w:rsidRPr="007F6FAA">
              <w:rPr>
                <w:rFonts w:ascii="Times New Roman" w:hAnsi="Times New Roman" w:cs="Times New Roman"/>
                <w:noProof/>
                <w:sz w:val="24"/>
                <w:szCs w:val="24"/>
                <w:lang w:val="ru-RU" w:eastAsia="ru-RU"/>
              </w:rPr>
              <w:drawing>
                <wp:inline distT="0" distB="0" distL="0" distR="0" wp14:anchorId="28762304" wp14:editId="572A06B3">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885825" cy="361950"/>
                          </a:xfrm>
                          <a:prstGeom prst="rect">
                            <a:avLst/>
                          </a:prstGeom>
                        </pic:spPr>
                      </pic:pic>
                    </a:graphicData>
                  </a:graphic>
                </wp:inline>
              </w:drawing>
            </w:r>
            <w:r w:rsidRPr="007F6FAA">
              <w:rPr>
                <w:rFonts w:ascii="Times New Roman" w:hAnsi="Times New Roman" w:cs="Times New Roman"/>
                <w:color w:val="000000"/>
                <w:sz w:val="24"/>
                <w:szCs w:val="24"/>
              </w:rPr>
              <w:t xml:space="preserve">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3.12</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Опыт Эрстеда. Магнитное поле прямого проводника с током. </w:t>
            </w:r>
            <w:r w:rsidRPr="007F6FAA">
              <w:rPr>
                <w:rFonts w:ascii="Times New Roman" w:hAnsi="Times New Roman" w:cs="Times New Roman"/>
                <w:color w:val="000000"/>
                <w:sz w:val="24"/>
                <w:szCs w:val="24"/>
              </w:rPr>
              <w:t xml:space="preserve">Линии магнитной индукции </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3.13</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Магнитное поле постоянного магнита. Взаимодействие постоянных магнитов </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Действие магнитного поля на проводник с током</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3.15</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Опыты Фарадея. Явление электромагнитной индукции. </w:t>
            </w:r>
            <w:r w:rsidRPr="007F6FAA">
              <w:rPr>
                <w:rFonts w:ascii="Times New Roman" w:hAnsi="Times New Roman" w:cs="Times New Roman"/>
                <w:color w:val="000000"/>
                <w:sz w:val="24"/>
                <w:szCs w:val="24"/>
              </w:rPr>
              <w:t>Правило Ленца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3.16</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Практические работы</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Измерение электрического сопротивления резистора; мощности электрического тока; работы электрического тока.</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3.17</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Физические явления в природе:</w:t>
            </w:r>
            <w:r w:rsidRPr="007F6FAA">
              <w:rPr>
                <w:rFonts w:ascii="Times New Roman" w:hAnsi="Times New Roman" w:cs="Times New Roman"/>
                <w:color w:val="000000"/>
                <w:sz w:val="24"/>
                <w:szCs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3.18</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Технические устройства:</w:t>
            </w:r>
            <w:r w:rsidRPr="007F6FAA">
              <w:rPr>
                <w:rFonts w:ascii="Times New Roman" w:hAnsi="Times New Roman" w:cs="Times New Roman"/>
                <w:color w:val="000000"/>
                <w:sz w:val="24"/>
                <w:szCs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w:t>
            </w:r>
            <w:r w:rsidRPr="007F6FAA">
              <w:rPr>
                <w:rFonts w:ascii="Times New Roman" w:hAnsi="Times New Roman" w:cs="Times New Roman"/>
                <w:color w:val="000000"/>
                <w:sz w:val="24"/>
                <w:szCs w:val="24"/>
                <w:lang w:val="ru-RU"/>
              </w:rPr>
              <w:lastRenderedPageBreak/>
              <w:t>электродвигатель постоянного тока, генератор постоянного тока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lastRenderedPageBreak/>
              <w:t>3.19</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Электромагнитные волны. Шкала электромагнитных волн</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3.20</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Лучевая модель света. Прямолинейное распространение света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3.21</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Закон отражения света. Плоское зеркало</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3.22</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Преломление света. Закон преломления света </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3.23</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Дисперсия света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 xml:space="preserve">Линза. Ход лучей в линзе. Фокусное расстояние линзы. Оптическая сила линзы: </w:t>
            </w:r>
            <w:r w:rsidRPr="007F6FAA">
              <w:rPr>
                <w:rFonts w:ascii="Times New Roman" w:hAnsi="Times New Roman" w:cs="Times New Roman"/>
                <w:i/>
                <w:color w:val="000000"/>
                <w:sz w:val="24"/>
                <w:szCs w:val="24"/>
              </w:rPr>
              <w:t>D</w:t>
            </w:r>
            <w:r w:rsidRPr="007F6FAA">
              <w:rPr>
                <w:rFonts w:ascii="Times New Roman" w:hAnsi="Times New Roman" w:cs="Times New Roman"/>
                <w:color w:val="000000"/>
                <w:sz w:val="24"/>
                <w:szCs w:val="24"/>
                <w:lang w:val="ru-RU"/>
              </w:rPr>
              <w:t xml:space="preserve"> = 1/</w:t>
            </w:r>
            <w:r w:rsidRPr="007F6FAA">
              <w:rPr>
                <w:rFonts w:ascii="Times New Roman" w:hAnsi="Times New Roman" w:cs="Times New Roman"/>
                <w:i/>
                <w:color w:val="000000"/>
                <w:sz w:val="24"/>
                <w:szCs w:val="24"/>
              </w:rPr>
              <w:t>F</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3.25</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Глаз как оптическая система. Оптические приборы</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3.26</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Практические работы</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w:t>
            </w:r>
            <w:r w:rsidRPr="007F6FAA">
              <w:rPr>
                <w:rFonts w:ascii="Times New Roman" w:hAnsi="Times New Roman" w:cs="Times New Roman"/>
                <w:color w:val="000000"/>
                <w:sz w:val="24"/>
                <w:szCs w:val="24"/>
              </w:rPr>
              <w:t>Par</w:t>
            </w:r>
            <w:r w:rsidRPr="007F6FAA">
              <w:rPr>
                <w:rFonts w:ascii="Times New Roman" w:hAnsi="Times New Roman" w:cs="Times New Roman"/>
                <w:color w:val="000000"/>
                <w:sz w:val="24"/>
                <w:szCs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3.27</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Физические явления в природе:</w:t>
            </w:r>
            <w:r w:rsidRPr="007F6FAA">
              <w:rPr>
                <w:rFonts w:ascii="Times New Roman" w:hAnsi="Times New Roman" w:cs="Times New Roman"/>
                <w:color w:val="000000"/>
                <w:sz w:val="24"/>
                <w:szCs w:val="24"/>
                <w:lang w:val="ru-RU"/>
              </w:rPr>
              <w:t xml:space="preserve"> затмения Солнца и Луны, цвета тел, оптические явления в атмосфере (цвет неба, рефракция, радуга, мираж)</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3.28</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Технические устройства:</w:t>
            </w:r>
            <w:r w:rsidRPr="007F6FAA">
              <w:rPr>
                <w:rFonts w:ascii="Times New Roman" w:hAnsi="Times New Roman" w:cs="Times New Roman"/>
                <w:color w:val="000000"/>
                <w:sz w:val="24"/>
                <w:szCs w:val="24"/>
                <w:lang w:val="ru-RU"/>
              </w:rPr>
              <w:t xml:space="preserve"> очки, перископ, фотоаппарат, оптические световоды</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КВАНТОВЫЕ ЯВЛЕНИЯ</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4.1</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Радиоактивность. Альфа-, бета-, гамма-излучения. Реакции альфа-и бета-распада</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4.2</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lang w:val="ru-RU"/>
              </w:rPr>
              <w:t xml:space="preserve">Опыты Резерфорда по рассеянию альфа-частиц. </w:t>
            </w:r>
            <w:r w:rsidRPr="007F6FAA">
              <w:rPr>
                <w:rFonts w:ascii="Times New Roman" w:hAnsi="Times New Roman" w:cs="Times New Roman"/>
                <w:color w:val="000000"/>
                <w:sz w:val="24"/>
                <w:szCs w:val="24"/>
              </w:rPr>
              <w:t>Планетарная модель атома</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4.3</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Состав атомного ядра. Изотопы</w:t>
            </w:r>
          </w:p>
        </w:tc>
      </w:tr>
      <w:tr w:rsidR="00A66D49" w:rsidRPr="007F6FAA">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4.4</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rPr>
            </w:pPr>
            <w:r w:rsidRPr="007F6FAA">
              <w:rPr>
                <w:rFonts w:ascii="Times New Roman" w:hAnsi="Times New Roman" w:cs="Times New Roman"/>
                <w:color w:val="000000"/>
                <w:sz w:val="24"/>
                <w:szCs w:val="24"/>
              </w:rPr>
              <w:t>Период полураспада атомных ядер</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4.5</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color w:val="000000"/>
                <w:sz w:val="24"/>
                <w:szCs w:val="24"/>
                <w:lang w:val="ru-RU"/>
              </w:rPr>
              <w:t>Ядерные реакции. Законы сохранения зарядового и массового чисел</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4.6</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Физические явления в природе:</w:t>
            </w:r>
            <w:r w:rsidRPr="007F6FAA">
              <w:rPr>
                <w:rFonts w:ascii="Times New Roman" w:hAnsi="Times New Roman" w:cs="Times New Roman"/>
                <w:color w:val="000000"/>
                <w:sz w:val="24"/>
                <w:szCs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A66D49" w:rsidRPr="00683622">
        <w:trPr>
          <w:trHeight w:val="144"/>
        </w:trPr>
        <w:tc>
          <w:tcPr>
            <w:tcW w:w="844" w:type="dxa"/>
            <w:tcMar>
              <w:top w:w="50" w:type="dxa"/>
              <w:left w:w="100" w:type="dxa"/>
            </w:tcMar>
            <w:vAlign w:val="center"/>
          </w:tcPr>
          <w:p w:rsidR="00A66D49" w:rsidRPr="007F6FAA" w:rsidRDefault="00526E62" w:rsidP="007F6FAA">
            <w:pPr>
              <w:spacing w:after="0" w:line="240" w:lineRule="auto"/>
              <w:ind w:left="365"/>
              <w:jc w:val="center"/>
              <w:rPr>
                <w:rFonts w:ascii="Times New Roman" w:hAnsi="Times New Roman" w:cs="Times New Roman"/>
                <w:sz w:val="24"/>
                <w:szCs w:val="24"/>
              </w:rPr>
            </w:pPr>
            <w:r w:rsidRPr="007F6FAA">
              <w:rPr>
                <w:rFonts w:ascii="Times New Roman" w:hAnsi="Times New Roman" w:cs="Times New Roman"/>
                <w:color w:val="000000"/>
                <w:sz w:val="24"/>
                <w:szCs w:val="24"/>
              </w:rPr>
              <w:t>4.7</w:t>
            </w:r>
          </w:p>
        </w:tc>
        <w:tc>
          <w:tcPr>
            <w:tcW w:w="13599" w:type="dxa"/>
            <w:tcMar>
              <w:top w:w="50" w:type="dxa"/>
              <w:left w:w="100" w:type="dxa"/>
            </w:tcMar>
            <w:vAlign w:val="center"/>
          </w:tcPr>
          <w:p w:rsidR="00A66D49" w:rsidRPr="007F6FAA" w:rsidRDefault="00526E62" w:rsidP="007F6FAA">
            <w:pPr>
              <w:spacing w:after="0" w:line="240" w:lineRule="auto"/>
              <w:ind w:left="365"/>
              <w:jc w:val="both"/>
              <w:rPr>
                <w:rFonts w:ascii="Times New Roman" w:hAnsi="Times New Roman" w:cs="Times New Roman"/>
                <w:sz w:val="24"/>
                <w:szCs w:val="24"/>
                <w:lang w:val="ru-RU"/>
              </w:rPr>
            </w:pPr>
            <w:r w:rsidRPr="007F6FAA">
              <w:rPr>
                <w:rFonts w:ascii="Times New Roman" w:hAnsi="Times New Roman" w:cs="Times New Roman"/>
                <w:i/>
                <w:color w:val="000000"/>
                <w:sz w:val="24"/>
                <w:szCs w:val="24"/>
                <w:lang w:val="ru-RU"/>
              </w:rPr>
              <w:t>Технические устройства:</w:t>
            </w:r>
            <w:r w:rsidRPr="007F6FAA">
              <w:rPr>
                <w:rFonts w:ascii="Times New Roman" w:hAnsi="Times New Roman" w:cs="Times New Roman"/>
                <w:color w:val="000000"/>
                <w:sz w:val="24"/>
                <w:szCs w:val="24"/>
                <w:lang w:val="ru-RU"/>
              </w:rPr>
              <w:t xml:space="preserve"> спектроскоп, индивидуальный дозиметр, камера Вильсона, ядерная энергетика</w:t>
            </w:r>
          </w:p>
        </w:tc>
      </w:tr>
    </w:tbl>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D273F1">
      <w:pPr>
        <w:spacing w:after="0" w:line="240" w:lineRule="auto"/>
        <w:ind w:left="120"/>
        <w:jc w:val="center"/>
        <w:rPr>
          <w:rFonts w:ascii="Times New Roman" w:hAnsi="Times New Roman" w:cs="Times New Roman"/>
          <w:sz w:val="24"/>
          <w:szCs w:val="24"/>
          <w:lang w:val="ru-RU"/>
        </w:rPr>
      </w:pPr>
      <w:bookmarkStart w:id="16" w:name="block-56177489"/>
      <w:bookmarkEnd w:id="15"/>
      <w:r w:rsidRPr="007F6FAA">
        <w:rPr>
          <w:rFonts w:ascii="Times New Roman" w:hAnsi="Times New Roman" w:cs="Times New Roman"/>
          <w:b/>
          <w:color w:val="000000"/>
          <w:sz w:val="24"/>
          <w:szCs w:val="24"/>
          <w:lang w:val="ru-RU"/>
        </w:rPr>
        <w:t>УЧЕБНО-МЕТОДИЧЕСКОЕ ОБЕСПЕЧЕНИЕ ОБРАЗОВАТЕЛЬНОГО ПРОЦЕССА</w:t>
      </w:r>
    </w:p>
    <w:p w:rsidR="00D273F1" w:rsidRDefault="00D273F1" w:rsidP="007F6FAA">
      <w:pPr>
        <w:spacing w:after="0" w:line="240" w:lineRule="auto"/>
        <w:ind w:left="120"/>
        <w:rPr>
          <w:rFonts w:ascii="Times New Roman" w:hAnsi="Times New Roman" w:cs="Times New Roman"/>
          <w:b/>
          <w:color w:val="000000"/>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ОБЯЗАТЕЛЬНЫЕ УЧЕБНЫЕ МАТЕРИАЛЫ ДЛЯ УЧЕНИКА</w:t>
      </w:r>
    </w:p>
    <w:p w:rsidR="00D273F1" w:rsidRPr="00D273F1" w:rsidRDefault="00526E62" w:rsidP="00D273F1">
      <w:pPr>
        <w:pStyle w:val="af0"/>
        <w:numPr>
          <w:ilvl w:val="0"/>
          <w:numId w:val="38"/>
        </w:numPr>
        <w:spacing w:after="0" w:line="240" w:lineRule="auto"/>
        <w:rPr>
          <w:rFonts w:ascii="Times New Roman" w:hAnsi="Times New Roman" w:cs="Times New Roman"/>
          <w:sz w:val="24"/>
          <w:szCs w:val="24"/>
          <w:lang w:val="ru-RU"/>
        </w:rPr>
      </w:pPr>
      <w:r w:rsidRPr="00D273F1">
        <w:rPr>
          <w:rFonts w:ascii="Times New Roman" w:hAnsi="Times New Roman" w:cs="Times New Roman"/>
          <w:color w:val="000000"/>
          <w:sz w:val="24"/>
          <w:szCs w:val="24"/>
          <w:lang w:val="ru-RU"/>
        </w:rPr>
        <w:t>Физика: 7-й класс: базовый уровень: учебник; 3-е издание, переработанное Перышкин И.М., Иванов А.И. Акционерное обще</w:t>
      </w:r>
      <w:r w:rsidR="00D273F1">
        <w:rPr>
          <w:rFonts w:ascii="Times New Roman" w:hAnsi="Times New Roman" w:cs="Times New Roman"/>
          <w:color w:val="000000"/>
          <w:sz w:val="24"/>
          <w:szCs w:val="24"/>
          <w:lang w:val="ru-RU"/>
        </w:rPr>
        <w:t>ство «Издательство «Просвещение»</w:t>
      </w:r>
    </w:p>
    <w:p w:rsidR="00D273F1" w:rsidRDefault="00526E62" w:rsidP="00D273F1">
      <w:pPr>
        <w:pStyle w:val="af0"/>
        <w:numPr>
          <w:ilvl w:val="0"/>
          <w:numId w:val="38"/>
        </w:numPr>
        <w:spacing w:after="0" w:line="240" w:lineRule="auto"/>
        <w:rPr>
          <w:rFonts w:ascii="Times New Roman" w:hAnsi="Times New Roman" w:cs="Times New Roman"/>
          <w:sz w:val="24"/>
          <w:szCs w:val="24"/>
          <w:lang w:val="ru-RU"/>
        </w:rPr>
      </w:pPr>
      <w:r w:rsidRPr="00D273F1">
        <w:rPr>
          <w:rFonts w:ascii="Times New Roman" w:hAnsi="Times New Roman" w:cs="Times New Roman"/>
          <w:color w:val="000000"/>
          <w:sz w:val="24"/>
          <w:szCs w:val="24"/>
          <w:lang w:val="ru-RU"/>
        </w:rPr>
        <w:t>Физика: 8-й класс: базовый уровень: учебник; 3-е издание, переработанное Перышкин И.М., Иванов А.И. Акционерное общество «Издательство «Просвещение»</w:t>
      </w:r>
      <w:bookmarkStart w:id="17" w:name="5e1a49e1-ad56-46a9-9903-1302f784ec56"/>
    </w:p>
    <w:p w:rsidR="00A66D49" w:rsidRPr="00D273F1" w:rsidRDefault="00526E62" w:rsidP="00D273F1">
      <w:pPr>
        <w:pStyle w:val="af0"/>
        <w:numPr>
          <w:ilvl w:val="0"/>
          <w:numId w:val="38"/>
        </w:numPr>
        <w:spacing w:after="0" w:line="240" w:lineRule="auto"/>
        <w:rPr>
          <w:rFonts w:ascii="Times New Roman" w:hAnsi="Times New Roman" w:cs="Times New Roman"/>
          <w:sz w:val="24"/>
          <w:szCs w:val="24"/>
          <w:lang w:val="ru-RU"/>
        </w:rPr>
      </w:pPr>
      <w:r w:rsidRPr="00D273F1">
        <w:rPr>
          <w:rFonts w:ascii="Times New Roman" w:hAnsi="Times New Roman" w:cs="Times New Roman"/>
          <w:color w:val="000000"/>
          <w:sz w:val="24"/>
          <w:szCs w:val="24"/>
          <w:lang w:val="ru-RU"/>
        </w:rPr>
        <w:t>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7"/>
    </w:p>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МЕТОДИЧЕСКИЕ МАТЕРИАЛЫ ДЛЯ УЧИТЕЛЯ</w:t>
      </w:r>
    </w:p>
    <w:p w:rsidR="00A66D49" w:rsidRPr="007F6FAA" w:rsidRDefault="00526E62" w:rsidP="007F6FAA">
      <w:pPr>
        <w:spacing w:after="0" w:line="240" w:lineRule="auto"/>
        <w:ind w:left="120"/>
        <w:rPr>
          <w:rFonts w:ascii="Times New Roman" w:hAnsi="Times New Roman" w:cs="Times New Roman"/>
          <w:sz w:val="24"/>
          <w:szCs w:val="24"/>
          <w:lang w:val="ru-RU"/>
        </w:rPr>
      </w:pPr>
      <w:bookmarkStart w:id="18" w:name="b559c98e-0222-4eef-837c-ad1af32bc291"/>
      <w:r w:rsidRPr="007F6FAA">
        <w:rPr>
          <w:rFonts w:ascii="Times New Roman" w:hAnsi="Times New Roman" w:cs="Times New Roman"/>
          <w:color w:val="000000"/>
          <w:sz w:val="24"/>
          <w:szCs w:val="24"/>
          <w:lang w:val="ru-RU"/>
        </w:rPr>
        <w:t>-</w:t>
      </w:r>
      <w:bookmarkEnd w:id="18"/>
    </w:p>
    <w:p w:rsidR="00A66D49" w:rsidRPr="007F6FAA" w:rsidRDefault="00A66D49" w:rsidP="007F6FAA">
      <w:pPr>
        <w:spacing w:after="0" w:line="240" w:lineRule="auto"/>
        <w:ind w:left="120"/>
        <w:rPr>
          <w:rFonts w:ascii="Times New Roman" w:hAnsi="Times New Roman" w:cs="Times New Roman"/>
          <w:sz w:val="24"/>
          <w:szCs w:val="24"/>
          <w:lang w:val="ru-RU"/>
        </w:rPr>
      </w:pPr>
    </w:p>
    <w:p w:rsidR="00A66D49" w:rsidRPr="007F6FAA" w:rsidRDefault="00526E62" w:rsidP="007F6FAA">
      <w:pPr>
        <w:spacing w:after="0" w:line="240" w:lineRule="auto"/>
        <w:ind w:left="120"/>
        <w:rPr>
          <w:rFonts w:ascii="Times New Roman" w:hAnsi="Times New Roman" w:cs="Times New Roman"/>
          <w:sz w:val="24"/>
          <w:szCs w:val="24"/>
          <w:lang w:val="ru-RU"/>
        </w:rPr>
      </w:pPr>
      <w:r w:rsidRPr="007F6FAA">
        <w:rPr>
          <w:rFonts w:ascii="Times New Roman" w:hAnsi="Times New Roman" w:cs="Times New Roman"/>
          <w:b/>
          <w:color w:val="000000"/>
          <w:sz w:val="24"/>
          <w:szCs w:val="24"/>
          <w:lang w:val="ru-RU"/>
        </w:rPr>
        <w:t>ЦИФРОВЫЕ ОБРАЗОВАТЕЛЬНЫЕ РЕСУРСЫ И РЕСУРСЫ СЕТИ ИНТЕРНЕТ</w:t>
      </w:r>
    </w:p>
    <w:bookmarkStart w:id="19" w:name="20a87c29-4c57-40a6-9974-267fce90c3ae"/>
    <w:p w:rsidR="00A66D49" w:rsidRDefault="00D273F1" w:rsidP="007F6FAA">
      <w:pPr>
        <w:spacing w:after="0" w:line="240" w:lineRule="auto"/>
        <w:ind w:left="120"/>
        <w:rPr>
          <w:rFonts w:ascii="Times New Roman" w:hAnsi="Times New Roman" w:cs="Times New Roman"/>
          <w:color w:val="000000"/>
          <w:sz w:val="24"/>
          <w:szCs w:val="24"/>
          <w:lang w:val="ru-RU"/>
        </w:rPr>
      </w:pPr>
      <w:r>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HYPERLINK "</w:instrText>
      </w:r>
      <w:r w:rsidRPr="007F6FAA">
        <w:rPr>
          <w:rFonts w:ascii="Times New Roman" w:hAnsi="Times New Roman" w:cs="Times New Roman"/>
          <w:color w:val="000000"/>
          <w:sz w:val="24"/>
          <w:szCs w:val="24"/>
        </w:rPr>
        <w:instrText>https://m.edsoo.ru/</w:instrText>
      </w:r>
      <w:r>
        <w:rPr>
          <w:rFonts w:ascii="Times New Roman" w:hAnsi="Times New Roman" w:cs="Times New Roman"/>
          <w:color w:val="000000"/>
          <w:sz w:val="24"/>
          <w:szCs w:val="24"/>
        </w:rPr>
        <w:instrText xml:space="preserve">" </w:instrText>
      </w:r>
      <w:r>
        <w:rPr>
          <w:rFonts w:ascii="Times New Roman" w:hAnsi="Times New Roman" w:cs="Times New Roman"/>
          <w:color w:val="000000"/>
          <w:sz w:val="24"/>
          <w:szCs w:val="24"/>
        </w:rPr>
        <w:fldChar w:fldCharType="separate"/>
      </w:r>
      <w:r w:rsidRPr="00842353">
        <w:rPr>
          <w:rStyle w:val="ab"/>
          <w:rFonts w:ascii="Times New Roman" w:hAnsi="Times New Roman" w:cs="Times New Roman"/>
          <w:sz w:val="24"/>
          <w:szCs w:val="24"/>
        </w:rPr>
        <w:t>https://m.edsoo.ru/</w:t>
      </w:r>
      <w:bookmarkEnd w:id="19"/>
      <w:r>
        <w:rPr>
          <w:rFonts w:ascii="Times New Roman" w:hAnsi="Times New Roman" w:cs="Times New Roman"/>
          <w:color w:val="000000"/>
          <w:sz w:val="24"/>
          <w:szCs w:val="24"/>
        </w:rPr>
        <w:fldChar w:fldCharType="end"/>
      </w:r>
      <w:bookmarkEnd w:id="16"/>
    </w:p>
    <w:sectPr w:rsidR="00A66D49" w:rsidSect="007F6FAA">
      <w:type w:val="nextColumn"/>
      <w:pgSz w:w="11907" w:h="16839" w:code="9"/>
      <w:pgMar w:top="567" w:right="567" w:bottom="567" w:left="113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B2A26"/>
    <w:multiLevelType w:val="hybridMultilevel"/>
    <w:tmpl w:val="3BAC8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F56D81"/>
    <w:multiLevelType w:val="multilevel"/>
    <w:tmpl w:val="8A8ED9E0"/>
    <w:lvl w:ilvl="0">
      <w:start w:val="1"/>
      <w:numFmt w:val="bullet"/>
      <w:lvlText w:val=""/>
      <w:lvlJc w:val="left"/>
      <w:pPr>
        <w:ind w:left="388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933837"/>
    <w:multiLevelType w:val="multilevel"/>
    <w:tmpl w:val="9F8EB3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5003A7"/>
    <w:multiLevelType w:val="multilevel"/>
    <w:tmpl w:val="A4BC70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C26A3A"/>
    <w:multiLevelType w:val="multilevel"/>
    <w:tmpl w:val="04B844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DA2505"/>
    <w:multiLevelType w:val="multilevel"/>
    <w:tmpl w:val="D744E0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0775DF"/>
    <w:multiLevelType w:val="multilevel"/>
    <w:tmpl w:val="96C8FD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384E16"/>
    <w:multiLevelType w:val="multilevel"/>
    <w:tmpl w:val="EE2805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EC2071"/>
    <w:multiLevelType w:val="multilevel"/>
    <w:tmpl w:val="7A5A5C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0423E5"/>
    <w:multiLevelType w:val="multilevel"/>
    <w:tmpl w:val="7B9439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DD3F7F"/>
    <w:multiLevelType w:val="multilevel"/>
    <w:tmpl w:val="581EDF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3C5DE4"/>
    <w:multiLevelType w:val="multilevel"/>
    <w:tmpl w:val="74344F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7B4E71"/>
    <w:multiLevelType w:val="multilevel"/>
    <w:tmpl w:val="FFE831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9F6554"/>
    <w:multiLevelType w:val="multilevel"/>
    <w:tmpl w:val="02E2FB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6C1B96"/>
    <w:multiLevelType w:val="multilevel"/>
    <w:tmpl w:val="FF9C91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C64F54"/>
    <w:multiLevelType w:val="multilevel"/>
    <w:tmpl w:val="2AE866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D41BEB"/>
    <w:multiLevelType w:val="multilevel"/>
    <w:tmpl w:val="671285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644CA3"/>
    <w:multiLevelType w:val="multilevel"/>
    <w:tmpl w:val="85A485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BD279D"/>
    <w:multiLevelType w:val="multilevel"/>
    <w:tmpl w:val="D04207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864B2B"/>
    <w:multiLevelType w:val="multilevel"/>
    <w:tmpl w:val="FD24E7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D81329"/>
    <w:multiLevelType w:val="multilevel"/>
    <w:tmpl w:val="7A220D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8611C4"/>
    <w:multiLevelType w:val="multilevel"/>
    <w:tmpl w:val="6114DB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03653E"/>
    <w:multiLevelType w:val="multilevel"/>
    <w:tmpl w:val="AA7246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8D649C"/>
    <w:multiLevelType w:val="multilevel"/>
    <w:tmpl w:val="0C102C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F63F81"/>
    <w:multiLevelType w:val="multilevel"/>
    <w:tmpl w:val="FDC046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F05C4D"/>
    <w:multiLevelType w:val="multilevel"/>
    <w:tmpl w:val="65749A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EA524D"/>
    <w:multiLevelType w:val="multilevel"/>
    <w:tmpl w:val="201C45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842F7B"/>
    <w:multiLevelType w:val="multilevel"/>
    <w:tmpl w:val="79D0BC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5153E0"/>
    <w:multiLevelType w:val="multilevel"/>
    <w:tmpl w:val="EC2624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892893"/>
    <w:multiLevelType w:val="multilevel"/>
    <w:tmpl w:val="9844D4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2E0185"/>
    <w:multiLevelType w:val="multilevel"/>
    <w:tmpl w:val="D8968B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431F1E"/>
    <w:multiLevelType w:val="multilevel"/>
    <w:tmpl w:val="DF2E73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6056EA"/>
    <w:multiLevelType w:val="multilevel"/>
    <w:tmpl w:val="18829D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AB2955"/>
    <w:multiLevelType w:val="multilevel"/>
    <w:tmpl w:val="AA32AEA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335DCA"/>
    <w:multiLevelType w:val="multilevel"/>
    <w:tmpl w:val="BCA20A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8772AE"/>
    <w:multiLevelType w:val="multilevel"/>
    <w:tmpl w:val="AC166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1212E3"/>
    <w:multiLevelType w:val="multilevel"/>
    <w:tmpl w:val="878C77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E206607"/>
    <w:multiLevelType w:val="multilevel"/>
    <w:tmpl w:val="B29A3C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7"/>
  </w:num>
  <w:num w:numId="3">
    <w:abstractNumId w:val="10"/>
  </w:num>
  <w:num w:numId="4">
    <w:abstractNumId w:val="36"/>
  </w:num>
  <w:num w:numId="5">
    <w:abstractNumId w:val="15"/>
  </w:num>
  <w:num w:numId="6">
    <w:abstractNumId w:val="20"/>
  </w:num>
  <w:num w:numId="7">
    <w:abstractNumId w:val="18"/>
  </w:num>
  <w:num w:numId="8">
    <w:abstractNumId w:val="24"/>
  </w:num>
  <w:num w:numId="9">
    <w:abstractNumId w:val="12"/>
  </w:num>
  <w:num w:numId="10">
    <w:abstractNumId w:val="5"/>
  </w:num>
  <w:num w:numId="11">
    <w:abstractNumId w:val="3"/>
  </w:num>
  <w:num w:numId="12">
    <w:abstractNumId w:val="11"/>
  </w:num>
  <w:num w:numId="13">
    <w:abstractNumId w:val="31"/>
  </w:num>
  <w:num w:numId="14">
    <w:abstractNumId w:val="34"/>
  </w:num>
  <w:num w:numId="15">
    <w:abstractNumId w:val="28"/>
  </w:num>
  <w:num w:numId="16">
    <w:abstractNumId w:val="27"/>
  </w:num>
  <w:num w:numId="17">
    <w:abstractNumId w:val="4"/>
  </w:num>
  <w:num w:numId="18">
    <w:abstractNumId w:val="17"/>
  </w:num>
  <w:num w:numId="19">
    <w:abstractNumId w:val="29"/>
  </w:num>
  <w:num w:numId="20">
    <w:abstractNumId w:val="30"/>
  </w:num>
  <w:num w:numId="21">
    <w:abstractNumId w:val="23"/>
  </w:num>
  <w:num w:numId="22">
    <w:abstractNumId w:val="9"/>
  </w:num>
  <w:num w:numId="23">
    <w:abstractNumId w:val="32"/>
  </w:num>
  <w:num w:numId="24">
    <w:abstractNumId w:val="21"/>
  </w:num>
  <w:num w:numId="25">
    <w:abstractNumId w:val="19"/>
  </w:num>
  <w:num w:numId="26">
    <w:abstractNumId w:val="13"/>
  </w:num>
  <w:num w:numId="27">
    <w:abstractNumId w:val="7"/>
  </w:num>
  <w:num w:numId="28">
    <w:abstractNumId w:val="33"/>
  </w:num>
  <w:num w:numId="29">
    <w:abstractNumId w:val="35"/>
  </w:num>
  <w:num w:numId="30">
    <w:abstractNumId w:val="26"/>
  </w:num>
  <w:num w:numId="31">
    <w:abstractNumId w:val="14"/>
  </w:num>
  <w:num w:numId="32">
    <w:abstractNumId w:val="6"/>
  </w:num>
  <w:num w:numId="33">
    <w:abstractNumId w:val="2"/>
  </w:num>
  <w:num w:numId="34">
    <w:abstractNumId w:val="22"/>
  </w:num>
  <w:num w:numId="35">
    <w:abstractNumId w:val="25"/>
  </w:num>
  <w:num w:numId="36">
    <w:abstractNumId w:val="8"/>
  </w:num>
  <w:num w:numId="37">
    <w:abstractNumId w:val="16"/>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66D49"/>
    <w:rsid w:val="00422779"/>
    <w:rsid w:val="00526E62"/>
    <w:rsid w:val="005B0BC2"/>
    <w:rsid w:val="00683622"/>
    <w:rsid w:val="007F6FAA"/>
    <w:rsid w:val="00924383"/>
    <w:rsid w:val="009C09E3"/>
    <w:rsid w:val="00A66D49"/>
    <w:rsid w:val="00B0319D"/>
    <w:rsid w:val="00D27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2277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22779"/>
    <w:rPr>
      <w:rFonts w:ascii="Tahoma" w:hAnsi="Tahoma" w:cs="Tahoma"/>
      <w:sz w:val="16"/>
      <w:szCs w:val="16"/>
    </w:rPr>
  </w:style>
  <w:style w:type="paragraph" w:styleId="af0">
    <w:name w:val="List Paragraph"/>
    <w:basedOn w:val="a"/>
    <w:uiPriority w:val="99"/>
    <w:rsid w:val="00D273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91082">
      <w:bodyDiv w:val="1"/>
      <w:marLeft w:val="0"/>
      <w:marRight w:val="0"/>
      <w:marTop w:val="0"/>
      <w:marBottom w:val="0"/>
      <w:divBdr>
        <w:top w:val="none" w:sz="0" w:space="0" w:color="auto"/>
        <w:left w:val="none" w:sz="0" w:space="0" w:color="auto"/>
        <w:bottom w:val="none" w:sz="0" w:space="0" w:color="auto"/>
        <w:right w:val="none" w:sz="0" w:space="0" w:color="auto"/>
      </w:divBdr>
    </w:div>
    <w:div w:id="1928490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7f41a4a6" TargetMode="External"/><Relationship Id="rId63" Type="http://schemas.openxmlformats.org/officeDocument/2006/relationships/hyperlink" Target="https://m.edsoo.ru/ff0a25b0" TargetMode="External"/><Relationship Id="rId84" Type="http://schemas.openxmlformats.org/officeDocument/2006/relationships/hyperlink" Target="https://m.edsoo.ru/ff0a4252" TargetMode="External"/><Relationship Id="rId138" Type="http://schemas.openxmlformats.org/officeDocument/2006/relationships/hyperlink" Target="https://m.edsoo.ru/ff0ad19a" TargetMode="External"/><Relationship Id="rId159" Type="http://schemas.openxmlformats.org/officeDocument/2006/relationships/hyperlink" Target="https://m.edsoo.ru/ff0b07fa" TargetMode="External"/><Relationship Id="rId170" Type="http://schemas.openxmlformats.org/officeDocument/2006/relationships/hyperlink" Target="https://m.edsoo.ru/ff0b21fe" TargetMode="External"/><Relationship Id="rId191" Type="http://schemas.openxmlformats.org/officeDocument/2006/relationships/hyperlink" Target="https://m.edsoo.ru/ff0c1672" TargetMode="External"/><Relationship Id="rId205" Type="http://schemas.openxmlformats.org/officeDocument/2006/relationships/hyperlink" Target="https://m.edsoo.ru/ff0c2d6a" TargetMode="External"/><Relationship Id="rId226" Type="http://schemas.openxmlformats.org/officeDocument/2006/relationships/image" Target="media/image20.png"/><Relationship Id="rId107" Type="http://schemas.openxmlformats.org/officeDocument/2006/relationships/hyperlink" Target="https://m.edsoo.ru/ff0a86ae"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3fc" TargetMode="External"/><Relationship Id="rId128" Type="http://schemas.openxmlformats.org/officeDocument/2006/relationships/hyperlink" Target="https://m.edsoo.ru/ff0ac0ba" TargetMode="External"/><Relationship Id="rId149" Type="http://schemas.openxmlformats.org/officeDocument/2006/relationships/hyperlink" Target="https://m.edsoo.ru/ff0afa26" TargetMode="External"/><Relationship Id="rId5" Type="http://schemas.openxmlformats.org/officeDocument/2006/relationships/settings" Target="settings.xml"/><Relationship Id="rId95" Type="http://schemas.openxmlformats.org/officeDocument/2006/relationships/hyperlink" Target="https://m.edsoo.ru/ff0a6976" TargetMode="External"/><Relationship Id="rId160" Type="http://schemas.openxmlformats.org/officeDocument/2006/relationships/hyperlink" Target="https://m.edsoo.ru/ff0b096c" TargetMode="External"/><Relationship Id="rId181" Type="http://schemas.openxmlformats.org/officeDocument/2006/relationships/hyperlink" Target="https://m.edsoo.ru/ff0b3f2c" TargetMode="External"/><Relationship Id="rId216" Type="http://schemas.openxmlformats.org/officeDocument/2006/relationships/image" Target="media/image10.png"/><Relationship Id="rId237" Type="http://schemas.openxmlformats.org/officeDocument/2006/relationships/image" Target="media/image31.png"/><Relationship Id="rId22" Type="http://schemas.openxmlformats.org/officeDocument/2006/relationships/hyperlink" Target="https://m.edsoo.ru/7f416194" TargetMode="External"/><Relationship Id="rId43" Type="http://schemas.openxmlformats.org/officeDocument/2006/relationships/hyperlink" Target="https://m.edsoo.ru/ff09f72a" TargetMode="External"/><Relationship Id="rId64" Type="http://schemas.openxmlformats.org/officeDocument/2006/relationships/hyperlink" Target="https://m.edsoo.ru/ff0a2718" TargetMode="External"/><Relationship Id="rId118" Type="http://schemas.openxmlformats.org/officeDocument/2006/relationships/hyperlink" Target="https://m.edsoo.ru/ff0aa738" TargetMode="External"/><Relationship Id="rId139" Type="http://schemas.openxmlformats.org/officeDocument/2006/relationships/hyperlink" Target="https://m.edsoo.ru/ff0ad8d4" TargetMode="External"/><Relationship Id="rId85" Type="http://schemas.openxmlformats.org/officeDocument/2006/relationships/hyperlink" Target="https://m.edsoo.ru/ff0a4360" TargetMode="External"/><Relationship Id="rId150" Type="http://schemas.openxmlformats.org/officeDocument/2006/relationships/hyperlink" Target="https://m.edsoo.ru/ff0af8be" TargetMode="External"/><Relationship Id="rId171" Type="http://schemas.openxmlformats.org/officeDocument/2006/relationships/hyperlink" Target="https://m.edsoo.ru/ff0b23ca" TargetMode="External"/><Relationship Id="rId192" Type="http://schemas.openxmlformats.org/officeDocument/2006/relationships/hyperlink" Target="https://m.edsoo.ru/ff0c18ac" TargetMode="External"/><Relationship Id="rId206" Type="http://schemas.openxmlformats.org/officeDocument/2006/relationships/hyperlink" Target="https://m.edsoo.ru/ff0c2e82" TargetMode="External"/><Relationship Id="rId227" Type="http://schemas.openxmlformats.org/officeDocument/2006/relationships/image" Target="media/image21.png"/><Relationship Id="rId201" Type="http://schemas.openxmlformats.org/officeDocument/2006/relationships/hyperlink" Target="https://m.edsoo.ru/ff0c2572" TargetMode="External"/><Relationship Id="rId222" Type="http://schemas.openxmlformats.org/officeDocument/2006/relationships/image" Target="media/image16.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cc8" TargetMode="External"/><Relationship Id="rId103" Type="http://schemas.openxmlformats.org/officeDocument/2006/relationships/hyperlink" Target="https://m.edsoo.ru/ff0a786c" TargetMode="External"/><Relationship Id="rId108" Type="http://schemas.openxmlformats.org/officeDocument/2006/relationships/hyperlink" Target="https://m.edsoo.ru/ff0a87e4" TargetMode="External"/><Relationship Id="rId124" Type="http://schemas.openxmlformats.org/officeDocument/2006/relationships/hyperlink" Target="https://m.edsoo.ru/ff0ab124" TargetMode="External"/><Relationship Id="rId129" Type="http://schemas.openxmlformats.org/officeDocument/2006/relationships/hyperlink" Target="https://m.edsoo.ru/ff0abd2c" TargetMode="External"/><Relationship Id="rId54" Type="http://schemas.openxmlformats.org/officeDocument/2006/relationships/hyperlink" Target="https://m.edsoo.ru/ff0a1502" TargetMode="External"/><Relationship Id="rId70" Type="http://schemas.openxmlformats.org/officeDocument/2006/relationships/hyperlink" Target="https://m.edsoo.ru/ff0a2da8" TargetMode="External"/><Relationship Id="rId75" Type="http://schemas.openxmlformats.org/officeDocument/2006/relationships/hyperlink" Target="https://m.edsoo.ru/ff0a3514" TargetMode="External"/><Relationship Id="rId91" Type="http://schemas.openxmlformats.org/officeDocument/2006/relationships/hyperlink" Target="https://m.edsoo.ru/ff0a5a26" TargetMode="External"/><Relationship Id="rId96" Type="http://schemas.openxmlformats.org/officeDocument/2006/relationships/hyperlink" Target="https://m.edsoo.ru/ff0a7088" TargetMode="External"/><Relationship Id="rId140" Type="http://schemas.openxmlformats.org/officeDocument/2006/relationships/hyperlink" Target="https://m.edsoo.ru/ff0adb18" TargetMode="External"/><Relationship Id="rId145" Type="http://schemas.openxmlformats.org/officeDocument/2006/relationships/hyperlink" Target="https://m.edsoo.ru/ff0aeb6c" TargetMode="External"/><Relationship Id="rId161" Type="http://schemas.openxmlformats.org/officeDocument/2006/relationships/hyperlink" Target="https://m.edsoo.ru/ff0b0a84" TargetMode="External"/><Relationship Id="rId166" Type="http://schemas.openxmlformats.org/officeDocument/2006/relationships/hyperlink" Target="https://m.edsoo.ru/ff0b20f0" TargetMode="External"/><Relationship Id="rId182" Type="http://schemas.openxmlformats.org/officeDocument/2006/relationships/hyperlink" Target="https://m.edsoo.ru/ff0b444a" TargetMode="External"/><Relationship Id="rId187" Type="http://schemas.openxmlformats.org/officeDocument/2006/relationships/hyperlink" Target="https://m.edsoo.ru/ff0c0e2a" TargetMode="External"/><Relationship Id="rId217"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6.png"/><Relationship Id="rId233" Type="http://schemas.openxmlformats.org/officeDocument/2006/relationships/image" Target="media/image27.png"/><Relationship Id="rId238" Type="http://schemas.openxmlformats.org/officeDocument/2006/relationships/image" Target="media/image32.png"/><Relationship Id="rId23" Type="http://schemas.openxmlformats.org/officeDocument/2006/relationships/hyperlink" Target="https://m.edsoo.ru/7f416194" TargetMode="External"/><Relationship Id="rId28" Type="http://schemas.openxmlformats.org/officeDocument/2006/relationships/hyperlink" Target="https://m.edsoo.ru/7f4181ce" TargetMode="External"/><Relationship Id="rId49" Type="http://schemas.openxmlformats.org/officeDocument/2006/relationships/hyperlink" Target="https://m.edsoo.ru/ff0a0ae4" TargetMode="External"/><Relationship Id="rId114" Type="http://schemas.openxmlformats.org/officeDocument/2006/relationships/hyperlink" Target="https://m.edsoo.ru/ff0a9838" TargetMode="External"/><Relationship Id="rId119" Type="http://schemas.openxmlformats.org/officeDocument/2006/relationships/hyperlink" Target="https://m.edsoo.ru/ff0aa44a" TargetMode="External"/><Relationship Id="rId44" Type="http://schemas.openxmlformats.org/officeDocument/2006/relationships/hyperlink" Target="https://m.edsoo.ru/ff09fe0a" TargetMode="External"/><Relationship Id="rId60" Type="http://schemas.openxmlformats.org/officeDocument/2006/relationships/hyperlink" Target="https://m.edsoo.ru/ff0a1de0" TargetMode="External"/><Relationship Id="rId65" Type="http://schemas.openxmlformats.org/officeDocument/2006/relationships/hyperlink" Target="https://m.edsoo.ru/ff0a2826" TargetMode="External"/><Relationship Id="rId81" Type="http://schemas.openxmlformats.org/officeDocument/2006/relationships/hyperlink" Target="https://m.edsoo.ru/ff0a478e" TargetMode="External"/><Relationship Id="rId86" Type="http://schemas.openxmlformats.org/officeDocument/2006/relationships/hyperlink" Target="https://m.edsoo.ru/ff0a4ee6" TargetMode="External"/><Relationship Id="rId130" Type="http://schemas.openxmlformats.org/officeDocument/2006/relationships/hyperlink" Target="https://m.edsoo.ru/ff0abea8" TargetMode="External"/><Relationship Id="rId135" Type="http://schemas.openxmlformats.org/officeDocument/2006/relationships/hyperlink" Target="https://m.edsoo.ru/ff0acb14" TargetMode="External"/><Relationship Id="rId151" Type="http://schemas.openxmlformats.org/officeDocument/2006/relationships/hyperlink" Target="https://m.edsoo.ru/ff0afb8e" TargetMode="External"/><Relationship Id="rId156" Type="http://schemas.openxmlformats.org/officeDocument/2006/relationships/hyperlink" Target="https://m.edsoo.ru/ff0b02b4" TargetMode="External"/><Relationship Id="rId177" Type="http://schemas.openxmlformats.org/officeDocument/2006/relationships/hyperlink" Target="https://m.edsoo.ru/ff0b3658" TargetMode="External"/><Relationship Id="rId198" Type="http://schemas.openxmlformats.org/officeDocument/2006/relationships/hyperlink" Target="https://m.edsoo.ru/ff0c1e88" TargetMode="External"/><Relationship Id="rId172" Type="http://schemas.openxmlformats.org/officeDocument/2006/relationships/hyperlink" Target="https://m.edsoo.ru/ff0b25f0" TargetMode="External"/><Relationship Id="rId193" Type="http://schemas.openxmlformats.org/officeDocument/2006/relationships/hyperlink" Target="https://m.edsoo.ru/ff0c1a14" TargetMode="External"/><Relationship Id="rId202" Type="http://schemas.openxmlformats.org/officeDocument/2006/relationships/hyperlink" Target="https://m.edsoo.ru/ff0c2a22" TargetMode="External"/><Relationship Id="rId207" Type="http://schemas.openxmlformats.org/officeDocument/2006/relationships/hyperlink" Target="https://m.edsoo.ru/ff0c3044" TargetMode="External"/><Relationship Id="rId223" Type="http://schemas.openxmlformats.org/officeDocument/2006/relationships/image" Target="media/image17.png"/><Relationship Id="rId228" Type="http://schemas.openxmlformats.org/officeDocument/2006/relationships/image" Target="media/image22.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a0a" TargetMode="External"/><Relationship Id="rId34" Type="http://schemas.openxmlformats.org/officeDocument/2006/relationships/hyperlink" Target="https://m.edsoo.ru/7f41a4a6" TargetMode="External"/><Relationship Id="rId50" Type="http://schemas.openxmlformats.org/officeDocument/2006/relationships/hyperlink" Target="https://m.edsoo.ru/ff0a0c10" TargetMode="External"/><Relationship Id="rId55" Type="http://schemas.openxmlformats.org/officeDocument/2006/relationships/hyperlink" Target="https://m.edsoo.ru/ff0a18cc" TargetMode="External"/><Relationship Id="rId76" Type="http://schemas.openxmlformats.org/officeDocument/2006/relationships/hyperlink" Target="https://m.edsoo.ru/ff0a3a96" TargetMode="External"/><Relationship Id="rId97" Type="http://schemas.openxmlformats.org/officeDocument/2006/relationships/hyperlink" Target="https://m.edsoo.ru/ff0a6a98" TargetMode="External"/><Relationship Id="rId104" Type="http://schemas.openxmlformats.org/officeDocument/2006/relationships/hyperlink" Target="https://m.edsoo.ru/ff0a7628" TargetMode="External"/><Relationship Id="rId120" Type="http://schemas.openxmlformats.org/officeDocument/2006/relationships/hyperlink" Target="https://m.edsoo.ru/ff0aa04e" TargetMode="External"/><Relationship Id="rId125" Type="http://schemas.openxmlformats.org/officeDocument/2006/relationships/hyperlink" Target="https://m.edsoo.ru/ff0ab3e0" TargetMode="External"/><Relationship Id="rId141" Type="http://schemas.openxmlformats.org/officeDocument/2006/relationships/hyperlink" Target="https://m.edsoo.ru/ff0ae176" TargetMode="External"/><Relationship Id="rId146" Type="http://schemas.openxmlformats.org/officeDocument/2006/relationships/hyperlink" Target="https://m.edsoo.ru/ff0aeca2" TargetMode="External"/><Relationship Id="rId167" Type="http://schemas.openxmlformats.org/officeDocument/2006/relationships/hyperlink" Target="https://m.edsoo.ru/ff0b197a" TargetMode="External"/><Relationship Id="rId188" Type="http://schemas.openxmlformats.org/officeDocument/2006/relationships/hyperlink" Target="https://m.edsoo.ru/ff0c12a8" TargetMode="External"/><Relationship Id="rId7" Type="http://schemas.openxmlformats.org/officeDocument/2006/relationships/image" Target="media/image1.jpeg"/><Relationship Id="rId71" Type="http://schemas.openxmlformats.org/officeDocument/2006/relationships/hyperlink" Target="https://m.edsoo.ru/ff0a2fc4" TargetMode="External"/><Relationship Id="rId92" Type="http://schemas.openxmlformats.org/officeDocument/2006/relationships/hyperlink" Target="https://m.edsoo.ru/ff0a5c60" TargetMode="External"/><Relationship Id="rId162" Type="http://schemas.openxmlformats.org/officeDocument/2006/relationships/hyperlink" Target="https://m.edsoo.ru/ff0b0db8" TargetMode="External"/><Relationship Id="rId183" Type="http://schemas.openxmlformats.org/officeDocument/2006/relationships/hyperlink" Target="https://m.edsoo.ru/ff0b4206" TargetMode="External"/><Relationship Id="rId213" Type="http://schemas.openxmlformats.org/officeDocument/2006/relationships/image" Target="media/image7.png"/><Relationship Id="rId218" Type="http://schemas.openxmlformats.org/officeDocument/2006/relationships/image" Target="media/image12.png"/><Relationship Id="rId234" Type="http://schemas.openxmlformats.org/officeDocument/2006/relationships/image" Target="media/image28.png"/><Relationship Id="rId239" Type="http://schemas.openxmlformats.org/officeDocument/2006/relationships/image" Target="media/image33.png"/><Relationship Id="rId2" Type="http://schemas.openxmlformats.org/officeDocument/2006/relationships/numbering" Target="numbering.xml"/><Relationship Id="rId29" Type="http://schemas.openxmlformats.org/officeDocument/2006/relationships/hyperlink" Target="https://m.edsoo.ru/7f4181ce"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13e" TargetMode="External"/><Relationship Id="rId66" Type="http://schemas.openxmlformats.org/officeDocument/2006/relationships/hyperlink" Target="https://m.edsoo.ru/ff0a2970" TargetMode="External"/><Relationship Id="rId87" Type="http://schemas.openxmlformats.org/officeDocument/2006/relationships/hyperlink" Target="https://m.edsoo.ru/ff0a5256" TargetMode="External"/><Relationship Id="rId110" Type="http://schemas.openxmlformats.org/officeDocument/2006/relationships/hyperlink" Target="https://m.edsoo.ru/ff0a8ef6" TargetMode="External"/><Relationship Id="rId115" Type="http://schemas.openxmlformats.org/officeDocument/2006/relationships/hyperlink" Target="https://m.edsoo.ru/ff0a8bd6" TargetMode="External"/><Relationship Id="rId131" Type="http://schemas.openxmlformats.org/officeDocument/2006/relationships/hyperlink" Target="https://m.edsoo.ru/ff0acdc6" TargetMode="External"/><Relationship Id="rId136" Type="http://schemas.openxmlformats.org/officeDocument/2006/relationships/hyperlink" Target="https://m.edsoo.ru/ff0acc5e" TargetMode="External"/><Relationship Id="rId157" Type="http://schemas.openxmlformats.org/officeDocument/2006/relationships/hyperlink" Target="https://m.edsoo.ru/ff0b0408" TargetMode="External"/><Relationship Id="rId178" Type="http://schemas.openxmlformats.org/officeDocument/2006/relationships/hyperlink" Target="https://m.edsoo.ru/ff0b38c4" TargetMode="External"/><Relationship Id="rId61" Type="http://schemas.openxmlformats.org/officeDocument/2006/relationships/hyperlink" Target="https://m.edsoo.ru/ff0a20a6" TargetMode="External"/><Relationship Id="rId82" Type="http://schemas.openxmlformats.org/officeDocument/2006/relationships/hyperlink" Target="https://m.edsoo.ru/ff0a48a6" TargetMode="External"/><Relationship Id="rId152" Type="http://schemas.openxmlformats.org/officeDocument/2006/relationships/hyperlink" Target="https://m.edsoo.ru/ff0af044" TargetMode="External"/><Relationship Id="rId173" Type="http://schemas.openxmlformats.org/officeDocument/2006/relationships/hyperlink" Target="https://m.edsoo.ru/ff0b2abe" TargetMode="External"/><Relationship Id="rId194" Type="http://schemas.openxmlformats.org/officeDocument/2006/relationships/hyperlink" Target="https://m.edsoo.ru/ff0c1b4a" TargetMode="External"/><Relationship Id="rId199" Type="http://schemas.openxmlformats.org/officeDocument/2006/relationships/hyperlink" Target="https://m.edsoo.ru/ff0c223e" TargetMode="External"/><Relationship Id="rId203" Type="http://schemas.openxmlformats.org/officeDocument/2006/relationships/hyperlink" Target="https://m.edsoo.ru/ff0c2b30" TargetMode="External"/><Relationship Id="rId208" Type="http://schemas.openxmlformats.org/officeDocument/2006/relationships/image" Target="media/image2.png"/><Relationship Id="rId229" Type="http://schemas.openxmlformats.org/officeDocument/2006/relationships/image" Target="media/image23.png"/><Relationship Id="rId19" Type="http://schemas.openxmlformats.org/officeDocument/2006/relationships/hyperlink" Target="https://m.edsoo.ru/7f416194" TargetMode="External"/><Relationship Id="rId224" Type="http://schemas.openxmlformats.org/officeDocument/2006/relationships/image" Target="media/image18.png"/><Relationship Id="rId240" Type="http://schemas.openxmlformats.org/officeDocument/2006/relationships/fontTable" Target="fontTable.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778" TargetMode="External"/><Relationship Id="rId77" Type="http://schemas.openxmlformats.org/officeDocument/2006/relationships/hyperlink" Target="https://m.edsoo.ru/ff0a3654" TargetMode="External"/><Relationship Id="rId100" Type="http://schemas.openxmlformats.org/officeDocument/2006/relationships/hyperlink" Target="https://m.edsoo.ru/ff0a71d2" TargetMode="External"/><Relationship Id="rId105" Type="http://schemas.openxmlformats.org/officeDocument/2006/relationships/hyperlink" Target="https://m.edsoo.ru/ff0a7c7c" TargetMode="External"/><Relationship Id="rId126" Type="http://schemas.openxmlformats.org/officeDocument/2006/relationships/hyperlink" Target="https://m.edsoo.ru/ff0ab660" TargetMode="External"/><Relationship Id="rId147" Type="http://schemas.openxmlformats.org/officeDocument/2006/relationships/hyperlink" Target="https://m.edsoo.ru/ff0aee28" TargetMode="External"/><Relationship Id="rId168" Type="http://schemas.openxmlformats.org/officeDocument/2006/relationships/hyperlink" Target="https://m.edsoo.ru/ff0b1aec" TargetMode="External"/><Relationship Id="rId8" Type="http://schemas.openxmlformats.org/officeDocument/2006/relationships/hyperlink" Target="https://m.edsoo.ru/7f416194" TargetMode="External"/><Relationship Id="rId51" Type="http://schemas.openxmlformats.org/officeDocument/2006/relationships/hyperlink" Target="https://m.edsoo.ru/ff0a0fee" TargetMode="External"/><Relationship Id="rId72" Type="http://schemas.openxmlformats.org/officeDocument/2006/relationships/hyperlink" Target="https://m.edsoo.ru/ff0a2fc4" TargetMode="External"/><Relationship Id="rId93" Type="http://schemas.openxmlformats.org/officeDocument/2006/relationships/hyperlink" Target="https://m.edsoo.ru/ff0a6412" TargetMode="External"/><Relationship Id="rId98" Type="http://schemas.openxmlformats.org/officeDocument/2006/relationships/hyperlink" Target="https://m.edsoo.ru/ff0a6bb0" TargetMode="External"/><Relationship Id="rId121" Type="http://schemas.openxmlformats.org/officeDocument/2006/relationships/hyperlink" Target="https://m.edsoo.ru/ff0aaa58" TargetMode="External"/><Relationship Id="rId142" Type="http://schemas.openxmlformats.org/officeDocument/2006/relationships/hyperlink" Target="https://m.edsoo.ru/ff0ae612" TargetMode="External"/><Relationship Id="rId163" Type="http://schemas.openxmlformats.org/officeDocument/2006/relationships/hyperlink" Target="https://m.edsoo.ru/ff0b0c32" TargetMode="External"/><Relationship Id="rId184" Type="http://schemas.openxmlformats.org/officeDocument/2006/relationships/hyperlink" Target="https://m.edsoo.ru/ff0c0a7e" TargetMode="External"/><Relationship Id="rId189" Type="http://schemas.openxmlformats.org/officeDocument/2006/relationships/hyperlink" Target="https://m.edsoo.ru/ff0c144c" TargetMode="External"/><Relationship Id="rId219" Type="http://schemas.openxmlformats.org/officeDocument/2006/relationships/image" Target="media/image13.png"/><Relationship Id="rId3" Type="http://schemas.openxmlformats.org/officeDocument/2006/relationships/styles" Target="styles.xml"/><Relationship Id="rId214" Type="http://schemas.openxmlformats.org/officeDocument/2006/relationships/image" Target="media/image8.png"/><Relationship Id="rId230" Type="http://schemas.openxmlformats.org/officeDocument/2006/relationships/image" Target="media/image24.png"/><Relationship Id="rId235" Type="http://schemas.openxmlformats.org/officeDocument/2006/relationships/image" Target="media/image29.png"/><Relationship Id="rId25" Type="http://schemas.openxmlformats.org/officeDocument/2006/relationships/hyperlink" Target="https://m.edsoo.ru/7f4181ce" TargetMode="External"/><Relationship Id="rId46" Type="http://schemas.openxmlformats.org/officeDocument/2006/relationships/hyperlink" Target="https://m.edsoo.ru/ff0a0378" TargetMode="External"/><Relationship Id="rId67" Type="http://schemas.openxmlformats.org/officeDocument/2006/relationships/hyperlink" Target="https://m.edsoo.ru/ff0a3136" TargetMode="External"/><Relationship Id="rId116" Type="http://schemas.openxmlformats.org/officeDocument/2006/relationships/hyperlink" Target="https://m.edsoo.ru/ff0a9e14" TargetMode="External"/><Relationship Id="rId137" Type="http://schemas.openxmlformats.org/officeDocument/2006/relationships/hyperlink" Target="https://m.edsoo.ru/ff0ad474" TargetMode="External"/><Relationship Id="rId158" Type="http://schemas.openxmlformats.org/officeDocument/2006/relationships/hyperlink" Target="https://m.edsoo.ru/ff0b06e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376" TargetMode="External"/><Relationship Id="rId83" Type="http://schemas.openxmlformats.org/officeDocument/2006/relationships/hyperlink" Target="https://m.edsoo.ru/ff0a4c48" TargetMode="External"/><Relationship Id="rId88" Type="http://schemas.openxmlformats.org/officeDocument/2006/relationships/hyperlink" Target="https://m.edsoo.ru/ff0a540e" TargetMode="External"/><Relationship Id="rId111" Type="http://schemas.openxmlformats.org/officeDocument/2006/relationships/hyperlink" Target="https://m.edsoo.ru/ff0a90cc" TargetMode="External"/><Relationship Id="rId132" Type="http://schemas.openxmlformats.org/officeDocument/2006/relationships/hyperlink" Target="https://m.edsoo.ru/ff0ac1d2" TargetMode="External"/><Relationship Id="rId153" Type="http://schemas.openxmlformats.org/officeDocument/2006/relationships/hyperlink" Target="https://m.edsoo.ru/ff0af5f8" TargetMode="External"/><Relationship Id="rId174" Type="http://schemas.openxmlformats.org/officeDocument/2006/relationships/hyperlink" Target="https://m.edsoo.ru/ff0b2fe6" TargetMode="External"/><Relationship Id="rId179" Type="http://schemas.openxmlformats.org/officeDocument/2006/relationships/hyperlink" Target="https://m.edsoo.ru/ff0b3aea" TargetMode="External"/><Relationship Id="rId195" Type="http://schemas.openxmlformats.org/officeDocument/2006/relationships/hyperlink" Target="https://m.edsoo.ru/ff0c2126" TargetMode="External"/><Relationship Id="rId209" Type="http://schemas.openxmlformats.org/officeDocument/2006/relationships/image" Target="media/image3.png"/><Relationship Id="rId190" Type="http://schemas.openxmlformats.org/officeDocument/2006/relationships/hyperlink" Target="https://m.edsoo.ru/ff0c1550" TargetMode="External"/><Relationship Id="rId204" Type="http://schemas.openxmlformats.org/officeDocument/2006/relationships/hyperlink" Target="https://m.edsoo.ru/ff0c2c52" TargetMode="External"/><Relationship Id="rId220" Type="http://schemas.openxmlformats.org/officeDocument/2006/relationships/image" Target="media/image14.png"/><Relationship Id="rId225" Type="http://schemas.openxmlformats.org/officeDocument/2006/relationships/image" Target="media/image19.png"/><Relationship Id="rId241" Type="http://schemas.openxmlformats.org/officeDocument/2006/relationships/theme" Target="theme/theme1.xm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a70" TargetMode="External"/><Relationship Id="rId106" Type="http://schemas.openxmlformats.org/officeDocument/2006/relationships/hyperlink" Target="https://m.edsoo.ru/ff0a83f2"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23c" TargetMode="External"/><Relationship Id="rId73" Type="http://schemas.openxmlformats.org/officeDocument/2006/relationships/hyperlink" Target="https://m.edsoo.ru/ff0a3276" TargetMode="External"/><Relationship Id="rId78" Type="http://schemas.openxmlformats.org/officeDocument/2006/relationships/hyperlink" Target="https://m.edsoo.ru/ff0a3f82" TargetMode="External"/><Relationship Id="rId94" Type="http://schemas.openxmlformats.org/officeDocument/2006/relationships/hyperlink" Target="https://m.edsoo.ru/ff0a65c0" TargetMode="External"/><Relationship Id="rId99" Type="http://schemas.openxmlformats.org/officeDocument/2006/relationships/hyperlink" Target="https://m.edsoo.ru/ff0a7b5a" TargetMode="External"/><Relationship Id="rId101" Type="http://schemas.openxmlformats.org/officeDocument/2006/relationships/hyperlink" Target="https://m.edsoo.ru/ff0a72fe" TargetMode="External"/><Relationship Id="rId122" Type="http://schemas.openxmlformats.org/officeDocument/2006/relationships/hyperlink" Target="https://m.edsoo.ru/ff0aad1e" TargetMode="External"/><Relationship Id="rId143" Type="http://schemas.openxmlformats.org/officeDocument/2006/relationships/hyperlink" Target="https://m.edsoo.ru/ff0ae72a" TargetMode="External"/><Relationship Id="rId148" Type="http://schemas.openxmlformats.org/officeDocument/2006/relationships/hyperlink" Target="https://m.edsoo.ru/ff0af738" TargetMode="External"/><Relationship Id="rId164" Type="http://schemas.openxmlformats.org/officeDocument/2006/relationships/hyperlink" Target="https://m.edsoo.ru/ff0b12fe" TargetMode="External"/><Relationship Id="rId169" Type="http://schemas.openxmlformats.org/officeDocument/2006/relationships/hyperlink" Target="https://m.edsoo.ru/ff0b197a" TargetMode="External"/><Relationship Id="rId185" Type="http://schemas.openxmlformats.org/officeDocument/2006/relationships/hyperlink" Target="https://m.edsoo.ru/ff0b4684" TargetMode="External"/><Relationship Id="rId4" Type="http://schemas.microsoft.com/office/2007/relationships/stylesWithEffects" Target="stylesWithEffects.xml"/><Relationship Id="rId9" Type="http://schemas.openxmlformats.org/officeDocument/2006/relationships/hyperlink" Target="https://m.edsoo.ru/7f416194" TargetMode="External"/><Relationship Id="rId180" Type="http://schemas.openxmlformats.org/officeDocument/2006/relationships/hyperlink" Target="https://m.edsoo.ru/ff0b3c5c" TargetMode="External"/><Relationship Id="rId210" Type="http://schemas.openxmlformats.org/officeDocument/2006/relationships/image" Target="media/image4.png"/><Relationship Id="rId215" Type="http://schemas.openxmlformats.org/officeDocument/2006/relationships/image" Target="media/image9.png"/><Relationship Id="rId236" Type="http://schemas.openxmlformats.org/officeDocument/2006/relationships/image" Target="media/image30.png"/><Relationship Id="rId26" Type="http://schemas.openxmlformats.org/officeDocument/2006/relationships/hyperlink" Target="https://m.edsoo.ru/7f4181ce" TargetMode="External"/><Relationship Id="rId231" Type="http://schemas.openxmlformats.org/officeDocument/2006/relationships/image" Target="media/image25.png"/><Relationship Id="rId47" Type="http://schemas.openxmlformats.org/officeDocument/2006/relationships/hyperlink" Target="https://m.edsoo.ru/ff0a05c6" TargetMode="External"/><Relationship Id="rId68" Type="http://schemas.openxmlformats.org/officeDocument/2006/relationships/hyperlink" Target="https://m.edsoo.ru/ff0a2b5a" TargetMode="External"/><Relationship Id="rId89" Type="http://schemas.openxmlformats.org/officeDocument/2006/relationships/hyperlink" Target="https://m.edsoo.ru/ff0a5800" TargetMode="External"/><Relationship Id="rId112" Type="http://schemas.openxmlformats.org/officeDocument/2006/relationships/hyperlink" Target="https://m.edsoo.ru/ff0a95a4" TargetMode="External"/><Relationship Id="rId133" Type="http://schemas.openxmlformats.org/officeDocument/2006/relationships/hyperlink" Target="https://m.edsoo.ru/ff0ac74a" TargetMode="External"/><Relationship Id="rId154" Type="http://schemas.openxmlformats.org/officeDocument/2006/relationships/hyperlink" Target="https://m.edsoo.ru/ff0af33c" TargetMode="External"/><Relationship Id="rId175" Type="http://schemas.openxmlformats.org/officeDocument/2006/relationships/hyperlink" Target="https://m.edsoo.ru/ff0b2c6c" TargetMode="External"/><Relationship Id="rId196" Type="http://schemas.openxmlformats.org/officeDocument/2006/relationships/hyperlink" Target="https://m.edsoo.ru/ff0c1c58" TargetMode="External"/><Relationship Id="rId200" Type="http://schemas.openxmlformats.org/officeDocument/2006/relationships/hyperlink" Target="https://m.edsoo.ru/ff0c245a" TargetMode="External"/><Relationship Id="rId16" Type="http://schemas.openxmlformats.org/officeDocument/2006/relationships/hyperlink" Target="https://m.edsoo.ru/7f416194" TargetMode="External"/><Relationship Id="rId221" Type="http://schemas.openxmlformats.org/officeDocument/2006/relationships/image" Target="media/image15.png"/><Relationship Id="rId37" Type="http://schemas.openxmlformats.org/officeDocument/2006/relationships/hyperlink" Target="https://m.edsoo.ru/7f41a4a6" TargetMode="External"/><Relationship Id="rId58" Type="http://schemas.openxmlformats.org/officeDocument/2006/relationships/hyperlink" Target="https://m.edsoo.ru/ff0a1b9c" TargetMode="External"/><Relationship Id="rId79" Type="http://schemas.openxmlformats.org/officeDocument/2006/relationships/hyperlink" Target="https://m.edsoo.ru/ff0a3f82" TargetMode="External"/><Relationship Id="rId102" Type="http://schemas.openxmlformats.org/officeDocument/2006/relationships/hyperlink" Target="https://m.edsoo.ru/ff0a740c" TargetMode="External"/><Relationship Id="rId123" Type="http://schemas.openxmlformats.org/officeDocument/2006/relationships/hyperlink" Target="https://m.edsoo.ru/ff0aaf8a" TargetMode="External"/><Relationship Id="rId144" Type="http://schemas.openxmlformats.org/officeDocument/2006/relationships/hyperlink" Target="https://m.edsoo.ru/ff0ae982" TargetMode="External"/><Relationship Id="rId90" Type="http://schemas.openxmlformats.org/officeDocument/2006/relationships/hyperlink" Target="https://m.edsoo.ru/ff0a5530" TargetMode="External"/><Relationship Id="rId165" Type="http://schemas.openxmlformats.org/officeDocument/2006/relationships/hyperlink" Target="https://m.edsoo.ru/ff0b1858" TargetMode="External"/><Relationship Id="rId186" Type="http://schemas.openxmlformats.org/officeDocument/2006/relationships/hyperlink" Target="https://m.edsoo.ru/ff0c0f4c" TargetMode="External"/><Relationship Id="rId211" Type="http://schemas.openxmlformats.org/officeDocument/2006/relationships/image" Target="media/image5.png"/><Relationship Id="rId232" Type="http://schemas.openxmlformats.org/officeDocument/2006/relationships/image" Target="media/image26.png"/><Relationship Id="rId27" Type="http://schemas.openxmlformats.org/officeDocument/2006/relationships/hyperlink" Target="https://m.edsoo.ru/7f4181ce" TargetMode="External"/><Relationship Id="rId48" Type="http://schemas.openxmlformats.org/officeDocument/2006/relationships/hyperlink" Target="https://m.edsoo.ru/ff0a079c" TargetMode="External"/><Relationship Id="rId69" Type="http://schemas.openxmlformats.org/officeDocument/2006/relationships/hyperlink" Target="https://m.edsoo.ru/ff0a2b5a" TargetMode="External"/><Relationship Id="rId113" Type="http://schemas.openxmlformats.org/officeDocument/2006/relationships/hyperlink" Target="https://m.edsoo.ru/ff0a96b2" TargetMode="External"/><Relationship Id="rId134" Type="http://schemas.openxmlformats.org/officeDocument/2006/relationships/hyperlink" Target="https://m.edsoo.ru/ff0ac86c" TargetMode="External"/><Relationship Id="rId80" Type="http://schemas.openxmlformats.org/officeDocument/2006/relationships/hyperlink" Target="https://m.edsoo.ru/ff0a4ffe" TargetMode="External"/><Relationship Id="rId155" Type="http://schemas.openxmlformats.org/officeDocument/2006/relationships/hyperlink" Target="https://m.edsoo.ru/ff0afe36" TargetMode="External"/><Relationship Id="rId176" Type="http://schemas.openxmlformats.org/officeDocument/2006/relationships/hyperlink" Target="https://m.edsoo.ru/ff0b31d0" TargetMode="External"/><Relationship Id="rId197" Type="http://schemas.openxmlformats.org/officeDocument/2006/relationships/hyperlink" Target="https://m.edsoo.ru/ff0c1d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7ED2A-F76D-4DFE-84FA-1830D5373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22469</Words>
  <Characters>128075</Characters>
  <Application>Microsoft Office Word</Application>
  <DocSecurity>0</DocSecurity>
  <Lines>1067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2026-03-13T05:05:00Z</cp:lastPrinted>
  <dcterms:created xsi:type="dcterms:W3CDTF">2025-08-25T05:53:00Z</dcterms:created>
  <dcterms:modified xsi:type="dcterms:W3CDTF">2026-03-13T08:31:00Z</dcterms:modified>
</cp:coreProperties>
</file>